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6C" w:rsidRPr="0043158A" w:rsidRDefault="00E33507" w:rsidP="00E33507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43158A">
        <w:rPr>
          <w:rFonts w:asciiTheme="minorEastAsia" w:hAnsiTheme="minorEastAsia" w:hint="eastAsia"/>
        </w:rPr>
        <w:t>事</w:t>
      </w:r>
      <w:r w:rsidR="008C4656" w:rsidRPr="0043158A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務</w:t>
      </w:r>
      <w:r w:rsidR="008C4656" w:rsidRPr="0043158A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連</w:t>
      </w:r>
      <w:r w:rsidR="008C4656" w:rsidRPr="0043158A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絡</w:t>
      </w:r>
    </w:p>
    <w:p w:rsidR="00E33507" w:rsidRPr="0043158A" w:rsidRDefault="00446C99" w:rsidP="00E3350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33507" w:rsidRPr="0043158A">
        <w:rPr>
          <w:rFonts w:asciiTheme="minorEastAsia" w:hAnsiTheme="minorEastAsia" w:hint="eastAsia"/>
        </w:rPr>
        <w:t>年</w:t>
      </w:r>
      <w:r w:rsidR="00AC156D">
        <w:rPr>
          <w:rFonts w:asciiTheme="minorEastAsia" w:hAnsiTheme="minorEastAsia" w:hint="eastAsia"/>
        </w:rPr>
        <w:t>5</w:t>
      </w:r>
      <w:r w:rsidR="00E33507" w:rsidRPr="0043158A">
        <w:rPr>
          <w:rFonts w:asciiTheme="minorEastAsia" w:hAnsiTheme="minorEastAsia" w:hint="eastAsia"/>
        </w:rPr>
        <w:t>月</w:t>
      </w:r>
      <w:r w:rsidR="00893849">
        <w:rPr>
          <w:rFonts w:asciiTheme="minorEastAsia" w:hAnsiTheme="minorEastAsia" w:hint="eastAsia"/>
        </w:rPr>
        <w:t>16</w:t>
      </w:r>
      <w:r w:rsidR="00E33507" w:rsidRPr="0043158A">
        <w:rPr>
          <w:rFonts w:asciiTheme="minorEastAsia" w:hAnsiTheme="minorEastAsia" w:hint="eastAsia"/>
        </w:rPr>
        <w:t>日</w:t>
      </w:r>
    </w:p>
    <w:p w:rsidR="00E33507" w:rsidRPr="0043158A" w:rsidRDefault="00E33507">
      <w:pPr>
        <w:rPr>
          <w:rFonts w:asciiTheme="minorEastAsia" w:hAnsiTheme="minorEastAsia"/>
        </w:rPr>
      </w:pPr>
    </w:p>
    <w:p w:rsidR="00E33507" w:rsidRPr="0043158A" w:rsidRDefault="00E33507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農政局関係者</w:t>
      </w:r>
      <w:r w:rsidR="006848CB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様</w:t>
      </w:r>
    </w:p>
    <w:p w:rsidR="00E33507" w:rsidRPr="0043158A" w:rsidRDefault="00E33507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各都県農業関係試験場果樹担当主任者</w:t>
      </w:r>
      <w:r w:rsidR="006848CB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様</w:t>
      </w:r>
    </w:p>
    <w:p w:rsidR="00E33507" w:rsidRPr="0043158A" w:rsidRDefault="00E33507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本研究会関係者</w:t>
      </w:r>
      <w:r w:rsidR="006848CB">
        <w:rPr>
          <w:rFonts w:asciiTheme="minorEastAsia" w:hAnsiTheme="minorEastAsia" w:hint="eastAsia"/>
        </w:rPr>
        <w:t xml:space="preserve">　</w:t>
      </w:r>
      <w:r w:rsidRPr="0043158A">
        <w:rPr>
          <w:rFonts w:asciiTheme="minorEastAsia" w:hAnsiTheme="minorEastAsia" w:hint="eastAsia"/>
        </w:rPr>
        <w:t>様</w:t>
      </w:r>
    </w:p>
    <w:p w:rsidR="00E33507" w:rsidRPr="0043158A" w:rsidRDefault="00E33507">
      <w:pPr>
        <w:rPr>
          <w:rFonts w:asciiTheme="minorEastAsia" w:hAnsiTheme="minorEastAsia"/>
        </w:rPr>
      </w:pPr>
    </w:p>
    <w:p w:rsidR="00E33507" w:rsidRPr="0043158A" w:rsidRDefault="00497994" w:rsidP="00893849">
      <w:pPr>
        <w:ind w:leftChars="1300" w:left="2730" w:righ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群馬県農業技術</w:t>
      </w:r>
      <w:r w:rsidR="006848CB">
        <w:rPr>
          <w:rFonts w:asciiTheme="minorEastAsia" w:hAnsiTheme="minorEastAsia" w:hint="eastAsia"/>
        </w:rPr>
        <w:t>センター</w:t>
      </w:r>
    </w:p>
    <w:p w:rsidR="00E33507" w:rsidRDefault="002E1771" w:rsidP="00893849">
      <w:pPr>
        <w:ind w:leftChars="1500" w:left="3150" w:rightChars="201" w:right="422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所長</w:t>
      </w:r>
      <w:r w:rsidR="00893849">
        <w:rPr>
          <w:rFonts w:asciiTheme="minorEastAsia" w:hAnsiTheme="minorEastAsia" w:hint="eastAsia"/>
          <w:color w:val="000000" w:themeColor="text1"/>
        </w:rPr>
        <w:t xml:space="preserve">　　</w:t>
      </w:r>
      <w:r w:rsidR="00497994">
        <w:rPr>
          <w:rFonts w:asciiTheme="minorEastAsia" w:hAnsiTheme="minorEastAsia" w:hint="eastAsia"/>
          <w:color w:val="000000" w:themeColor="text1"/>
        </w:rPr>
        <w:t>田村　利行</w:t>
      </w:r>
    </w:p>
    <w:p w:rsidR="00893849" w:rsidRPr="000B7CD0" w:rsidRDefault="00893849" w:rsidP="00893849">
      <w:pPr>
        <w:ind w:leftChars="1300" w:left="2730" w:rightChars="500" w:right="1050"/>
        <w:jc w:val="right"/>
        <w:rPr>
          <w:rFonts w:asciiTheme="minorEastAsia" w:hAnsiTheme="minorEastAsia"/>
        </w:rPr>
      </w:pPr>
    </w:p>
    <w:p w:rsidR="00E33507" w:rsidRPr="0043158A" w:rsidRDefault="00E33507" w:rsidP="008C4656">
      <w:pPr>
        <w:jc w:val="center"/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関東東海北陸農業試験研究推進会議果樹部会</w:t>
      </w:r>
    </w:p>
    <w:p w:rsidR="00E33507" w:rsidRPr="0043158A" w:rsidRDefault="00446C99" w:rsidP="008C465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令和元</w:t>
      </w:r>
      <w:r w:rsidR="00E33507" w:rsidRPr="0043158A">
        <w:rPr>
          <w:rFonts w:asciiTheme="minorEastAsia" w:hAnsiTheme="minorEastAsia" w:hint="eastAsia"/>
        </w:rPr>
        <w:t>年度現地研究会の開催について</w:t>
      </w:r>
    </w:p>
    <w:p w:rsidR="00E33507" w:rsidRPr="002E1771" w:rsidRDefault="00E33507">
      <w:pPr>
        <w:rPr>
          <w:rFonts w:asciiTheme="minorEastAsia" w:hAnsiTheme="minorEastAsia"/>
        </w:rPr>
      </w:pPr>
    </w:p>
    <w:p w:rsidR="00E33507" w:rsidRPr="0043158A" w:rsidRDefault="00E33507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 xml:space="preserve">　このことについて、本年度は</w:t>
      </w:r>
      <w:r w:rsidR="00497994">
        <w:rPr>
          <w:rFonts w:asciiTheme="minorEastAsia" w:hAnsiTheme="minorEastAsia" w:hint="eastAsia"/>
        </w:rPr>
        <w:t>群馬</w:t>
      </w:r>
      <w:r w:rsidR="000B7CD0">
        <w:rPr>
          <w:rFonts w:asciiTheme="minorEastAsia" w:hAnsiTheme="minorEastAsia" w:hint="eastAsia"/>
        </w:rPr>
        <w:t>県</w:t>
      </w:r>
      <w:r w:rsidRPr="0043158A">
        <w:rPr>
          <w:rFonts w:asciiTheme="minorEastAsia" w:hAnsiTheme="minorEastAsia" w:hint="eastAsia"/>
        </w:rPr>
        <w:t>で</w:t>
      </w:r>
      <w:r w:rsidR="008C4656" w:rsidRPr="0043158A">
        <w:rPr>
          <w:rFonts w:asciiTheme="minorEastAsia" w:hAnsiTheme="minorEastAsia" w:hint="eastAsia"/>
        </w:rPr>
        <w:t>下記のとおり</w:t>
      </w:r>
      <w:r w:rsidRPr="0043158A">
        <w:rPr>
          <w:rFonts w:asciiTheme="minorEastAsia" w:hAnsiTheme="minorEastAsia" w:hint="eastAsia"/>
        </w:rPr>
        <w:t>開催することになりましたので、研究会開催要領（別紙１）</w:t>
      </w:r>
      <w:r w:rsidR="006D4E3B">
        <w:rPr>
          <w:rFonts w:asciiTheme="minorEastAsia" w:hAnsiTheme="minorEastAsia" w:hint="eastAsia"/>
        </w:rPr>
        <w:t>及び</w:t>
      </w:r>
      <w:r w:rsidR="006848CB">
        <w:rPr>
          <w:rFonts w:asciiTheme="minorEastAsia" w:hAnsiTheme="minorEastAsia" w:hint="eastAsia"/>
        </w:rPr>
        <w:t>申込み方法について連絡させていただきます。各</w:t>
      </w:r>
      <w:r w:rsidR="000B7CD0">
        <w:rPr>
          <w:rFonts w:asciiTheme="minorEastAsia" w:hAnsiTheme="minorEastAsia" w:hint="eastAsia"/>
        </w:rPr>
        <w:t>都</w:t>
      </w:r>
      <w:r w:rsidRPr="0043158A">
        <w:rPr>
          <w:rFonts w:asciiTheme="minorEastAsia" w:hAnsiTheme="minorEastAsia" w:hint="eastAsia"/>
        </w:rPr>
        <w:t>県の皆様におかれましてはご協力のほどよろしくお願いします。</w:t>
      </w:r>
    </w:p>
    <w:p w:rsidR="00E33507" w:rsidRPr="0043158A" w:rsidRDefault="00E33507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 xml:space="preserve">　各都県内の関係機関、支場、分場などへは貴職よりご連絡をお願いします。</w:t>
      </w:r>
    </w:p>
    <w:p w:rsidR="00E33507" w:rsidRPr="0043158A" w:rsidRDefault="00800680" w:rsidP="006848C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なお、会場、現地</w:t>
      </w:r>
      <w:r w:rsidR="00FA4372" w:rsidRPr="0093528C">
        <w:rPr>
          <w:rFonts w:asciiTheme="minorEastAsia" w:hAnsiTheme="minorEastAsia" w:hint="eastAsia"/>
        </w:rPr>
        <w:t>検討会</w:t>
      </w:r>
      <w:r>
        <w:rPr>
          <w:rFonts w:asciiTheme="minorEastAsia" w:hAnsiTheme="minorEastAsia" w:hint="eastAsia"/>
        </w:rPr>
        <w:t>用バス</w:t>
      </w:r>
      <w:r w:rsidR="00E33507" w:rsidRPr="0043158A">
        <w:rPr>
          <w:rFonts w:asciiTheme="minorEastAsia" w:hAnsiTheme="minorEastAsia" w:hint="eastAsia"/>
        </w:rPr>
        <w:t>等の手配のため、「参加申込書」</w:t>
      </w:r>
      <w:r w:rsidR="006D4E3B">
        <w:rPr>
          <w:rFonts w:asciiTheme="minorEastAsia" w:hAnsiTheme="minorEastAsia" w:hint="eastAsia"/>
        </w:rPr>
        <w:t>（別紙２）</w:t>
      </w:r>
      <w:r>
        <w:rPr>
          <w:rFonts w:asciiTheme="minorEastAsia" w:hAnsiTheme="minorEastAsia" w:hint="eastAsia"/>
        </w:rPr>
        <w:t>により</w:t>
      </w:r>
      <w:r w:rsidR="006848CB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月</w:t>
      </w:r>
      <w:r w:rsidR="000B7CD0">
        <w:rPr>
          <w:rFonts w:asciiTheme="minorEastAsia" w:hAnsiTheme="minorEastAsia" w:hint="eastAsia"/>
        </w:rPr>
        <w:t>2</w:t>
      </w:r>
      <w:r w:rsidR="00420D8D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日（</w:t>
      </w:r>
      <w:r w:rsidR="005D354D">
        <w:rPr>
          <w:rFonts w:asciiTheme="minorEastAsia" w:hAnsiTheme="minorEastAsia" w:hint="eastAsia"/>
        </w:rPr>
        <w:t>金</w:t>
      </w:r>
      <w:r w:rsidR="00E33507" w:rsidRPr="0043158A">
        <w:rPr>
          <w:rFonts w:asciiTheme="minorEastAsia" w:hAnsiTheme="minorEastAsia" w:hint="eastAsia"/>
        </w:rPr>
        <w:t>）までに報告いただきますようお願いします。</w:t>
      </w:r>
    </w:p>
    <w:p w:rsidR="00E33507" w:rsidRPr="000B7CD0" w:rsidRDefault="00E33507">
      <w:pPr>
        <w:rPr>
          <w:rFonts w:asciiTheme="minorEastAsia" w:hAnsiTheme="minorEastAsia"/>
        </w:rPr>
      </w:pPr>
    </w:p>
    <w:p w:rsidR="008C4656" w:rsidRPr="0043158A" w:rsidRDefault="008C4656" w:rsidP="008C4656">
      <w:pPr>
        <w:pStyle w:val="a3"/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記</w:t>
      </w:r>
    </w:p>
    <w:p w:rsidR="008C4656" w:rsidRPr="0043158A" w:rsidRDefault="008C4656" w:rsidP="008C4656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>１．現地研究会</w:t>
      </w:r>
    </w:p>
    <w:p w:rsidR="008C4656" w:rsidRPr="0043158A" w:rsidRDefault="008C4656" w:rsidP="008C4656">
      <w:pPr>
        <w:rPr>
          <w:rFonts w:asciiTheme="minorEastAsia" w:hAnsiTheme="minorEastAsia"/>
        </w:rPr>
      </w:pPr>
      <w:r w:rsidRPr="0043158A">
        <w:rPr>
          <w:rFonts w:asciiTheme="minorEastAsia" w:hAnsiTheme="minorEastAsia" w:hint="eastAsia"/>
        </w:rPr>
        <w:t xml:space="preserve">　</w:t>
      </w:r>
      <w:r w:rsidR="0043158A">
        <w:rPr>
          <w:rFonts w:asciiTheme="minorEastAsia" w:hAnsiTheme="minorEastAsia" w:hint="eastAsia"/>
        </w:rPr>
        <w:t xml:space="preserve">　</w:t>
      </w:r>
      <w:r w:rsidR="001626C4">
        <w:rPr>
          <w:rFonts w:asciiTheme="minorEastAsia" w:hAnsiTheme="minorEastAsia" w:hint="eastAsia"/>
        </w:rPr>
        <w:t>開催要領</w:t>
      </w:r>
      <w:r w:rsidR="00800680">
        <w:rPr>
          <w:rFonts w:asciiTheme="minorEastAsia" w:hAnsiTheme="minorEastAsia" w:hint="eastAsia"/>
        </w:rPr>
        <w:t>（別紙１）</w:t>
      </w:r>
      <w:r w:rsidRPr="0043158A">
        <w:rPr>
          <w:rFonts w:asciiTheme="minorEastAsia" w:hAnsiTheme="minorEastAsia" w:hint="eastAsia"/>
        </w:rPr>
        <w:t>を参照</w:t>
      </w:r>
      <w:r w:rsidR="006D4E3B">
        <w:rPr>
          <w:rFonts w:asciiTheme="minorEastAsia" w:hAnsiTheme="minorEastAsia" w:hint="eastAsia"/>
        </w:rPr>
        <w:t>ください。</w:t>
      </w:r>
    </w:p>
    <w:p w:rsidR="008C4656" w:rsidRDefault="008C4656" w:rsidP="008C4656">
      <w:pPr>
        <w:rPr>
          <w:rFonts w:asciiTheme="minorEastAsia" w:hAnsiTheme="minorEastAsia"/>
        </w:rPr>
      </w:pPr>
    </w:p>
    <w:p w:rsidR="00817A12" w:rsidRDefault="00817A12" w:rsidP="008C46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２．情報交換会</w:t>
      </w:r>
    </w:p>
    <w:p w:rsidR="00817A12" w:rsidRDefault="00817A12" w:rsidP="00817A12">
      <w:pPr>
        <w:ind w:leftChars="135" w:left="283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１日目（７月</w:t>
      </w:r>
      <w:r w:rsidR="00420D8D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日）の</w:t>
      </w:r>
      <w:r w:rsidR="0093506F">
        <w:rPr>
          <w:rFonts w:asciiTheme="minorEastAsia" w:hAnsiTheme="minorEastAsia" w:hint="eastAsia"/>
        </w:rPr>
        <w:t>研究会</w:t>
      </w:r>
      <w:r>
        <w:rPr>
          <w:rFonts w:asciiTheme="minorEastAsia" w:hAnsiTheme="minorEastAsia" w:hint="eastAsia"/>
        </w:rPr>
        <w:t>終了後、「</w:t>
      </w:r>
      <w:r w:rsidR="00420D8D">
        <w:rPr>
          <w:rFonts w:asciiTheme="minorEastAsia" w:hAnsiTheme="minorEastAsia" w:hint="eastAsia"/>
        </w:rPr>
        <w:t>エテルナ高崎</w:t>
      </w:r>
      <w:r>
        <w:rPr>
          <w:rFonts w:asciiTheme="minorEastAsia" w:hAnsiTheme="minorEastAsia" w:hint="eastAsia"/>
        </w:rPr>
        <w:t>」</w:t>
      </w:r>
      <w:r w:rsidR="0052789D">
        <w:rPr>
          <w:rFonts w:asciiTheme="minorEastAsia" w:hAnsiTheme="minorEastAsia" w:hint="eastAsia"/>
        </w:rPr>
        <w:t>（</w:t>
      </w:r>
      <w:r w:rsidR="00420D8D">
        <w:rPr>
          <w:rFonts w:asciiTheme="minorEastAsia" w:hAnsiTheme="minorEastAsia" w:hint="eastAsia"/>
        </w:rPr>
        <w:t>高崎市栄町22-30</w:t>
      </w:r>
      <w:r w:rsidR="0052789D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において情報交換会を開催いたします。</w:t>
      </w:r>
    </w:p>
    <w:p w:rsidR="00150C2B" w:rsidRPr="0043158A" w:rsidRDefault="008C4656" w:rsidP="0052789D">
      <w:pPr>
        <w:ind w:firstLineChars="200" w:firstLine="420"/>
        <w:rPr>
          <w:rFonts w:asciiTheme="minorEastAsia" w:hAnsiTheme="minorEastAsia"/>
        </w:rPr>
      </w:pPr>
      <w:r w:rsidRPr="005D354D">
        <w:rPr>
          <w:rFonts w:asciiTheme="minorEastAsia" w:hAnsiTheme="minorEastAsia" w:hint="eastAsia"/>
          <w:color w:val="000000" w:themeColor="text1"/>
        </w:rPr>
        <w:t>参加費</w:t>
      </w:r>
      <w:r w:rsidR="00150C2B" w:rsidRPr="005D354D">
        <w:rPr>
          <w:rFonts w:asciiTheme="minorEastAsia" w:hAnsiTheme="minorEastAsia" w:hint="eastAsia"/>
          <w:color w:val="000000" w:themeColor="text1"/>
        </w:rPr>
        <w:t xml:space="preserve">　</w:t>
      </w:r>
      <w:r w:rsidR="00420D8D">
        <w:rPr>
          <w:rFonts w:asciiTheme="minorEastAsia" w:hAnsiTheme="minorEastAsia" w:hint="eastAsia"/>
          <w:color w:val="000000" w:themeColor="text1"/>
        </w:rPr>
        <w:t>6</w:t>
      </w:r>
      <w:r w:rsidR="002E1771">
        <w:rPr>
          <w:rFonts w:asciiTheme="minorEastAsia" w:hAnsiTheme="minorEastAsia" w:hint="eastAsia"/>
          <w:color w:val="000000" w:themeColor="text1"/>
        </w:rPr>
        <w:t>,0</w:t>
      </w:r>
      <w:r w:rsidR="005D354D" w:rsidRPr="005D354D">
        <w:rPr>
          <w:rFonts w:asciiTheme="minorEastAsia" w:hAnsiTheme="minorEastAsia" w:hint="eastAsia"/>
          <w:color w:val="000000" w:themeColor="text1"/>
        </w:rPr>
        <w:t>00</w:t>
      </w:r>
      <w:r w:rsidR="00150C2B" w:rsidRPr="005D354D">
        <w:rPr>
          <w:rFonts w:asciiTheme="minorEastAsia" w:hAnsiTheme="minorEastAsia" w:hint="eastAsia"/>
          <w:color w:val="000000" w:themeColor="text1"/>
        </w:rPr>
        <w:t>円</w:t>
      </w:r>
      <w:r w:rsidR="00800680">
        <w:rPr>
          <w:rFonts w:asciiTheme="minorEastAsia" w:hAnsiTheme="minorEastAsia" w:hint="eastAsia"/>
        </w:rPr>
        <w:t>（内訳：</w:t>
      </w:r>
      <w:r w:rsidR="00817A12">
        <w:rPr>
          <w:rFonts w:asciiTheme="minorEastAsia" w:hAnsiTheme="minorEastAsia" w:hint="eastAsia"/>
        </w:rPr>
        <w:t>情報交換会</w:t>
      </w:r>
      <w:r w:rsidR="00150C2B" w:rsidRPr="0043158A">
        <w:rPr>
          <w:rFonts w:asciiTheme="minorEastAsia" w:hAnsiTheme="minorEastAsia" w:hint="eastAsia"/>
        </w:rPr>
        <w:t>費</w:t>
      </w:r>
      <w:r w:rsidR="00800680">
        <w:rPr>
          <w:rFonts w:asciiTheme="minorEastAsia" w:hAnsiTheme="minorEastAsia" w:hint="eastAsia"/>
        </w:rPr>
        <w:t xml:space="preserve"> </w:t>
      </w:r>
      <w:r w:rsidR="00420D8D">
        <w:rPr>
          <w:rFonts w:asciiTheme="minorEastAsia" w:hAnsiTheme="minorEastAsia" w:hint="eastAsia"/>
        </w:rPr>
        <w:t>6</w:t>
      </w:r>
      <w:r w:rsidR="006848CB">
        <w:rPr>
          <w:rFonts w:asciiTheme="minorEastAsia" w:hAnsiTheme="minorEastAsia" w:hint="eastAsia"/>
        </w:rPr>
        <w:t>,0</w:t>
      </w:r>
      <w:r w:rsidR="002E1771">
        <w:rPr>
          <w:rFonts w:asciiTheme="minorEastAsia" w:hAnsiTheme="minorEastAsia" w:hint="eastAsia"/>
        </w:rPr>
        <w:t>00</w:t>
      </w:r>
      <w:r w:rsidR="00FA4372" w:rsidRPr="0093528C">
        <w:rPr>
          <w:rFonts w:asciiTheme="minorEastAsia" w:hAnsiTheme="minorEastAsia" w:hint="eastAsia"/>
        </w:rPr>
        <w:t>円</w:t>
      </w:r>
      <w:r w:rsidR="00150C2B" w:rsidRPr="0043158A">
        <w:rPr>
          <w:rFonts w:asciiTheme="minorEastAsia" w:hAnsiTheme="minorEastAsia" w:hint="eastAsia"/>
        </w:rPr>
        <w:t>）</w:t>
      </w:r>
    </w:p>
    <w:p w:rsidR="00150C2B" w:rsidRPr="0043158A" w:rsidRDefault="0052789D" w:rsidP="008C46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</w:t>
      </w:r>
      <w:r w:rsidR="006D4E3B">
        <w:rPr>
          <w:rFonts w:asciiTheme="minorEastAsia" w:hAnsiTheme="minorEastAsia" w:hint="eastAsia"/>
        </w:rPr>
        <w:t>研究会受付時に徴収します。</w:t>
      </w:r>
    </w:p>
    <w:p w:rsidR="006D4E3B" w:rsidRPr="0052789D" w:rsidRDefault="006D4E3B" w:rsidP="008C4656">
      <w:pPr>
        <w:rPr>
          <w:rFonts w:asciiTheme="minorEastAsia" w:hAnsiTheme="minorEastAsia"/>
        </w:rPr>
      </w:pPr>
    </w:p>
    <w:p w:rsidR="0043158A" w:rsidRDefault="0052789D" w:rsidP="008C465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3158A" w:rsidRPr="0043158A">
        <w:rPr>
          <w:rFonts w:asciiTheme="minorEastAsia" w:hAnsiTheme="minorEastAsia" w:hint="eastAsia"/>
        </w:rPr>
        <w:t>．</w:t>
      </w:r>
      <w:r w:rsidR="0043158A">
        <w:rPr>
          <w:rFonts w:asciiTheme="minorEastAsia" w:hAnsiTheme="minorEastAsia" w:hint="eastAsia"/>
        </w:rPr>
        <w:t>参加申込み</w:t>
      </w:r>
    </w:p>
    <w:p w:rsidR="0043158A" w:rsidRDefault="001626C4" w:rsidP="001626C4">
      <w:pPr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参加申込書（</w:t>
      </w:r>
      <w:r w:rsidR="00AA6327">
        <w:rPr>
          <w:rFonts w:asciiTheme="minorEastAsia" w:hAnsiTheme="minorEastAsia" w:hint="eastAsia"/>
        </w:rPr>
        <w:t>別紙２</w:t>
      </w:r>
      <w:r>
        <w:rPr>
          <w:rFonts w:asciiTheme="minorEastAsia" w:hAnsiTheme="minorEastAsia" w:hint="eastAsia"/>
        </w:rPr>
        <w:t>）により、</w:t>
      </w:r>
      <w:r w:rsidR="006848CB">
        <w:rPr>
          <w:rFonts w:asciiTheme="minorEastAsia" w:hAnsiTheme="minorEastAsia" w:hint="eastAsia"/>
        </w:rPr>
        <w:t>６</w:t>
      </w:r>
      <w:r w:rsidR="00800680">
        <w:rPr>
          <w:rFonts w:asciiTheme="minorEastAsia" w:hAnsiTheme="minorEastAsia" w:hint="eastAsia"/>
        </w:rPr>
        <w:t>月</w:t>
      </w:r>
      <w:r w:rsidR="000B7CD0">
        <w:rPr>
          <w:rFonts w:asciiTheme="minorEastAsia" w:hAnsiTheme="minorEastAsia" w:hint="eastAsia"/>
        </w:rPr>
        <w:t>2</w:t>
      </w:r>
      <w:r w:rsidR="00420D8D">
        <w:rPr>
          <w:rFonts w:asciiTheme="minorEastAsia" w:hAnsiTheme="minorEastAsia" w:hint="eastAsia"/>
        </w:rPr>
        <w:t>1</w:t>
      </w:r>
      <w:r w:rsidR="00800680">
        <w:rPr>
          <w:rFonts w:asciiTheme="minorEastAsia" w:hAnsiTheme="minorEastAsia" w:hint="eastAsia"/>
        </w:rPr>
        <w:t>日（</w:t>
      </w:r>
      <w:r w:rsidR="005D354D">
        <w:rPr>
          <w:rFonts w:asciiTheme="minorEastAsia" w:hAnsiTheme="minorEastAsia" w:hint="eastAsia"/>
        </w:rPr>
        <w:t>金</w:t>
      </w:r>
      <w:r w:rsidR="0043158A">
        <w:rPr>
          <w:rFonts w:asciiTheme="minorEastAsia" w:hAnsiTheme="minorEastAsia" w:hint="eastAsia"/>
        </w:rPr>
        <w:t>）までにメール</w:t>
      </w:r>
      <w:r w:rsidR="0052789D">
        <w:rPr>
          <w:rFonts w:asciiTheme="minorEastAsia" w:hAnsiTheme="minorEastAsia" w:hint="eastAsia"/>
        </w:rPr>
        <w:t>また</w:t>
      </w:r>
      <w:r w:rsidR="0043158A">
        <w:rPr>
          <w:rFonts w:asciiTheme="minorEastAsia" w:hAnsiTheme="minorEastAsia" w:hint="eastAsia"/>
        </w:rPr>
        <w:t>はＦＡＸで申込みをお願いします。</w:t>
      </w:r>
    </w:p>
    <w:p w:rsidR="00817A12" w:rsidRPr="0052789D" w:rsidRDefault="00817A12" w:rsidP="00817A12">
      <w:pPr>
        <w:rPr>
          <w:rFonts w:asciiTheme="minorEastAsia" w:hAnsiTheme="minorEastAsia"/>
        </w:rPr>
      </w:pPr>
    </w:p>
    <w:p w:rsidR="00817A12" w:rsidRDefault="0052789D" w:rsidP="00817A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17A12">
        <w:rPr>
          <w:rFonts w:asciiTheme="minorEastAsia" w:hAnsiTheme="minorEastAsia" w:hint="eastAsia"/>
        </w:rPr>
        <w:t>．その他</w:t>
      </w:r>
    </w:p>
    <w:p w:rsidR="00817A12" w:rsidRDefault="00817A12" w:rsidP="00817A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F243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宿泊は各自、</w:t>
      </w:r>
      <w:r w:rsidR="00420D8D">
        <w:rPr>
          <w:rFonts w:asciiTheme="minorEastAsia" w:hAnsiTheme="minorEastAsia" w:hint="eastAsia"/>
        </w:rPr>
        <w:t>高崎市</w:t>
      </w:r>
      <w:r w:rsidR="000B7CD0">
        <w:rPr>
          <w:rFonts w:asciiTheme="minorEastAsia" w:hAnsiTheme="minorEastAsia" w:hint="eastAsia"/>
        </w:rPr>
        <w:t>内</w:t>
      </w:r>
      <w:r>
        <w:rPr>
          <w:rFonts w:asciiTheme="minorEastAsia" w:hAnsiTheme="minorEastAsia" w:hint="eastAsia"/>
        </w:rPr>
        <w:t>で手配願います。</w:t>
      </w:r>
    </w:p>
    <w:p w:rsidR="00FD7057" w:rsidRPr="002E1771" w:rsidRDefault="00FD7057" w:rsidP="00817A12">
      <w:pPr>
        <w:rPr>
          <w:rFonts w:asciiTheme="minorEastAsia" w:hAnsiTheme="minorEastAsia"/>
        </w:rPr>
      </w:pPr>
    </w:p>
    <w:p w:rsidR="00FD7057" w:rsidRDefault="00FD7057" w:rsidP="00817A12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2433320</wp:posOffset>
                </wp:positionH>
                <wp:positionV relativeFrom="page">
                  <wp:posOffset>9163050</wp:posOffset>
                </wp:positionV>
                <wp:extent cx="3314700" cy="814705"/>
                <wp:effectExtent l="0" t="0" r="19050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81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89D" w:rsidRDefault="00420D8D" w:rsidP="006848C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群馬県農業技術</w:t>
                            </w:r>
                            <w:r>
                              <w:rPr>
                                <w:rFonts w:hAnsi="ＭＳ 明朝"/>
                              </w:rPr>
                              <w:t>センター</w:t>
                            </w:r>
                          </w:p>
                          <w:p w:rsidR="006848CB" w:rsidRDefault="006848CB" w:rsidP="0052789D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園芸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部果樹</w:t>
                            </w:r>
                            <w:r w:rsidR="00420D8D">
                              <w:rPr>
                                <w:rFonts w:hAnsi="ＭＳ 明朝"/>
                              </w:rPr>
                              <w:t>係</w:t>
                            </w:r>
                            <w:r w:rsidR="007B4B19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中野</w:t>
                            </w:r>
                            <w:r w:rsidR="00420D8D">
                              <w:rPr>
                                <w:rFonts w:hAnsi="ＭＳ 明朝"/>
                              </w:rPr>
                              <w:t xml:space="preserve">　葉子</w:t>
                            </w:r>
                          </w:p>
                          <w:p w:rsidR="006848CB" w:rsidRPr="006848CB" w:rsidRDefault="006848CB" w:rsidP="006848C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TEL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Pr="006848CB">
                              <w:rPr>
                                <w:rFonts w:hAnsi="ＭＳ 明朝" w:hint="eastAsia"/>
                              </w:rPr>
                              <w:t>0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270</w:t>
                            </w:r>
                            <w:r w:rsidRPr="006848CB">
                              <w:rPr>
                                <w:rFonts w:hAnsi="ＭＳ 明朝" w:hint="eastAsia"/>
                              </w:rPr>
                              <w:t>-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61</w:t>
                            </w:r>
                            <w:r w:rsidRPr="006848CB">
                              <w:rPr>
                                <w:rFonts w:hAnsi="ＭＳ 明朝" w:hint="eastAsia"/>
                              </w:rPr>
                              <w:t>-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0066</w:t>
                            </w:r>
                            <w:r w:rsidRPr="006848CB">
                              <w:rPr>
                                <w:rFonts w:hAnsi="ＭＳ 明朝" w:hint="eastAsia"/>
                              </w:rPr>
                              <w:t>(</w:t>
                            </w:r>
                            <w:r w:rsidRPr="006848CB">
                              <w:rPr>
                                <w:rFonts w:hAnsi="ＭＳ 明朝" w:hint="eastAsia"/>
                              </w:rPr>
                              <w:t>代表</w:t>
                            </w:r>
                            <w:r>
                              <w:rPr>
                                <w:rFonts w:hAnsi="ＭＳ 明朝" w:hint="eastAsia"/>
                              </w:rPr>
                              <w:t>)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</w:rPr>
                              <w:t>FAX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hAnsi="ＭＳ 明朝" w:hint="eastAsia"/>
                              </w:rPr>
                              <w:t>0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270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 w:rsidR="000B7CD0">
                              <w:rPr>
                                <w:rFonts w:hAnsi="ＭＳ 明朝"/>
                              </w:rPr>
                              <w:t>2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0</w:t>
                            </w:r>
                            <w:r>
                              <w:rPr>
                                <w:rFonts w:hAnsi="ＭＳ 明朝" w:hint="eastAsia"/>
                              </w:rPr>
                              <w:t>-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2816</w:t>
                            </w:r>
                          </w:p>
                          <w:p w:rsidR="00FD7057" w:rsidRPr="00B7409B" w:rsidRDefault="006848CB" w:rsidP="006848CB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E-mail</w:t>
                            </w:r>
                            <w:r>
                              <w:rPr>
                                <w:rFonts w:hAnsi="ＭＳ 明朝" w:hint="eastAsia"/>
                              </w:rPr>
                              <w:t>：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nakano</w:t>
                            </w:r>
                            <w:r w:rsidRPr="006848CB">
                              <w:rPr>
                                <w:rFonts w:hAnsi="ＭＳ 明朝"/>
                              </w:rPr>
                              <w:t>-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yo</w:t>
                            </w:r>
                            <w:r w:rsidRPr="006848CB">
                              <w:rPr>
                                <w:rFonts w:hAnsi="ＭＳ 明朝"/>
                              </w:rPr>
                              <w:t>@</w:t>
                            </w:r>
                            <w:r w:rsidR="000B7CD0">
                              <w:rPr>
                                <w:rFonts w:hAnsi="ＭＳ 明朝"/>
                              </w:rPr>
                              <w:t>pref.</w:t>
                            </w:r>
                            <w:r w:rsidR="00420D8D">
                              <w:rPr>
                                <w:rFonts w:hAnsi="ＭＳ 明朝" w:hint="eastAsia"/>
                              </w:rPr>
                              <w:t>gunma</w:t>
                            </w:r>
                            <w:r w:rsidRPr="006848CB">
                              <w:rPr>
                                <w:rFonts w:hAnsi="ＭＳ 明朝"/>
                              </w:rPr>
                              <w:t>.</w:t>
                            </w:r>
                            <w:r w:rsidR="000B7CD0">
                              <w:rPr>
                                <w:rFonts w:hAnsi="ＭＳ 明朝"/>
                              </w:rPr>
                              <w:t>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6pt;margin-top:721.5pt;width:261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">
                <v:textbox style="mso-fit-shape-to-text:t" inset="5.85pt,.7pt,5.85pt,.7pt">
                  <w:txbxContent>
                    <w:p w:rsidR="0052789D" w:rsidRDefault="00420D8D" w:rsidP="006848CB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群馬県農業技術</w:t>
                      </w:r>
                      <w:r>
                        <w:rPr>
                          <w:rFonts w:hAnsi="ＭＳ 明朝"/>
                        </w:rPr>
                        <w:t>センター</w:t>
                      </w:r>
                    </w:p>
                    <w:p w:rsidR="006848CB" w:rsidRDefault="006848CB" w:rsidP="0052789D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園芸</w:t>
                      </w:r>
                      <w:r w:rsidR="00420D8D">
                        <w:rPr>
                          <w:rFonts w:hAnsi="ＭＳ 明朝" w:hint="eastAsia"/>
                        </w:rPr>
                        <w:t>部果樹</w:t>
                      </w:r>
                      <w:r w:rsidR="00420D8D">
                        <w:rPr>
                          <w:rFonts w:hAnsi="ＭＳ 明朝"/>
                        </w:rPr>
                        <w:t>係</w:t>
                      </w:r>
                      <w:r w:rsidR="007B4B19"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 xml:space="preserve">　</w:t>
                      </w:r>
                      <w:r w:rsidR="00420D8D">
                        <w:rPr>
                          <w:rFonts w:hAnsi="ＭＳ 明朝" w:hint="eastAsia"/>
                        </w:rPr>
                        <w:t>中野</w:t>
                      </w:r>
                      <w:r w:rsidR="00420D8D">
                        <w:rPr>
                          <w:rFonts w:hAnsi="ＭＳ 明朝"/>
                        </w:rPr>
                        <w:t xml:space="preserve">　葉子</w:t>
                      </w:r>
                    </w:p>
                    <w:p w:rsidR="006848CB" w:rsidRPr="006848CB" w:rsidRDefault="006848CB" w:rsidP="006848CB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TEL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Pr="006848CB">
                        <w:rPr>
                          <w:rFonts w:hAnsi="ＭＳ 明朝" w:hint="eastAsia"/>
                        </w:rPr>
                        <w:t>0</w:t>
                      </w:r>
                      <w:r w:rsidR="00420D8D">
                        <w:rPr>
                          <w:rFonts w:hAnsi="ＭＳ 明朝" w:hint="eastAsia"/>
                        </w:rPr>
                        <w:t>270</w:t>
                      </w:r>
                      <w:r w:rsidRPr="006848CB">
                        <w:rPr>
                          <w:rFonts w:hAnsi="ＭＳ 明朝" w:hint="eastAsia"/>
                        </w:rPr>
                        <w:t>-</w:t>
                      </w:r>
                      <w:r w:rsidR="00420D8D">
                        <w:rPr>
                          <w:rFonts w:hAnsi="ＭＳ 明朝" w:hint="eastAsia"/>
                        </w:rPr>
                        <w:t>61</w:t>
                      </w:r>
                      <w:r w:rsidRPr="006848CB">
                        <w:rPr>
                          <w:rFonts w:hAnsi="ＭＳ 明朝" w:hint="eastAsia"/>
                        </w:rPr>
                        <w:t>-</w:t>
                      </w:r>
                      <w:r w:rsidR="00420D8D">
                        <w:rPr>
                          <w:rFonts w:hAnsi="ＭＳ 明朝" w:hint="eastAsia"/>
                        </w:rPr>
                        <w:t>0066</w:t>
                      </w:r>
                      <w:r w:rsidRPr="006848CB">
                        <w:rPr>
                          <w:rFonts w:hAnsi="ＭＳ 明朝" w:hint="eastAsia"/>
                        </w:rPr>
                        <w:t>(</w:t>
                      </w:r>
                      <w:r w:rsidRPr="006848CB">
                        <w:rPr>
                          <w:rFonts w:hAnsi="ＭＳ 明朝" w:hint="eastAsia"/>
                        </w:rPr>
                        <w:t>代表</w:t>
                      </w:r>
                      <w:r>
                        <w:rPr>
                          <w:rFonts w:hAnsi="ＭＳ 明朝" w:hint="eastAsia"/>
                        </w:rPr>
                        <w:t>)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</w:rPr>
                        <w:t>FAX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>
                        <w:rPr>
                          <w:rFonts w:hAnsi="ＭＳ 明朝" w:hint="eastAsia"/>
                        </w:rPr>
                        <w:t>0</w:t>
                      </w:r>
                      <w:r w:rsidR="00420D8D">
                        <w:rPr>
                          <w:rFonts w:hAnsi="ＭＳ 明朝" w:hint="eastAsia"/>
                        </w:rPr>
                        <w:t>270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 w:rsidR="000B7CD0">
                        <w:rPr>
                          <w:rFonts w:hAnsi="ＭＳ 明朝"/>
                        </w:rPr>
                        <w:t>2</w:t>
                      </w:r>
                      <w:r w:rsidR="00420D8D">
                        <w:rPr>
                          <w:rFonts w:hAnsi="ＭＳ 明朝" w:hint="eastAsia"/>
                        </w:rPr>
                        <w:t>0</w:t>
                      </w:r>
                      <w:r>
                        <w:rPr>
                          <w:rFonts w:hAnsi="ＭＳ 明朝" w:hint="eastAsia"/>
                        </w:rPr>
                        <w:t>-</w:t>
                      </w:r>
                      <w:r w:rsidR="00420D8D">
                        <w:rPr>
                          <w:rFonts w:hAnsi="ＭＳ 明朝" w:hint="eastAsia"/>
                        </w:rPr>
                        <w:t>2816</w:t>
                      </w:r>
                    </w:p>
                    <w:p w:rsidR="00FD7057" w:rsidRPr="00B7409B" w:rsidRDefault="006848CB" w:rsidP="006848CB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E-mail</w:t>
                      </w:r>
                      <w:r>
                        <w:rPr>
                          <w:rFonts w:hAnsi="ＭＳ 明朝" w:hint="eastAsia"/>
                        </w:rPr>
                        <w:t>：</w:t>
                      </w:r>
                      <w:r w:rsidR="00420D8D">
                        <w:rPr>
                          <w:rFonts w:hAnsi="ＭＳ 明朝" w:hint="eastAsia"/>
                        </w:rPr>
                        <w:t>nakano</w:t>
                      </w:r>
                      <w:r w:rsidRPr="006848CB">
                        <w:rPr>
                          <w:rFonts w:hAnsi="ＭＳ 明朝"/>
                        </w:rPr>
                        <w:t>-</w:t>
                      </w:r>
                      <w:r w:rsidR="00420D8D">
                        <w:rPr>
                          <w:rFonts w:hAnsi="ＭＳ 明朝" w:hint="eastAsia"/>
                        </w:rPr>
                        <w:t>yo</w:t>
                      </w:r>
                      <w:r w:rsidRPr="006848CB">
                        <w:rPr>
                          <w:rFonts w:hAnsi="ＭＳ 明朝"/>
                        </w:rPr>
                        <w:t>@</w:t>
                      </w:r>
                      <w:r w:rsidR="000B7CD0">
                        <w:rPr>
                          <w:rFonts w:hAnsi="ＭＳ 明朝"/>
                        </w:rPr>
                        <w:t>pref.</w:t>
                      </w:r>
                      <w:r w:rsidR="00420D8D">
                        <w:rPr>
                          <w:rFonts w:hAnsi="ＭＳ 明朝" w:hint="eastAsia"/>
                        </w:rPr>
                        <w:t>gunma</w:t>
                      </w:r>
                      <w:r w:rsidRPr="006848CB">
                        <w:rPr>
                          <w:rFonts w:hAnsi="ＭＳ 明朝"/>
                        </w:rPr>
                        <w:t>.</w:t>
                      </w:r>
                      <w:r w:rsidR="000B7CD0">
                        <w:rPr>
                          <w:rFonts w:hAnsi="ＭＳ 明朝"/>
                        </w:rPr>
                        <w:t>lg.jp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180BA9" w:rsidRDefault="00180BA9" w:rsidP="006848CB">
      <w:pPr>
        <w:jc w:val="left"/>
        <w:rPr>
          <w:rFonts w:asciiTheme="minorEastAsia" w:hAnsiTheme="minorEastAsia"/>
        </w:rPr>
      </w:pPr>
    </w:p>
    <w:p w:rsidR="00B84749" w:rsidRDefault="00B84749" w:rsidP="006848CB">
      <w:pPr>
        <w:jc w:val="left"/>
        <w:rPr>
          <w:rFonts w:asciiTheme="minorEastAsia" w:hAnsiTheme="minorEastAsia"/>
        </w:rPr>
      </w:pPr>
    </w:p>
    <w:p w:rsidR="00B84749" w:rsidRDefault="00B84749" w:rsidP="00EE6A5D">
      <w:pPr>
        <w:ind w:right="840"/>
        <w:rPr>
          <w:rFonts w:asciiTheme="minorEastAsia" w:hAnsiTheme="minorEastAsia"/>
        </w:rPr>
      </w:pPr>
    </w:p>
    <w:p w:rsidR="00EE6A5D" w:rsidRDefault="00EE6A5D" w:rsidP="00EE6A5D">
      <w:pPr>
        <w:ind w:right="840"/>
        <w:rPr>
          <w:rFonts w:asciiTheme="minorEastAsia" w:hAnsiTheme="minorEastAsia"/>
        </w:rPr>
      </w:pPr>
    </w:p>
    <w:sectPr w:rsidR="00EE6A5D" w:rsidSect="006D4E3B">
      <w:pgSz w:w="11906" w:h="16838" w:code="9"/>
      <w:pgMar w:top="1134" w:right="1418" w:bottom="1134" w:left="1418" w:header="851" w:footer="992" w:gutter="0"/>
      <w:cols w:space="425"/>
      <w:docGrid w:type="lines" w:linePitch="31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F1" w:rsidRDefault="008A34F1" w:rsidP="008D1CF0">
      <w:r>
        <w:separator/>
      </w:r>
    </w:p>
  </w:endnote>
  <w:endnote w:type="continuationSeparator" w:id="0">
    <w:p w:rsidR="008A34F1" w:rsidRDefault="008A34F1" w:rsidP="008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F1" w:rsidRDefault="008A34F1" w:rsidP="008D1CF0">
      <w:r>
        <w:separator/>
      </w:r>
    </w:p>
  </w:footnote>
  <w:footnote w:type="continuationSeparator" w:id="0">
    <w:p w:rsidR="008A34F1" w:rsidRDefault="008A34F1" w:rsidP="008D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07"/>
    <w:rsid w:val="00011510"/>
    <w:rsid w:val="00071900"/>
    <w:rsid w:val="00074684"/>
    <w:rsid w:val="000B7CD0"/>
    <w:rsid w:val="00150C2B"/>
    <w:rsid w:val="00156372"/>
    <w:rsid w:val="001626C4"/>
    <w:rsid w:val="00170DFC"/>
    <w:rsid w:val="00180BA9"/>
    <w:rsid w:val="0019386C"/>
    <w:rsid w:val="001D779F"/>
    <w:rsid w:val="001E570D"/>
    <w:rsid w:val="00287711"/>
    <w:rsid w:val="002B70EC"/>
    <w:rsid w:val="002E1771"/>
    <w:rsid w:val="0034454C"/>
    <w:rsid w:val="003467D4"/>
    <w:rsid w:val="003F1CAD"/>
    <w:rsid w:val="00420D8D"/>
    <w:rsid w:val="00424A73"/>
    <w:rsid w:val="0043131A"/>
    <w:rsid w:val="0043158A"/>
    <w:rsid w:val="00446C99"/>
    <w:rsid w:val="00497994"/>
    <w:rsid w:val="004A5106"/>
    <w:rsid w:val="004B581D"/>
    <w:rsid w:val="005178E6"/>
    <w:rsid w:val="0052789D"/>
    <w:rsid w:val="005B0C48"/>
    <w:rsid w:val="005B5A81"/>
    <w:rsid w:val="005C70B7"/>
    <w:rsid w:val="005D354D"/>
    <w:rsid w:val="005F2433"/>
    <w:rsid w:val="00627FFB"/>
    <w:rsid w:val="006327BA"/>
    <w:rsid w:val="006469D1"/>
    <w:rsid w:val="006848CB"/>
    <w:rsid w:val="006C3050"/>
    <w:rsid w:val="006D4E3B"/>
    <w:rsid w:val="007B4B19"/>
    <w:rsid w:val="007B6ACE"/>
    <w:rsid w:val="007E7DB3"/>
    <w:rsid w:val="00800680"/>
    <w:rsid w:val="00817A12"/>
    <w:rsid w:val="00880F7E"/>
    <w:rsid w:val="00893849"/>
    <w:rsid w:val="008A34F1"/>
    <w:rsid w:val="008A3B26"/>
    <w:rsid w:val="008C4656"/>
    <w:rsid w:val="008D1CF0"/>
    <w:rsid w:val="008F6DFB"/>
    <w:rsid w:val="00903FCB"/>
    <w:rsid w:val="0093506F"/>
    <w:rsid w:val="0093528C"/>
    <w:rsid w:val="009F1995"/>
    <w:rsid w:val="00A16776"/>
    <w:rsid w:val="00AA3B6F"/>
    <w:rsid w:val="00AA6327"/>
    <w:rsid w:val="00AC156D"/>
    <w:rsid w:val="00AE1BEC"/>
    <w:rsid w:val="00B84749"/>
    <w:rsid w:val="00CB5749"/>
    <w:rsid w:val="00CF41C4"/>
    <w:rsid w:val="00D95C57"/>
    <w:rsid w:val="00DE72CD"/>
    <w:rsid w:val="00E33507"/>
    <w:rsid w:val="00E531B8"/>
    <w:rsid w:val="00E75A0E"/>
    <w:rsid w:val="00E80319"/>
    <w:rsid w:val="00ED0698"/>
    <w:rsid w:val="00EE6A5D"/>
    <w:rsid w:val="00F344CC"/>
    <w:rsid w:val="00F40CED"/>
    <w:rsid w:val="00F6031A"/>
    <w:rsid w:val="00F70E10"/>
    <w:rsid w:val="00F965F6"/>
    <w:rsid w:val="00FA3F0F"/>
    <w:rsid w:val="00FA4372"/>
    <w:rsid w:val="00FC733D"/>
    <w:rsid w:val="00FD7057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D81C97-3A98-42C8-8908-2C5004EE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4656"/>
    <w:pPr>
      <w:jc w:val="center"/>
    </w:pPr>
  </w:style>
  <w:style w:type="character" w:customStyle="1" w:styleId="a4">
    <w:name w:val="記 (文字)"/>
    <w:basedOn w:val="a0"/>
    <w:link w:val="a3"/>
    <w:uiPriority w:val="99"/>
    <w:rsid w:val="008C4656"/>
  </w:style>
  <w:style w:type="paragraph" w:styleId="a5">
    <w:name w:val="Closing"/>
    <w:basedOn w:val="a"/>
    <w:link w:val="a6"/>
    <w:uiPriority w:val="99"/>
    <w:unhideWhenUsed/>
    <w:rsid w:val="008C465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4656"/>
  </w:style>
  <w:style w:type="paragraph" w:styleId="a7">
    <w:name w:val="header"/>
    <w:basedOn w:val="a"/>
    <w:link w:val="a8"/>
    <w:uiPriority w:val="99"/>
    <w:unhideWhenUsed/>
    <w:rsid w:val="008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CF0"/>
  </w:style>
  <w:style w:type="paragraph" w:styleId="a9">
    <w:name w:val="footer"/>
    <w:basedOn w:val="a"/>
    <w:link w:val="aa"/>
    <w:uiPriority w:val="99"/>
    <w:unhideWhenUsed/>
    <w:rsid w:val="008D1C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CF0"/>
  </w:style>
  <w:style w:type="character" w:styleId="ab">
    <w:name w:val="Hyperlink"/>
    <w:basedOn w:val="a0"/>
    <w:uiPriority w:val="99"/>
    <w:unhideWhenUsed/>
    <w:rsid w:val="00180BA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15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A8BF-E3BF-4231-9F59-99A28EA6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 葉子３３</dc:creator>
  <cp:lastModifiedBy>草塲　新之助</cp:lastModifiedBy>
  <cp:revision>2</cp:revision>
  <cp:lastPrinted>2019-05-16T05:48:00Z</cp:lastPrinted>
  <dcterms:created xsi:type="dcterms:W3CDTF">2019-05-27T00:45:00Z</dcterms:created>
  <dcterms:modified xsi:type="dcterms:W3CDTF">2019-05-27T00:45:00Z</dcterms:modified>
</cp:coreProperties>
</file>