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7E" w:rsidRPr="00287D98" w:rsidRDefault="0076177E" w:rsidP="00FA3908">
      <w:pPr>
        <w:snapToGrid w:val="0"/>
        <w:ind w:firstLineChars="2970" w:firstLine="6237"/>
        <w:jc w:val="right"/>
      </w:pPr>
      <w:r w:rsidRPr="00287D98">
        <w:rPr>
          <w:rFonts w:hint="eastAsia"/>
        </w:rPr>
        <w:t>事　務　連　絡</w:t>
      </w:r>
    </w:p>
    <w:p w:rsidR="0076177E" w:rsidRPr="00287D98" w:rsidRDefault="006C3CC2" w:rsidP="00FA3908">
      <w:pPr>
        <w:snapToGrid w:val="0"/>
        <w:ind w:firstLineChars="2970" w:firstLine="6237"/>
        <w:jc w:val="right"/>
      </w:pPr>
      <w:r>
        <w:rPr>
          <w:rFonts w:hint="eastAsia"/>
        </w:rPr>
        <w:t>令和元</w:t>
      </w:r>
      <w:r w:rsidR="0076177E" w:rsidRPr="00287D98">
        <w:rPr>
          <w:rFonts w:hint="eastAsia"/>
        </w:rPr>
        <w:t>年１２月</w:t>
      </w:r>
      <w:r w:rsidR="00912EB1">
        <w:rPr>
          <w:rFonts w:hint="eastAsia"/>
        </w:rPr>
        <w:t>０</w:t>
      </w:r>
      <w:r w:rsidR="00846B1B">
        <w:rPr>
          <w:rFonts w:hint="eastAsia"/>
        </w:rPr>
        <w:t>９</w:t>
      </w:r>
      <w:bookmarkStart w:id="0" w:name="_GoBack"/>
      <w:bookmarkEnd w:id="0"/>
      <w:r w:rsidR="0076177E" w:rsidRPr="00287D98">
        <w:rPr>
          <w:rFonts w:hint="eastAsia"/>
        </w:rPr>
        <w:t>日</w:t>
      </w:r>
    </w:p>
    <w:p w:rsidR="0076177E" w:rsidRPr="00287D98" w:rsidRDefault="0076177E" w:rsidP="00FA3908">
      <w:pPr>
        <w:snapToGrid w:val="0"/>
        <w:jc w:val="left"/>
      </w:pPr>
      <w:r w:rsidRPr="00287D98">
        <w:rPr>
          <w:rFonts w:hint="eastAsia"/>
        </w:rPr>
        <w:t>関係各位</w:t>
      </w:r>
    </w:p>
    <w:p w:rsidR="00A02D78" w:rsidRDefault="00A02D78" w:rsidP="00A02D78">
      <w:pPr>
        <w:snapToGrid w:val="0"/>
        <w:ind w:firstLineChars="1890" w:firstLine="3969"/>
        <w:jc w:val="right"/>
      </w:pPr>
      <w:r>
        <w:rPr>
          <w:rFonts w:hint="eastAsia"/>
        </w:rPr>
        <w:t>東北農業試験研究推進会議作物生産推進部会長</w:t>
      </w:r>
    </w:p>
    <w:p w:rsidR="00A02D78" w:rsidRDefault="00A02D78" w:rsidP="00A02D78">
      <w:pPr>
        <w:snapToGrid w:val="0"/>
        <w:ind w:firstLineChars="1890" w:firstLine="3969"/>
        <w:jc w:val="right"/>
      </w:pPr>
      <w:r>
        <w:rPr>
          <w:rFonts w:hint="eastAsia"/>
        </w:rPr>
        <w:t>農研機構東北農業研究センター</w:t>
      </w:r>
    </w:p>
    <w:p w:rsidR="00912EB1" w:rsidRPr="00227A45" w:rsidRDefault="00912EB1" w:rsidP="00912EB1">
      <w:pPr>
        <w:tabs>
          <w:tab w:val="left" w:pos="426"/>
        </w:tabs>
        <w:snapToGrid w:val="0"/>
        <w:jc w:val="right"/>
        <w:rPr>
          <w:rFonts w:asciiTheme="minorEastAsia" w:eastAsiaTheme="minorEastAsia" w:hAnsiTheme="minorEastAsia" w:cs="ＭＳゴシック"/>
          <w:kern w:val="0"/>
          <w:sz w:val="22"/>
          <w:szCs w:val="21"/>
        </w:rPr>
      </w:pPr>
      <w:r w:rsidRPr="00227A45">
        <w:rPr>
          <w:rFonts w:asciiTheme="minorEastAsia" w:eastAsiaTheme="minorEastAsia" w:hAnsiTheme="minorEastAsia" w:cs="ＭＳゴシック" w:hint="eastAsia"/>
          <w:kern w:val="0"/>
          <w:sz w:val="22"/>
          <w:szCs w:val="21"/>
        </w:rPr>
        <w:t xml:space="preserve">水田作研究領域長（部会長）　 </w:t>
      </w:r>
      <w:r w:rsidR="008D06E8" w:rsidRPr="008D06E8">
        <w:rPr>
          <w:rFonts w:asciiTheme="minorEastAsia" w:eastAsiaTheme="minorEastAsia" w:hAnsiTheme="minorEastAsia" w:cs="ＭＳゴシック" w:hint="eastAsia"/>
          <w:kern w:val="0"/>
          <w:sz w:val="22"/>
          <w:szCs w:val="21"/>
        </w:rPr>
        <w:t>石井卓朗</w:t>
      </w:r>
    </w:p>
    <w:p w:rsidR="00912EB1" w:rsidRPr="00B25C36" w:rsidRDefault="00912EB1" w:rsidP="00912EB1">
      <w:pPr>
        <w:tabs>
          <w:tab w:val="left" w:pos="426"/>
        </w:tabs>
        <w:snapToGrid w:val="0"/>
        <w:jc w:val="right"/>
        <w:rPr>
          <w:rFonts w:asciiTheme="minorEastAsia" w:eastAsiaTheme="minorEastAsia" w:hAnsiTheme="minorEastAsia" w:cs="ＭＳゴシック"/>
          <w:kern w:val="0"/>
          <w:sz w:val="22"/>
          <w:szCs w:val="21"/>
        </w:rPr>
      </w:pPr>
      <w:r w:rsidRPr="00227A45">
        <w:rPr>
          <w:rFonts w:asciiTheme="minorEastAsia" w:eastAsiaTheme="minorEastAsia" w:hAnsiTheme="minorEastAsia" w:cs="ＭＳゴシック" w:hint="eastAsia"/>
          <w:kern w:val="0"/>
          <w:sz w:val="22"/>
          <w:szCs w:val="21"/>
        </w:rPr>
        <w:t xml:space="preserve">　生産基盤研究領域長（副部会長）　</w:t>
      </w:r>
      <w:r w:rsidR="00FF1D5C">
        <w:rPr>
          <w:rFonts w:asciiTheme="minorEastAsia" w:eastAsiaTheme="minorEastAsia" w:hAnsiTheme="minorEastAsia" w:cs="ＭＳゴシック" w:hint="eastAsia"/>
          <w:kern w:val="0"/>
          <w:sz w:val="22"/>
          <w:szCs w:val="21"/>
        </w:rPr>
        <w:t>中山壮一</w:t>
      </w:r>
    </w:p>
    <w:p w:rsidR="0076177E" w:rsidRPr="00FF1D5C" w:rsidRDefault="0076177E" w:rsidP="00FA3908">
      <w:pPr>
        <w:snapToGrid w:val="0"/>
        <w:jc w:val="right"/>
      </w:pPr>
    </w:p>
    <w:p w:rsidR="0076177E" w:rsidRPr="00287D98" w:rsidRDefault="006C3CC2" w:rsidP="00FA3908">
      <w:pPr>
        <w:snapToGrid w:val="0"/>
        <w:jc w:val="center"/>
      </w:pPr>
      <w:r>
        <w:rPr>
          <w:rFonts w:hint="eastAsia"/>
        </w:rPr>
        <w:t>令和元</w:t>
      </w:r>
      <w:r w:rsidR="0076177E" w:rsidRPr="00287D98">
        <w:rPr>
          <w:rFonts w:hint="eastAsia"/>
        </w:rPr>
        <w:t>年度東北農業試験研究推進会議</w:t>
      </w:r>
      <w:r w:rsidR="00A02D78">
        <w:rPr>
          <w:rFonts w:hint="eastAsia"/>
        </w:rPr>
        <w:t>作物生産推進部会</w:t>
      </w:r>
    </w:p>
    <w:p w:rsidR="0076177E" w:rsidRPr="00287D98" w:rsidRDefault="0076177E" w:rsidP="00FA3908">
      <w:pPr>
        <w:snapToGrid w:val="0"/>
        <w:jc w:val="center"/>
        <w:rPr>
          <w:szCs w:val="21"/>
        </w:rPr>
      </w:pPr>
      <w:r w:rsidRPr="00287D98">
        <w:rPr>
          <w:rFonts w:hint="eastAsia"/>
          <w:szCs w:val="21"/>
        </w:rPr>
        <w:t>作業技術研究会の開催について</w:t>
      </w:r>
    </w:p>
    <w:p w:rsidR="0076177E" w:rsidRPr="00905964" w:rsidRDefault="0076177E" w:rsidP="00FA3908">
      <w:pPr>
        <w:snapToGrid w:val="0"/>
        <w:jc w:val="center"/>
      </w:pPr>
    </w:p>
    <w:p w:rsidR="0076177E" w:rsidRPr="00287D98" w:rsidRDefault="0076177E" w:rsidP="00E21107">
      <w:pPr>
        <w:pStyle w:val="HTML"/>
        <w:snapToGrid w:val="0"/>
        <w:spacing w:after="240"/>
        <w:ind w:firstLineChars="100" w:firstLine="210"/>
        <w:rPr>
          <w:rFonts w:asciiTheme="minorEastAsia" w:eastAsiaTheme="minorEastAsia" w:hAnsiTheme="minorEastAsia" w:cs="ＭＳ ゴシック"/>
          <w:sz w:val="21"/>
          <w:szCs w:val="21"/>
          <w:lang w:val="en-US" w:eastAsia="ja-JP"/>
        </w:rPr>
      </w:pPr>
      <w:proofErr w:type="spellStart"/>
      <w:r w:rsidRPr="00287D98">
        <w:rPr>
          <w:rFonts w:asciiTheme="minorEastAsia" w:eastAsiaTheme="minorEastAsia" w:hAnsiTheme="minorEastAsia" w:hint="eastAsia"/>
          <w:sz w:val="21"/>
          <w:szCs w:val="21"/>
        </w:rPr>
        <w:t>このことにつきましては、公文書（</w:t>
      </w:r>
      <w:r w:rsidR="00343382">
        <w:rPr>
          <w:rFonts w:asciiTheme="minorEastAsia" w:eastAsiaTheme="minorEastAsia" w:hAnsiTheme="minorEastAsia" w:hint="eastAsia"/>
          <w:sz w:val="21"/>
          <w:szCs w:val="21"/>
          <w:lang w:eastAsia="ja-JP"/>
        </w:rPr>
        <w:t>令和元</w:t>
      </w:r>
      <w:proofErr w:type="spellEnd"/>
      <w:r w:rsidR="00912EB1" w:rsidRPr="00912EB1">
        <w:rPr>
          <w:rFonts w:asciiTheme="minorEastAsia" w:eastAsiaTheme="minorEastAsia" w:hAnsiTheme="minorEastAsia" w:hint="eastAsia"/>
          <w:sz w:val="21"/>
          <w:szCs w:val="21"/>
        </w:rPr>
        <w:t>年１１月</w:t>
      </w:r>
      <w:r w:rsidR="00343382">
        <w:rPr>
          <w:rFonts w:asciiTheme="minorEastAsia" w:eastAsiaTheme="minorEastAsia" w:hAnsiTheme="minorEastAsia" w:hint="eastAsia"/>
          <w:sz w:val="21"/>
          <w:szCs w:val="21"/>
          <w:lang w:eastAsia="ja-JP"/>
        </w:rPr>
        <w:t>８</w:t>
      </w:r>
      <w:proofErr w:type="spellStart"/>
      <w:r w:rsidR="00912EB1" w:rsidRPr="00912EB1">
        <w:rPr>
          <w:rFonts w:asciiTheme="minorEastAsia" w:eastAsiaTheme="minorEastAsia" w:hAnsiTheme="minorEastAsia" w:hint="eastAsia"/>
          <w:sz w:val="21"/>
          <w:szCs w:val="21"/>
        </w:rPr>
        <w:t>日付け、</w:t>
      </w:r>
      <w:r w:rsidR="00343382">
        <w:rPr>
          <w:rFonts w:asciiTheme="minorEastAsia" w:eastAsiaTheme="minorEastAsia" w:hAnsiTheme="minorEastAsia" w:hint="eastAsia"/>
          <w:sz w:val="21"/>
          <w:szCs w:val="21"/>
          <w:lang w:eastAsia="ja-JP"/>
        </w:rPr>
        <w:t>元</w:t>
      </w:r>
      <w:proofErr w:type="spellEnd"/>
      <w:r w:rsidR="002042DE" w:rsidRPr="002042DE">
        <w:rPr>
          <w:rFonts w:asciiTheme="minorEastAsia" w:eastAsiaTheme="minorEastAsia" w:hAnsiTheme="minorEastAsia" w:hint="eastAsia"/>
          <w:sz w:val="21"/>
          <w:szCs w:val="21"/>
        </w:rPr>
        <w:t>東セ第０８０７００</w:t>
      </w:r>
      <w:r w:rsidR="00343382">
        <w:rPr>
          <w:rFonts w:asciiTheme="minorEastAsia" w:eastAsiaTheme="minorEastAsia" w:hAnsiTheme="minorEastAsia" w:hint="eastAsia"/>
          <w:sz w:val="21"/>
          <w:szCs w:val="21"/>
          <w:lang w:eastAsia="ja-JP"/>
        </w:rPr>
        <w:t>２</w:t>
      </w:r>
      <w:r w:rsidR="002042DE" w:rsidRPr="002042DE">
        <w:rPr>
          <w:rFonts w:asciiTheme="minorEastAsia" w:eastAsiaTheme="minorEastAsia" w:hAnsiTheme="minorEastAsia" w:hint="eastAsia"/>
          <w:sz w:val="21"/>
          <w:szCs w:val="21"/>
        </w:rPr>
        <w:t>号</w:t>
      </w:r>
      <w:r w:rsidRPr="00287D98">
        <w:rPr>
          <w:rFonts w:asciiTheme="minorEastAsia" w:eastAsiaTheme="minorEastAsia" w:hAnsiTheme="minorEastAsia" w:hint="eastAsia"/>
          <w:sz w:val="21"/>
          <w:szCs w:val="21"/>
        </w:rPr>
        <w:t>）にて農研機構東北農業研究センター所長より既にお知らせ致しましたが、下記の要領にて開催致します。関係各位には、貴職より周知方</w:t>
      </w:r>
      <w:r w:rsidR="00610FDD">
        <w:rPr>
          <w:rFonts w:asciiTheme="minorEastAsia" w:eastAsiaTheme="minorEastAsia" w:hAnsiTheme="minorEastAsia" w:hint="eastAsia"/>
          <w:sz w:val="21"/>
          <w:szCs w:val="21"/>
          <w:lang w:eastAsia="ja-JP"/>
        </w:rPr>
        <w:t>よろ</w:t>
      </w:r>
      <w:proofErr w:type="spellStart"/>
      <w:r w:rsidRPr="00287D98">
        <w:rPr>
          <w:rFonts w:asciiTheme="minorEastAsia" w:eastAsiaTheme="minorEastAsia" w:hAnsiTheme="minorEastAsia" w:hint="eastAsia"/>
          <w:sz w:val="21"/>
          <w:szCs w:val="21"/>
        </w:rPr>
        <w:t>しくお願い</w:t>
      </w:r>
      <w:r w:rsidR="00A02D78">
        <w:rPr>
          <w:rFonts w:asciiTheme="minorEastAsia" w:eastAsiaTheme="minorEastAsia" w:hAnsiTheme="minorEastAsia" w:hint="eastAsia"/>
          <w:sz w:val="21"/>
          <w:szCs w:val="21"/>
          <w:lang w:eastAsia="ja-JP"/>
        </w:rPr>
        <w:t>いたし</w:t>
      </w:r>
      <w:r w:rsidRPr="00287D98">
        <w:rPr>
          <w:rFonts w:asciiTheme="minorEastAsia" w:eastAsiaTheme="minorEastAsia" w:hAnsiTheme="minorEastAsia" w:hint="eastAsia"/>
          <w:sz w:val="21"/>
          <w:szCs w:val="21"/>
        </w:rPr>
        <w:t>ます</w:t>
      </w:r>
      <w:proofErr w:type="spellEnd"/>
      <w:r w:rsidRPr="00287D98">
        <w:rPr>
          <w:rFonts w:asciiTheme="minorEastAsia" w:eastAsiaTheme="minorEastAsia" w:hAnsiTheme="minorEastAsia" w:hint="eastAsia"/>
          <w:sz w:val="21"/>
          <w:szCs w:val="21"/>
        </w:rPr>
        <w:t>。</w:t>
      </w:r>
    </w:p>
    <w:p w:rsidR="0076177E" w:rsidRPr="00A8140B" w:rsidRDefault="0076177E" w:rsidP="00FA3908">
      <w:pPr>
        <w:pStyle w:val="a9"/>
        <w:snapToGrid w:val="0"/>
        <w:spacing w:afterLines="50" w:after="194"/>
        <w:rPr>
          <w:rFonts w:asciiTheme="minorHAnsi" w:hAnsiTheme="minorHAnsi"/>
          <w:szCs w:val="21"/>
        </w:rPr>
      </w:pPr>
      <w:r w:rsidRPr="00A8140B">
        <w:rPr>
          <w:rFonts w:asciiTheme="minorHAnsi" w:hAnsiTheme="minorHAnsi"/>
          <w:szCs w:val="21"/>
        </w:rPr>
        <w:t>記</w:t>
      </w:r>
    </w:p>
    <w:p w:rsidR="0076177E" w:rsidRPr="00A8140B" w:rsidRDefault="0076177E" w:rsidP="00FA3908">
      <w:pPr>
        <w:pStyle w:val="HTML"/>
        <w:snapToGrid w:val="0"/>
        <w:rPr>
          <w:rFonts w:asciiTheme="minorHAnsi" w:eastAsia="ＭＳ 明朝" w:hAnsiTheme="minorHAnsi"/>
          <w:sz w:val="21"/>
          <w:szCs w:val="21"/>
        </w:rPr>
      </w:pPr>
      <w:r w:rsidRPr="00A8140B">
        <w:rPr>
          <w:rFonts w:asciiTheme="minorHAnsi" w:eastAsia="ＭＳ 明朝" w:hAnsiTheme="minorHAnsi"/>
          <w:sz w:val="21"/>
          <w:szCs w:val="21"/>
        </w:rPr>
        <w:t>１．趣　　旨</w:t>
      </w:r>
    </w:p>
    <w:p w:rsidR="00343382" w:rsidRPr="00343382" w:rsidRDefault="00343382" w:rsidP="00343382">
      <w:pPr>
        <w:tabs>
          <w:tab w:val="left" w:pos="426"/>
        </w:tabs>
        <w:autoSpaceDE w:val="0"/>
        <w:autoSpaceDN w:val="0"/>
        <w:adjustRightInd w:val="0"/>
        <w:snapToGrid w:val="0"/>
        <w:ind w:left="425" w:firstLineChars="64" w:firstLine="134"/>
        <w:jc w:val="left"/>
        <w:rPr>
          <w:rFonts w:asciiTheme="minorHAnsi" w:hAnsiTheme="minorHAnsi" w:cs="ＭＳ ゴシック"/>
          <w:kern w:val="0"/>
          <w:szCs w:val="21"/>
        </w:rPr>
      </w:pPr>
      <w:r w:rsidRPr="00343382">
        <w:rPr>
          <w:rFonts w:asciiTheme="minorHAnsi" w:hAnsiTheme="minorHAnsi" w:cs="ＭＳ ゴシック" w:hint="eastAsia"/>
          <w:kern w:val="0"/>
          <w:szCs w:val="21"/>
        </w:rPr>
        <w:t>東北農業試験研究推進会議運営要領に基づき、東北地域農業に係わる作業技術分野の試験研究を適切かつ円滑に推進するため、農研機構東北農業研究センター及び公設試験研究機関等の関係者が参集し、現場段階での技術的課題等について議論するとともに、当該分野が重点的に取り組むべき研究開発とその推進方向について検討する。</w:t>
      </w:r>
    </w:p>
    <w:p w:rsidR="002E4626" w:rsidRPr="002E4626" w:rsidRDefault="00343382" w:rsidP="00343382">
      <w:pPr>
        <w:tabs>
          <w:tab w:val="left" w:pos="426"/>
        </w:tabs>
        <w:autoSpaceDE w:val="0"/>
        <w:autoSpaceDN w:val="0"/>
        <w:adjustRightInd w:val="0"/>
        <w:snapToGrid w:val="0"/>
        <w:spacing w:after="240"/>
        <w:ind w:left="426" w:firstLineChars="64" w:firstLine="134"/>
        <w:jc w:val="left"/>
        <w:rPr>
          <w:rFonts w:asciiTheme="minorEastAsia" w:eastAsiaTheme="minorEastAsia" w:hAnsiTheme="minorEastAsia"/>
          <w:sz w:val="22"/>
          <w:szCs w:val="21"/>
        </w:rPr>
      </w:pPr>
      <w:r w:rsidRPr="00343382">
        <w:rPr>
          <w:rFonts w:asciiTheme="minorHAnsi" w:hAnsiTheme="minorHAnsi" w:cs="ＭＳ ゴシック" w:hint="eastAsia"/>
          <w:kern w:val="0"/>
          <w:szCs w:val="21"/>
        </w:rPr>
        <w:t>最近になって想定以上の豪雨や長雨または干ばつにより、農業生産にさまざま影響が出ている。そこで、東北地域における気候変動への適応技術について検討するため、作業技術や施設工学、農村工学分野での対応について講演者から情報提供を得て、本年度の重点検討事項「東北地域における気候変動への適応技術の現状と課題」について議論する。</w:t>
      </w:r>
    </w:p>
    <w:p w:rsidR="0076177E" w:rsidRPr="00A8140B" w:rsidRDefault="0076177E" w:rsidP="00D26038">
      <w:pPr>
        <w:widowControl/>
        <w:tabs>
          <w:tab w:val="left" w:pos="9160"/>
          <w:tab w:val="left" w:pos="10076"/>
          <w:tab w:val="left" w:pos="10992"/>
          <w:tab w:val="left" w:pos="11908"/>
          <w:tab w:val="left" w:pos="12824"/>
          <w:tab w:val="left" w:pos="13740"/>
          <w:tab w:val="left" w:pos="14656"/>
        </w:tabs>
        <w:snapToGrid w:val="0"/>
        <w:jc w:val="left"/>
        <w:rPr>
          <w:rFonts w:asciiTheme="minorHAnsi" w:hAnsiTheme="minorHAnsi"/>
          <w:szCs w:val="21"/>
        </w:rPr>
      </w:pPr>
      <w:r w:rsidRPr="00A8140B">
        <w:rPr>
          <w:rFonts w:asciiTheme="minorHAnsi" w:hAnsiTheme="minorHAnsi"/>
          <w:szCs w:val="21"/>
        </w:rPr>
        <w:t xml:space="preserve">２．開催期日　　</w:t>
      </w:r>
      <w:r w:rsidR="00343382" w:rsidRPr="00343382">
        <w:rPr>
          <w:rFonts w:asciiTheme="minorEastAsia" w:eastAsiaTheme="minorEastAsia" w:hAnsiTheme="minorEastAsia" w:cs="ＭＳゴシック" w:hint="eastAsia"/>
          <w:kern w:val="0"/>
          <w:sz w:val="22"/>
          <w:szCs w:val="21"/>
        </w:rPr>
        <w:t>令和２年１月２８日(火) 13:20 ～ １月２９日(水) 12:00</w:t>
      </w:r>
    </w:p>
    <w:p w:rsidR="002042DE" w:rsidRDefault="0076177E" w:rsidP="00D26038">
      <w:pPr>
        <w:tabs>
          <w:tab w:val="left" w:pos="426"/>
        </w:tabs>
        <w:snapToGrid w:val="0"/>
        <w:jc w:val="left"/>
        <w:rPr>
          <w:rFonts w:asciiTheme="minorEastAsia" w:eastAsiaTheme="minorEastAsia" w:hAnsiTheme="minorEastAsia" w:cs="ＭＳゴシック"/>
          <w:kern w:val="0"/>
          <w:sz w:val="22"/>
          <w:szCs w:val="21"/>
        </w:rPr>
      </w:pPr>
      <w:r w:rsidRPr="00A8140B">
        <w:rPr>
          <w:rFonts w:asciiTheme="minorHAnsi" w:hAnsiTheme="minorHAnsi"/>
          <w:szCs w:val="21"/>
        </w:rPr>
        <w:t xml:space="preserve">３．開催場所　　</w:t>
      </w:r>
      <w:r w:rsidR="002042DE" w:rsidRPr="004E1F7B">
        <w:rPr>
          <w:rFonts w:asciiTheme="minorEastAsia" w:eastAsiaTheme="minorEastAsia" w:hAnsiTheme="minorEastAsia" w:cs="ＭＳゴシック" w:hint="eastAsia"/>
          <w:kern w:val="0"/>
          <w:sz w:val="22"/>
          <w:szCs w:val="21"/>
        </w:rPr>
        <w:t>アイーナ（いわて県民情報交流センター）研修室501</w:t>
      </w:r>
    </w:p>
    <w:p w:rsidR="0076177E" w:rsidRPr="00A8140B" w:rsidRDefault="002042DE" w:rsidP="002042DE">
      <w:pPr>
        <w:snapToGrid w:val="0"/>
        <w:spacing w:afterLines="50" w:after="194"/>
        <w:jc w:val="left"/>
        <w:rPr>
          <w:rFonts w:asciiTheme="minorHAnsi" w:hAnsiTheme="minorHAnsi"/>
          <w:sz w:val="20"/>
          <w:szCs w:val="20"/>
        </w:rPr>
      </w:pPr>
      <w:r>
        <w:rPr>
          <w:rFonts w:asciiTheme="minorEastAsia" w:eastAsiaTheme="minorEastAsia" w:hAnsiTheme="minorEastAsia" w:cs="ＭＳゴシック"/>
          <w:kern w:val="0"/>
          <w:sz w:val="22"/>
          <w:szCs w:val="21"/>
        </w:rPr>
        <w:tab/>
      </w:r>
      <w:r>
        <w:rPr>
          <w:rFonts w:asciiTheme="minorEastAsia" w:eastAsiaTheme="minorEastAsia" w:hAnsiTheme="minorEastAsia" w:cs="ＭＳゴシック"/>
          <w:kern w:val="0"/>
          <w:sz w:val="22"/>
          <w:szCs w:val="21"/>
        </w:rPr>
        <w:tab/>
      </w:r>
      <w:r w:rsidRPr="004E1F7B">
        <w:rPr>
          <w:rFonts w:asciiTheme="minorEastAsia" w:eastAsiaTheme="minorEastAsia" w:hAnsiTheme="minorEastAsia" w:cs="ＭＳゴシック" w:hint="eastAsia"/>
          <w:kern w:val="0"/>
          <w:sz w:val="22"/>
          <w:szCs w:val="21"/>
        </w:rPr>
        <w:t>岩手県盛岡市盛岡駅西通1丁目7番1号</w:t>
      </w:r>
    </w:p>
    <w:p w:rsidR="005F2490" w:rsidRPr="00A8140B" w:rsidRDefault="0076177E" w:rsidP="00FA3908">
      <w:pPr>
        <w:snapToGrid w:val="0"/>
        <w:jc w:val="left"/>
        <w:rPr>
          <w:rFonts w:asciiTheme="minorHAnsi" w:hAnsiTheme="minorHAnsi"/>
          <w:szCs w:val="21"/>
        </w:rPr>
      </w:pPr>
      <w:r w:rsidRPr="00A8140B">
        <w:rPr>
          <w:rFonts w:asciiTheme="minorHAnsi" w:hAnsiTheme="minorHAnsi"/>
          <w:szCs w:val="21"/>
        </w:rPr>
        <w:t>４．議　　題</w:t>
      </w:r>
    </w:p>
    <w:p w:rsidR="002042DE" w:rsidRDefault="002042DE" w:rsidP="002042DE">
      <w:pPr>
        <w:tabs>
          <w:tab w:val="left" w:pos="200"/>
        </w:tabs>
        <w:autoSpaceDE w:val="0"/>
        <w:autoSpaceDN w:val="0"/>
        <w:adjustRightInd w:val="0"/>
        <w:snapToGrid w:val="0"/>
        <w:jc w:val="left"/>
        <w:rPr>
          <w:rFonts w:asciiTheme="minorEastAsia" w:eastAsiaTheme="minorEastAsia" w:hAnsiTheme="minorEastAsia" w:cs="ＭＳ明朝"/>
          <w:kern w:val="0"/>
          <w:sz w:val="22"/>
          <w:szCs w:val="21"/>
          <w:u w:val="single"/>
        </w:rPr>
      </w:pPr>
      <w:r>
        <w:rPr>
          <w:rFonts w:asciiTheme="minorEastAsia" w:eastAsiaTheme="minorEastAsia" w:hAnsiTheme="minorEastAsia" w:cs="HiddenHorzOCR" w:hint="eastAsia"/>
          <w:kern w:val="0"/>
          <w:sz w:val="22"/>
          <w:szCs w:val="21"/>
        </w:rPr>
        <w:t>１</w:t>
      </w:r>
      <w:r w:rsidRPr="00DB1F7D">
        <w:rPr>
          <w:rFonts w:asciiTheme="minorEastAsia" w:eastAsiaTheme="minorEastAsia" w:hAnsiTheme="minorEastAsia" w:cs="HiddenHorzOCR" w:hint="eastAsia"/>
          <w:color w:val="000000" w:themeColor="text1"/>
          <w:kern w:val="0"/>
          <w:sz w:val="22"/>
          <w:szCs w:val="21"/>
          <w:u w:val="single"/>
        </w:rPr>
        <w:t>月</w:t>
      </w:r>
      <w:r>
        <w:rPr>
          <w:rFonts w:asciiTheme="minorEastAsia" w:eastAsiaTheme="minorEastAsia" w:hAnsiTheme="minorEastAsia" w:cs="HiddenHorzOCR" w:hint="eastAsia"/>
          <w:color w:val="000000" w:themeColor="text1"/>
          <w:kern w:val="0"/>
          <w:sz w:val="22"/>
          <w:szCs w:val="21"/>
          <w:u w:val="single"/>
        </w:rPr>
        <w:t>２</w:t>
      </w:r>
      <w:r w:rsidR="00343382">
        <w:rPr>
          <w:rFonts w:asciiTheme="minorEastAsia" w:eastAsiaTheme="minorEastAsia" w:hAnsiTheme="minorEastAsia" w:cs="HiddenHorzOCR" w:hint="eastAsia"/>
          <w:color w:val="000000" w:themeColor="text1"/>
          <w:kern w:val="0"/>
          <w:sz w:val="22"/>
          <w:szCs w:val="21"/>
          <w:u w:val="single"/>
        </w:rPr>
        <w:t>８</w:t>
      </w:r>
      <w:r w:rsidRPr="00DB1F7D">
        <w:rPr>
          <w:rFonts w:asciiTheme="minorEastAsia" w:eastAsiaTheme="minorEastAsia" w:hAnsiTheme="minorEastAsia" w:cs="HiddenHorzOCR" w:hint="eastAsia"/>
          <w:color w:val="000000" w:themeColor="text1"/>
          <w:kern w:val="0"/>
          <w:sz w:val="22"/>
          <w:szCs w:val="21"/>
          <w:u w:val="single"/>
        </w:rPr>
        <w:t xml:space="preserve">日　</w:t>
      </w:r>
      <w:r w:rsidRPr="00DB1F7D">
        <w:rPr>
          <w:rFonts w:asciiTheme="minorEastAsia" w:eastAsiaTheme="minorEastAsia" w:hAnsiTheme="minorEastAsia" w:cs="ＭＳゴシック"/>
          <w:color w:val="000000" w:themeColor="text1"/>
          <w:kern w:val="0"/>
          <w:sz w:val="22"/>
          <w:szCs w:val="21"/>
          <w:u w:val="single"/>
        </w:rPr>
        <w:t>13</w:t>
      </w:r>
      <w:r w:rsidRPr="00DB1F7D">
        <w:rPr>
          <w:rFonts w:asciiTheme="minorEastAsia" w:eastAsiaTheme="minorEastAsia" w:hAnsiTheme="minorEastAsia" w:cs="ＭＳ明朝" w:hint="eastAsia"/>
          <w:color w:val="000000" w:themeColor="text1"/>
          <w:kern w:val="0"/>
          <w:sz w:val="22"/>
          <w:szCs w:val="21"/>
          <w:u w:val="single"/>
        </w:rPr>
        <w:t>:</w:t>
      </w:r>
      <w:r>
        <w:rPr>
          <w:rFonts w:asciiTheme="minorEastAsia" w:eastAsiaTheme="minorEastAsia" w:hAnsiTheme="minorEastAsia" w:cs="ＭＳ明朝" w:hint="eastAsia"/>
          <w:color w:val="000000" w:themeColor="text1"/>
          <w:kern w:val="0"/>
          <w:sz w:val="22"/>
          <w:szCs w:val="21"/>
          <w:u w:val="single"/>
        </w:rPr>
        <w:t>2</w:t>
      </w:r>
      <w:r w:rsidRPr="00DB1F7D">
        <w:rPr>
          <w:rFonts w:asciiTheme="minorEastAsia" w:eastAsiaTheme="minorEastAsia" w:hAnsiTheme="minorEastAsia" w:cs="ＭＳ明朝"/>
          <w:color w:val="000000" w:themeColor="text1"/>
          <w:kern w:val="0"/>
          <w:sz w:val="22"/>
          <w:szCs w:val="21"/>
          <w:u w:val="single"/>
        </w:rPr>
        <w:t>0</w:t>
      </w:r>
      <w:r w:rsidRPr="00DB1F7D">
        <w:rPr>
          <w:rFonts w:asciiTheme="minorEastAsia" w:eastAsiaTheme="minorEastAsia" w:hAnsiTheme="minorEastAsia" w:cs="HiddenHorzOCR" w:hint="eastAsia"/>
          <w:color w:val="000000" w:themeColor="text1"/>
          <w:kern w:val="0"/>
          <w:sz w:val="22"/>
          <w:szCs w:val="21"/>
          <w:u w:val="single"/>
        </w:rPr>
        <w:t>～17:15</w:t>
      </w:r>
    </w:p>
    <w:p w:rsidR="002042DE" w:rsidRPr="00B25C36" w:rsidRDefault="002042DE" w:rsidP="00D26038">
      <w:pPr>
        <w:tabs>
          <w:tab w:val="left" w:pos="200"/>
        </w:tabs>
        <w:autoSpaceDE w:val="0"/>
        <w:autoSpaceDN w:val="0"/>
        <w:adjustRightInd w:val="0"/>
        <w:snapToGrid w:val="0"/>
        <w:ind w:leftChars="100" w:left="210"/>
        <w:jc w:val="left"/>
        <w:rPr>
          <w:rFonts w:asciiTheme="minorEastAsia" w:eastAsiaTheme="minorEastAsia" w:hAnsiTheme="minorEastAsia" w:cs="ＭＳ明朝"/>
          <w:kern w:val="0"/>
          <w:sz w:val="22"/>
          <w:szCs w:val="21"/>
          <w:u w:val="single"/>
        </w:rPr>
      </w:pPr>
      <w:r w:rsidRPr="00C6183B">
        <w:rPr>
          <w:rFonts w:asciiTheme="minorEastAsia" w:eastAsiaTheme="minorEastAsia" w:hAnsiTheme="minorEastAsia" w:cs="ＭＳ明朝" w:hint="eastAsia"/>
          <w:kern w:val="0"/>
          <w:sz w:val="22"/>
          <w:szCs w:val="21"/>
        </w:rPr>
        <w:t>１</w:t>
      </w:r>
      <w:r w:rsidRPr="00C6183B">
        <w:rPr>
          <w:rFonts w:asciiTheme="minorEastAsia" w:eastAsiaTheme="minorEastAsia" w:hAnsiTheme="minorEastAsia" w:cs="ＭＳゴシック" w:hint="eastAsia"/>
          <w:kern w:val="0"/>
          <w:sz w:val="22"/>
          <w:szCs w:val="21"/>
        </w:rPr>
        <w:t>）</w:t>
      </w:r>
      <w:r w:rsidRPr="008668B0">
        <w:rPr>
          <w:rFonts w:asciiTheme="minorEastAsia" w:eastAsiaTheme="minorEastAsia" w:hAnsiTheme="minorEastAsia" w:cs="ＭＳゴシック" w:hint="eastAsia"/>
          <w:kern w:val="0"/>
          <w:sz w:val="22"/>
          <w:szCs w:val="21"/>
        </w:rPr>
        <w:t>開会・挨拶</w:t>
      </w:r>
    </w:p>
    <w:p w:rsidR="00D26038" w:rsidRPr="00D26038" w:rsidRDefault="00D26038" w:rsidP="00D26038">
      <w:pPr>
        <w:autoSpaceDE w:val="0"/>
        <w:autoSpaceDN w:val="0"/>
        <w:adjustRightInd w:val="0"/>
        <w:snapToGrid w:val="0"/>
        <w:ind w:leftChars="100" w:left="210"/>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２）重点検討事項「東北地域における気候変動への適応技術の現状と課題」</w:t>
      </w:r>
    </w:p>
    <w:p w:rsidR="00D26038" w:rsidRPr="00D26038" w:rsidRDefault="00D26038" w:rsidP="00D26038">
      <w:pPr>
        <w:autoSpaceDE w:val="0"/>
        <w:autoSpaceDN w:val="0"/>
        <w:adjustRightInd w:val="0"/>
        <w:snapToGrid w:val="0"/>
        <w:ind w:leftChars="200" w:left="420"/>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話題提供</w:t>
      </w:r>
      <w:r w:rsidRPr="00D26038">
        <w:rPr>
          <w:rFonts w:asciiTheme="minorEastAsia" w:eastAsiaTheme="minorEastAsia" w:hAnsiTheme="minorEastAsia" w:cs="ＭＳ明朝" w:hint="eastAsia"/>
          <w:kern w:val="0"/>
          <w:sz w:val="22"/>
          <w:szCs w:val="21"/>
        </w:rPr>
        <w:tab/>
      </w:r>
    </w:p>
    <w:p w:rsidR="00D26038" w:rsidRPr="00D26038" w:rsidRDefault="00D26038" w:rsidP="00D26038">
      <w:pPr>
        <w:autoSpaceDE w:val="0"/>
        <w:autoSpaceDN w:val="0"/>
        <w:adjustRightInd w:val="0"/>
        <w:snapToGrid w:val="0"/>
        <w:ind w:leftChars="100" w:left="210"/>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（１）麦・大豆栽培の気候変動に対応した作業技術的な適応技術</w:t>
      </w:r>
    </w:p>
    <w:p w:rsidR="00D26038" w:rsidRPr="00D26038" w:rsidRDefault="00D26038" w:rsidP="00D26038">
      <w:pPr>
        <w:autoSpaceDE w:val="0"/>
        <w:autoSpaceDN w:val="0"/>
        <w:adjustRightInd w:val="0"/>
        <w:snapToGrid w:val="0"/>
        <w:ind w:leftChars="200" w:left="420"/>
        <w:jc w:val="righ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農研機構中央農業研究センター水田利用研究領域北陸輪作体系グループ　関　正裕　氏</w:t>
      </w:r>
    </w:p>
    <w:p w:rsidR="00D26038" w:rsidRPr="00D26038" w:rsidRDefault="00D26038" w:rsidP="00D26038">
      <w:pPr>
        <w:autoSpaceDE w:val="0"/>
        <w:autoSpaceDN w:val="0"/>
        <w:adjustRightInd w:val="0"/>
        <w:snapToGrid w:val="0"/>
        <w:ind w:leftChars="100" w:left="210"/>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（２）水稲の冠水被害特性を考慮した低平農地域の豪雨リスク評価</w:t>
      </w:r>
    </w:p>
    <w:p w:rsidR="00D26038" w:rsidRPr="00D26038" w:rsidRDefault="00D26038" w:rsidP="00D26038">
      <w:pPr>
        <w:autoSpaceDE w:val="0"/>
        <w:autoSpaceDN w:val="0"/>
        <w:adjustRightInd w:val="0"/>
        <w:snapToGrid w:val="0"/>
        <w:ind w:leftChars="200" w:left="420"/>
        <w:jc w:val="righ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 xml:space="preserve">農研機構農村工学研究部門地域資源工学研究領域水文水資源ユニット　皆川 裕樹　氏　</w:t>
      </w:r>
    </w:p>
    <w:p w:rsidR="00D26038" w:rsidRPr="00D26038" w:rsidRDefault="00D26038" w:rsidP="00D26038">
      <w:pPr>
        <w:autoSpaceDE w:val="0"/>
        <w:autoSpaceDN w:val="0"/>
        <w:adjustRightInd w:val="0"/>
        <w:snapToGrid w:val="0"/>
        <w:ind w:leftChars="100" w:left="210"/>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（３）気候変動に伴う温室の被災事例と温室の耐雪・耐風構造</w:t>
      </w:r>
    </w:p>
    <w:p w:rsidR="00D26038" w:rsidRPr="00D26038" w:rsidRDefault="00D26038" w:rsidP="00D26038">
      <w:pPr>
        <w:autoSpaceDE w:val="0"/>
        <w:autoSpaceDN w:val="0"/>
        <w:adjustRightInd w:val="0"/>
        <w:snapToGrid w:val="0"/>
        <w:ind w:leftChars="200" w:left="420"/>
        <w:jc w:val="righ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農研機構農村工学研究部門農地基盤工学研究領域農業施設ユニット　森山　英樹　氏</w:t>
      </w:r>
    </w:p>
    <w:p w:rsidR="00D26038" w:rsidRPr="00D26038" w:rsidRDefault="00D26038" w:rsidP="00D26038">
      <w:pPr>
        <w:autoSpaceDE w:val="0"/>
        <w:autoSpaceDN w:val="0"/>
        <w:adjustRightInd w:val="0"/>
        <w:snapToGrid w:val="0"/>
        <w:ind w:leftChars="101" w:left="212"/>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（４）各県及び東北農研からの話題提供</w:t>
      </w:r>
    </w:p>
    <w:p w:rsidR="002042DE" w:rsidRDefault="00D26038" w:rsidP="00D26038">
      <w:pPr>
        <w:autoSpaceDE w:val="0"/>
        <w:autoSpaceDN w:val="0"/>
        <w:adjustRightInd w:val="0"/>
        <w:snapToGrid w:val="0"/>
        <w:ind w:leftChars="100" w:left="210"/>
        <w:jc w:val="left"/>
        <w:rPr>
          <w:rFonts w:asciiTheme="minorEastAsia" w:eastAsiaTheme="minorEastAsia" w:hAnsiTheme="minorEastAsia" w:cs="ＭＳ明朝"/>
          <w:kern w:val="0"/>
          <w:sz w:val="22"/>
          <w:szCs w:val="21"/>
        </w:rPr>
      </w:pPr>
      <w:r w:rsidRPr="00D26038">
        <w:rPr>
          <w:rFonts w:asciiTheme="minorEastAsia" w:eastAsiaTheme="minorEastAsia" w:hAnsiTheme="minorEastAsia" w:cs="ＭＳ明朝" w:hint="eastAsia"/>
          <w:kern w:val="0"/>
          <w:sz w:val="22"/>
          <w:szCs w:val="21"/>
        </w:rPr>
        <w:t>（５）総合討論</w:t>
      </w:r>
    </w:p>
    <w:p w:rsidR="00D26038" w:rsidRPr="00A25DE3" w:rsidRDefault="00D26038" w:rsidP="00D26038">
      <w:pPr>
        <w:autoSpaceDE w:val="0"/>
        <w:autoSpaceDN w:val="0"/>
        <w:adjustRightInd w:val="0"/>
        <w:snapToGrid w:val="0"/>
        <w:jc w:val="left"/>
        <w:rPr>
          <w:rFonts w:asciiTheme="minorEastAsia" w:eastAsiaTheme="minorEastAsia" w:hAnsiTheme="minorEastAsia" w:cs="ＭＳゴシック"/>
          <w:kern w:val="0"/>
          <w:sz w:val="22"/>
          <w:szCs w:val="21"/>
        </w:rPr>
      </w:pPr>
    </w:p>
    <w:p w:rsidR="002042DE" w:rsidRPr="00916194" w:rsidRDefault="002042DE" w:rsidP="002042DE">
      <w:pPr>
        <w:tabs>
          <w:tab w:val="left" w:pos="213"/>
        </w:tabs>
        <w:autoSpaceDE w:val="0"/>
        <w:autoSpaceDN w:val="0"/>
        <w:adjustRightInd w:val="0"/>
        <w:snapToGrid w:val="0"/>
        <w:jc w:val="left"/>
        <w:rPr>
          <w:rFonts w:asciiTheme="minorEastAsia" w:eastAsiaTheme="minorEastAsia" w:hAnsiTheme="minorEastAsia" w:cs="HiddenHorzOCR"/>
          <w:kern w:val="0"/>
          <w:sz w:val="22"/>
          <w:szCs w:val="21"/>
          <w:u w:val="single"/>
        </w:rPr>
      </w:pPr>
      <w:r w:rsidRPr="00916194">
        <w:rPr>
          <w:rFonts w:asciiTheme="minorEastAsia" w:eastAsiaTheme="minorEastAsia" w:hAnsiTheme="minorEastAsia" w:cs="HiddenHorzOCR"/>
          <w:kern w:val="0"/>
          <w:sz w:val="22"/>
          <w:szCs w:val="21"/>
        </w:rPr>
        <w:tab/>
      </w:r>
      <w:r>
        <w:rPr>
          <w:rFonts w:asciiTheme="minorEastAsia" w:eastAsiaTheme="minorEastAsia" w:hAnsiTheme="minorEastAsia" w:cs="HiddenHorzOCR" w:hint="eastAsia"/>
          <w:kern w:val="0"/>
          <w:sz w:val="22"/>
          <w:szCs w:val="21"/>
        </w:rPr>
        <w:t>１</w:t>
      </w:r>
      <w:r w:rsidRPr="00916194">
        <w:rPr>
          <w:rFonts w:asciiTheme="minorEastAsia" w:eastAsiaTheme="minorEastAsia" w:hAnsiTheme="minorEastAsia" w:cs="HiddenHorzOCR"/>
          <w:kern w:val="0"/>
          <w:sz w:val="22"/>
          <w:szCs w:val="21"/>
          <w:u w:val="single"/>
        </w:rPr>
        <w:t>月</w:t>
      </w:r>
      <w:r w:rsidR="00D26038">
        <w:rPr>
          <w:rFonts w:asciiTheme="minorEastAsia" w:eastAsiaTheme="minorEastAsia" w:hAnsiTheme="minorEastAsia" w:cs="HiddenHorzOCR" w:hint="eastAsia"/>
          <w:kern w:val="0"/>
          <w:sz w:val="22"/>
          <w:szCs w:val="21"/>
          <w:u w:val="single"/>
        </w:rPr>
        <w:t>２９</w:t>
      </w:r>
      <w:r w:rsidRPr="00916194">
        <w:rPr>
          <w:rFonts w:asciiTheme="minorEastAsia" w:eastAsiaTheme="minorEastAsia" w:hAnsiTheme="minorEastAsia" w:cs="HiddenHorzOCR" w:hint="eastAsia"/>
          <w:kern w:val="0"/>
          <w:sz w:val="22"/>
          <w:szCs w:val="21"/>
          <w:u w:val="single"/>
        </w:rPr>
        <w:t>日</w:t>
      </w:r>
      <w:r w:rsidRPr="00916194">
        <w:rPr>
          <w:rFonts w:asciiTheme="minorEastAsia" w:eastAsiaTheme="minorEastAsia" w:hAnsiTheme="minorEastAsia" w:cs="HiddenHorzOCR"/>
          <w:kern w:val="0"/>
          <w:sz w:val="22"/>
          <w:szCs w:val="21"/>
          <w:u w:val="single"/>
        </w:rPr>
        <w:t xml:space="preserve">　</w:t>
      </w:r>
      <w:r w:rsidRPr="00916194">
        <w:rPr>
          <w:rFonts w:asciiTheme="minorEastAsia" w:eastAsiaTheme="minorEastAsia" w:hAnsiTheme="minorEastAsia" w:cs="HiddenHorzOCR" w:hint="eastAsia"/>
          <w:kern w:val="0"/>
          <w:sz w:val="22"/>
          <w:szCs w:val="21"/>
          <w:u w:val="single"/>
        </w:rPr>
        <w:t>9:</w:t>
      </w:r>
      <w:r>
        <w:rPr>
          <w:rFonts w:asciiTheme="minorEastAsia" w:eastAsiaTheme="minorEastAsia" w:hAnsiTheme="minorEastAsia" w:cs="HiddenHorzOCR" w:hint="eastAsia"/>
          <w:kern w:val="0"/>
          <w:sz w:val="22"/>
          <w:szCs w:val="21"/>
          <w:u w:val="single"/>
        </w:rPr>
        <w:t>1</w:t>
      </w:r>
      <w:r w:rsidRPr="00916194">
        <w:rPr>
          <w:rFonts w:asciiTheme="minorEastAsia" w:eastAsiaTheme="minorEastAsia" w:hAnsiTheme="minorEastAsia" w:cs="HiddenHorzOCR" w:hint="eastAsia"/>
          <w:kern w:val="0"/>
          <w:sz w:val="22"/>
          <w:szCs w:val="21"/>
          <w:u w:val="single"/>
        </w:rPr>
        <w:t>0</w:t>
      </w:r>
      <w:r w:rsidRPr="00916194">
        <w:rPr>
          <w:rFonts w:asciiTheme="minorEastAsia" w:eastAsiaTheme="minorEastAsia" w:hAnsiTheme="minorEastAsia" w:cs="HiddenHorzOCR"/>
          <w:kern w:val="0"/>
          <w:sz w:val="22"/>
          <w:szCs w:val="21"/>
          <w:u w:val="single"/>
        </w:rPr>
        <w:t>～</w:t>
      </w:r>
      <w:r w:rsidRPr="00916194">
        <w:rPr>
          <w:rFonts w:asciiTheme="minorEastAsia" w:eastAsiaTheme="minorEastAsia" w:hAnsiTheme="minorEastAsia" w:cs="HiddenHorzOCR" w:hint="eastAsia"/>
          <w:kern w:val="0"/>
          <w:sz w:val="22"/>
          <w:szCs w:val="21"/>
          <w:u w:val="single"/>
        </w:rPr>
        <w:t>12:00</w:t>
      </w:r>
    </w:p>
    <w:p w:rsidR="002042DE" w:rsidRDefault="002042DE" w:rsidP="002042DE">
      <w:pPr>
        <w:tabs>
          <w:tab w:val="left" w:pos="426"/>
        </w:tabs>
        <w:autoSpaceDE w:val="0"/>
        <w:autoSpaceDN w:val="0"/>
        <w:adjustRightInd w:val="0"/>
        <w:snapToGrid w:val="0"/>
        <w:ind w:firstLineChars="200" w:firstLine="440"/>
        <w:jc w:val="left"/>
        <w:rPr>
          <w:rFonts w:asciiTheme="minorEastAsia" w:eastAsiaTheme="minorEastAsia" w:hAnsiTheme="minorEastAsia" w:cs="ＭＳゴシック"/>
          <w:kern w:val="0"/>
          <w:sz w:val="22"/>
          <w:szCs w:val="21"/>
        </w:rPr>
      </w:pPr>
      <w:r w:rsidRPr="00916194">
        <w:rPr>
          <w:rFonts w:asciiTheme="minorEastAsia" w:eastAsiaTheme="minorEastAsia" w:hAnsiTheme="minorEastAsia" w:cs="ＭＳゴシック" w:hint="eastAsia"/>
          <w:kern w:val="0"/>
          <w:sz w:val="22"/>
          <w:szCs w:val="21"/>
        </w:rPr>
        <w:t>３</w:t>
      </w:r>
      <w:r w:rsidRPr="00916194">
        <w:rPr>
          <w:rFonts w:asciiTheme="minorEastAsia" w:eastAsiaTheme="minorEastAsia" w:hAnsiTheme="minorEastAsia" w:cs="ＭＳゴシック"/>
          <w:kern w:val="0"/>
          <w:sz w:val="22"/>
          <w:szCs w:val="21"/>
        </w:rPr>
        <w:t>）</w:t>
      </w:r>
      <w:r w:rsidRPr="00916194">
        <w:rPr>
          <w:rFonts w:asciiTheme="minorEastAsia" w:eastAsiaTheme="minorEastAsia" w:hAnsiTheme="minorEastAsia" w:cs="ＭＳゴシック" w:hint="eastAsia"/>
          <w:kern w:val="0"/>
          <w:sz w:val="22"/>
          <w:szCs w:val="21"/>
        </w:rPr>
        <w:t>研究成果情報の検討・確認</w:t>
      </w:r>
    </w:p>
    <w:p w:rsidR="002042DE" w:rsidRPr="008668B0" w:rsidRDefault="002042DE" w:rsidP="002042DE">
      <w:pPr>
        <w:tabs>
          <w:tab w:val="left" w:pos="426"/>
        </w:tabs>
        <w:autoSpaceDE w:val="0"/>
        <w:autoSpaceDN w:val="0"/>
        <w:adjustRightInd w:val="0"/>
        <w:snapToGrid w:val="0"/>
        <w:ind w:firstLineChars="200" w:firstLine="440"/>
        <w:jc w:val="left"/>
        <w:rPr>
          <w:rFonts w:asciiTheme="minorEastAsia" w:eastAsiaTheme="minorEastAsia" w:hAnsiTheme="minorEastAsia" w:cs="ＭＳゴシック"/>
          <w:kern w:val="0"/>
          <w:sz w:val="22"/>
          <w:szCs w:val="21"/>
        </w:rPr>
      </w:pPr>
      <w:r>
        <w:rPr>
          <w:rFonts w:asciiTheme="minorEastAsia" w:eastAsiaTheme="minorEastAsia" w:hAnsiTheme="minorEastAsia" w:cs="ＭＳゴシック" w:hint="eastAsia"/>
          <w:kern w:val="0"/>
          <w:sz w:val="22"/>
          <w:szCs w:val="21"/>
        </w:rPr>
        <w:t>４</w:t>
      </w:r>
      <w:r w:rsidRPr="009E3ECE">
        <w:rPr>
          <w:rFonts w:asciiTheme="minorEastAsia" w:eastAsiaTheme="minorEastAsia" w:hAnsiTheme="minorEastAsia" w:cs="ＭＳゴシック" w:hint="eastAsia"/>
          <w:kern w:val="0"/>
          <w:sz w:val="22"/>
          <w:szCs w:val="21"/>
        </w:rPr>
        <w:t>）</w:t>
      </w:r>
      <w:r w:rsidRPr="00C6183B">
        <w:rPr>
          <w:rFonts w:asciiTheme="minorEastAsia" w:eastAsiaTheme="minorEastAsia" w:hAnsiTheme="minorEastAsia" w:cs="ＭＳゴシック"/>
          <w:kern w:val="0"/>
          <w:sz w:val="22"/>
          <w:szCs w:val="21"/>
        </w:rPr>
        <w:t>「</w:t>
      </w:r>
      <w:r>
        <w:rPr>
          <w:rFonts w:asciiTheme="minorEastAsia" w:eastAsiaTheme="minorEastAsia" w:hAnsiTheme="minorEastAsia" w:cs="ＭＳゴシック" w:hint="eastAsia"/>
          <w:kern w:val="0"/>
          <w:sz w:val="22"/>
          <w:szCs w:val="21"/>
        </w:rPr>
        <w:t>最新農業技術</w:t>
      </w:r>
      <w:r>
        <w:rPr>
          <w:rFonts w:asciiTheme="minorEastAsia" w:eastAsiaTheme="minorEastAsia" w:hAnsiTheme="minorEastAsia" w:cs="ＭＳゴシック"/>
          <w:kern w:val="0"/>
          <w:sz w:val="22"/>
          <w:szCs w:val="21"/>
        </w:rPr>
        <w:t>・品種20</w:t>
      </w:r>
      <w:r>
        <w:rPr>
          <w:rFonts w:asciiTheme="minorEastAsia" w:eastAsiaTheme="minorEastAsia" w:hAnsiTheme="minorEastAsia" w:cs="ＭＳゴシック" w:hint="eastAsia"/>
          <w:kern w:val="0"/>
          <w:sz w:val="22"/>
          <w:szCs w:val="21"/>
        </w:rPr>
        <w:t>2</w:t>
      </w:r>
      <w:r w:rsidR="00D26038">
        <w:rPr>
          <w:rFonts w:asciiTheme="minorEastAsia" w:eastAsiaTheme="minorEastAsia" w:hAnsiTheme="minorEastAsia" w:cs="ＭＳゴシック" w:hint="eastAsia"/>
          <w:kern w:val="0"/>
          <w:sz w:val="22"/>
          <w:szCs w:val="21"/>
        </w:rPr>
        <w:t>1</w:t>
      </w:r>
      <w:r w:rsidRPr="009E3ECE">
        <w:rPr>
          <w:rFonts w:asciiTheme="minorEastAsia" w:eastAsiaTheme="minorEastAsia" w:hAnsiTheme="minorEastAsia" w:cs="ＭＳゴシック"/>
          <w:kern w:val="0"/>
          <w:sz w:val="22"/>
          <w:szCs w:val="21"/>
        </w:rPr>
        <w:t>」</w:t>
      </w:r>
      <w:r>
        <w:rPr>
          <w:rFonts w:asciiTheme="minorEastAsia" w:eastAsiaTheme="minorEastAsia" w:hAnsiTheme="minorEastAsia" w:cs="ＭＳゴシック" w:hint="eastAsia"/>
          <w:kern w:val="0"/>
          <w:sz w:val="22"/>
          <w:szCs w:val="21"/>
        </w:rPr>
        <w:t>候補</w:t>
      </w:r>
      <w:r w:rsidRPr="008668B0">
        <w:rPr>
          <w:rFonts w:asciiTheme="minorEastAsia" w:eastAsiaTheme="minorEastAsia" w:hAnsiTheme="minorEastAsia" w:cs="ＭＳゴシック" w:hint="eastAsia"/>
          <w:kern w:val="0"/>
          <w:sz w:val="22"/>
          <w:szCs w:val="21"/>
        </w:rPr>
        <w:t>の選定</w:t>
      </w:r>
    </w:p>
    <w:p w:rsidR="002042DE" w:rsidRPr="008668B0" w:rsidRDefault="002042DE" w:rsidP="002042DE">
      <w:pPr>
        <w:tabs>
          <w:tab w:val="left" w:pos="426"/>
        </w:tabs>
        <w:autoSpaceDE w:val="0"/>
        <w:autoSpaceDN w:val="0"/>
        <w:adjustRightInd w:val="0"/>
        <w:snapToGrid w:val="0"/>
        <w:ind w:firstLineChars="200" w:firstLine="440"/>
        <w:jc w:val="left"/>
        <w:rPr>
          <w:rFonts w:asciiTheme="minorEastAsia" w:eastAsiaTheme="minorEastAsia" w:hAnsiTheme="minorEastAsia" w:cs="ＭＳゴシック"/>
          <w:kern w:val="0"/>
          <w:sz w:val="22"/>
          <w:szCs w:val="21"/>
        </w:rPr>
      </w:pPr>
      <w:r>
        <w:rPr>
          <w:rFonts w:asciiTheme="minorEastAsia" w:eastAsiaTheme="minorEastAsia" w:hAnsiTheme="minorEastAsia" w:cs="ＭＳゴシック" w:hint="eastAsia"/>
          <w:kern w:val="0"/>
          <w:sz w:val="22"/>
          <w:szCs w:val="21"/>
        </w:rPr>
        <w:t>５</w:t>
      </w:r>
      <w:r w:rsidRPr="00C6183B">
        <w:rPr>
          <w:rFonts w:asciiTheme="minorEastAsia" w:eastAsiaTheme="minorEastAsia" w:hAnsiTheme="minorEastAsia" w:cs="ＭＳゴシック" w:hint="eastAsia"/>
          <w:kern w:val="0"/>
          <w:sz w:val="22"/>
          <w:szCs w:val="21"/>
        </w:rPr>
        <w:t>）</w:t>
      </w:r>
      <w:r w:rsidRPr="008668B0">
        <w:rPr>
          <w:rFonts w:asciiTheme="minorEastAsia" w:eastAsiaTheme="minorEastAsia" w:hAnsiTheme="minorEastAsia" w:cs="ＭＳゴシック" w:hint="eastAsia"/>
          <w:kern w:val="0"/>
          <w:sz w:val="22"/>
          <w:szCs w:val="21"/>
        </w:rPr>
        <w:t>現場段階での重要な技術的課題の提案と検討</w:t>
      </w:r>
    </w:p>
    <w:p w:rsidR="002042DE" w:rsidRPr="008668B0" w:rsidRDefault="002042DE" w:rsidP="002042DE">
      <w:pPr>
        <w:tabs>
          <w:tab w:val="left" w:pos="426"/>
        </w:tabs>
        <w:autoSpaceDE w:val="0"/>
        <w:autoSpaceDN w:val="0"/>
        <w:adjustRightInd w:val="0"/>
        <w:snapToGrid w:val="0"/>
        <w:ind w:firstLineChars="200" w:firstLine="440"/>
        <w:jc w:val="left"/>
        <w:rPr>
          <w:rFonts w:asciiTheme="minorEastAsia" w:eastAsiaTheme="minorEastAsia" w:hAnsiTheme="minorEastAsia" w:cs="ＭＳゴシック"/>
          <w:kern w:val="0"/>
          <w:sz w:val="22"/>
          <w:szCs w:val="21"/>
        </w:rPr>
      </w:pPr>
      <w:r>
        <w:rPr>
          <w:rFonts w:asciiTheme="minorEastAsia" w:eastAsiaTheme="minorEastAsia" w:hAnsiTheme="minorEastAsia" w:cs="ＭＳゴシック" w:hint="eastAsia"/>
          <w:kern w:val="0"/>
          <w:sz w:val="22"/>
          <w:szCs w:val="21"/>
        </w:rPr>
        <w:t>６</w:t>
      </w:r>
      <w:r w:rsidRPr="00C6183B">
        <w:rPr>
          <w:rFonts w:asciiTheme="minorEastAsia" w:eastAsiaTheme="minorEastAsia" w:hAnsiTheme="minorEastAsia" w:cs="ＭＳゴシック" w:hint="eastAsia"/>
          <w:kern w:val="0"/>
          <w:sz w:val="22"/>
          <w:szCs w:val="21"/>
        </w:rPr>
        <w:t>）</w:t>
      </w:r>
      <w:r w:rsidR="00D26038">
        <w:rPr>
          <w:rFonts w:asciiTheme="minorEastAsia" w:eastAsiaTheme="minorEastAsia" w:hAnsiTheme="minorEastAsia" w:cs="ＭＳゴシック" w:hint="eastAsia"/>
          <w:kern w:val="0"/>
          <w:sz w:val="22"/>
          <w:szCs w:val="21"/>
        </w:rPr>
        <w:t>令和２</w:t>
      </w:r>
      <w:r w:rsidRPr="008668B0">
        <w:rPr>
          <w:rFonts w:asciiTheme="minorEastAsia" w:eastAsiaTheme="minorEastAsia" w:hAnsiTheme="minorEastAsia" w:cs="ＭＳゴシック" w:hint="eastAsia"/>
          <w:kern w:val="0"/>
          <w:sz w:val="22"/>
          <w:szCs w:val="21"/>
        </w:rPr>
        <w:t>年度作業技術研究会</w:t>
      </w:r>
      <w:r w:rsidRPr="008668B0">
        <w:rPr>
          <w:rFonts w:asciiTheme="minorEastAsia" w:eastAsiaTheme="minorEastAsia" w:hAnsiTheme="minorEastAsia" w:cs="ＭＳゴシック"/>
          <w:kern w:val="0"/>
          <w:sz w:val="22"/>
          <w:szCs w:val="21"/>
        </w:rPr>
        <w:t>(</w:t>
      </w:r>
      <w:r w:rsidRPr="008668B0">
        <w:rPr>
          <w:rFonts w:asciiTheme="minorEastAsia" w:eastAsiaTheme="minorEastAsia" w:hAnsiTheme="minorEastAsia" w:cs="ＭＳゴシック" w:hint="eastAsia"/>
          <w:kern w:val="0"/>
          <w:sz w:val="22"/>
          <w:szCs w:val="21"/>
        </w:rPr>
        <w:t>夏期</w:t>
      </w:r>
      <w:r w:rsidRPr="008668B0">
        <w:rPr>
          <w:rFonts w:asciiTheme="minorEastAsia" w:eastAsiaTheme="minorEastAsia" w:hAnsiTheme="minorEastAsia" w:cs="ＭＳゴシック"/>
          <w:kern w:val="0"/>
          <w:sz w:val="22"/>
          <w:szCs w:val="21"/>
        </w:rPr>
        <w:t>)</w:t>
      </w:r>
      <w:r w:rsidRPr="008668B0">
        <w:rPr>
          <w:rFonts w:asciiTheme="minorEastAsia" w:eastAsiaTheme="minorEastAsia" w:hAnsiTheme="minorEastAsia" w:cs="ＭＳゴシック" w:hint="eastAsia"/>
          <w:kern w:val="0"/>
          <w:sz w:val="22"/>
          <w:szCs w:val="21"/>
        </w:rPr>
        <w:t>についての意見交換</w:t>
      </w:r>
    </w:p>
    <w:p w:rsidR="002042DE" w:rsidRDefault="002042DE" w:rsidP="002042DE">
      <w:pPr>
        <w:tabs>
          <w:tab w:val="left" w:pos="426"/>
        </w:tabs>
        <w:autoSpaceDE w:val="0"/>
        <w:autoSpaceDN w:val="0"/>
        <w:adjustRightInd w:val="0"/>
        <w:snapToGrid w:val="0"/>
        <w:ind w:firstLineChars="200" w:firstLine="440"/>
        <w:jc w:val="left"/>
        <w:rPr>
          <w:rFonts w:asciiTheme="minorEastAsia" w:eastAsiaTheme="minorEastAsia" w:hAnsiTheme="minorEastAsia" w:cs="ＭＳゴシック"/>
          <w:kern w:val="0"/>
          <w:sz w:val="22"/>
          <w:szCs w:val="21"/>
        </w:rPr>
      </w:pPr>
      <w:r>
        <w:rPr>
          <w:rFonts w:asciiTheme="minorEastAsia" w:eastAsiaTheme="minorEastAsia" w:hAnsiTheme="minorEastAsia" w:cs="ＭＳゴシック" w:hint="eastAsia"/>
          <w:kern w:val="0"/>
          <w:sz w:val="22"/>
          <w:szCs w:val="21"/>
        </w:rPr>
        <w:t>７)</w:t>
      </w:r>
      <w:r w:rsidRPr="008668B0">
        <w:rPr>
          <w:rFonts w:asciiTheme="minorEastAsia" w:eastAsiaTheme="minorEastAsia" w:hAnsiTheme="minorEastAsia" w:cs="ＭＳゴシック"/>
          <w:kern w:val="0"/>
          <w:sz w:val="22"/>
          <w:szCs w:val="21"/>
        </w:rPr>
        <w:t xml:space="preserve"> </w:t>
      </w:r>
      <w:r w:rsidRPr="008668B0">
        <w:rPr>
          <w:rFonts w:asciiTheme="minorEastAsia" w:eastAsiaTheme="minorEastAsia" w:hAnsiTheme="minorEastAsia" w:cs="ＭＳゴシック" w:hint="eastAsia"/>
          <w:kern w:val="0"/>
          <w:sz w:val="22"/>
          <w:szCs w:val="21"/>
        </w:rPr>
        <w:t>閉会</w:t>
      </w:r>
    </w:p>
    <w:p w:rsidR="00991759" w:rsidRPr="00846B1B" w:rsidRDefault="00991759" w:rsidP="00991759">
      <w:pPr>
        <w:tabs>
          <w:tab w:val="left" w:pos="426"/>
        </w:tabs>
        <w:autoSpaceDE w:val="0"/>
        <w:autoSpaceDN w:val="0"/>
        <w:adjustRightInd w:val="0"/>
        <w:snapToGrid w:val="0"/>
        <w:jc w:val="left"/>
        <w:rPr>
          <w:rFonts w:asciiTheme="minorEastAsia" w:eastAsiaTheme="minorEastAsia" w:hAnsiTheme="minorEastAsia" w:cs="ＭＳゴシック"/>
          <w:kern w:val="0"/>
          <w:sz w:val="22"/>
          <w:szCs w:val="21"/>
        </w:rPr>
      </w:pPr>
    </w:p>
    <w:p w:rsidR="00912EB1" w:rsidRDefault="00912EB1" w:rsidP="00912EB1">
      <w:pPr>
        <w:tabs>
          <w:tab w:val="left" w:pos="1560"/>
        </w:tabs>
        <w:snapToGrid w:val="0"/>
        <w:ind w:leftChars="1" w:left="1555" w:hangingChars="706" w:hanging="1553"/>
        <w:jc w:val="left"/>
        <w:rPr>
          <w:rFonts w:asciiTheme="minorEastAsia" w:eastAsiaTheme="minorEastAsia" w:hAnsiTheme="minorEastAsia" w:cs="ＭＳゴシック"/>
          <w:kern w:val="0"/>
          <w:sz w:val="22"/>
          <w:szCs w:val="21"/>
        </w:rPr>
      </w:pPr>
      <w:r w:rsidRPr="00D25BBC">
        <w:rPr>
          <w:rFonts w:asciiTheme="majorEastAsia" w:eastAsiaTheme="majorEastAsia" w:hAnsiTheme="majorEastAsia" w:hint="eastAsia"/>
          <w:sz w:val="22"/>
          <w:szCs w:val="21"/>
        </w:rPr>
        <w:t>５．参集範囲</w:t>
      </w:r>
      <w:r w:rsidRPr="00C6183B">
        <w:rPr>
          <w:rFonts w:asciiTheme="minorEastAsia" w:eastAsiaTheme="minorEastAsia" w:hAnsiTheme="minorEastAsia" w:cs="ＭＳゴシック"/>
          <w:kern w:val="0"/>
          <w:sz w:val="22"/>
          <w:szCs w:val="21"/>
        </w:rPr>
        <w:tab/>
      </w:r>
      <w:r w:rsidR="00D26038" w:rsidRPr="00D26038">
        <w:rPr>
          <w:rFonts w:asciiTheme="minorEastAsia" w:eastAsiaTheme="minorEastAsia" w:hAnsiTheme="minorEastAsia" w:cs="ＭＳゴシック" w:hint="eastAsia"/>
          <w:kern w:val="0"/>
          <w:sz w:val="22"/>
          <w:szCs w:val="21"/>
        </w:rPr>
        <w:t>国立研究開発法人および公設試験研究機関、試験研究を担う地方独立行政法人、東北農政局、県行政・普及部局、大学、その他部会長が必要と認めた者</w:t>
      </w:r>
    </w:p>
    <w:p w:rsidR="00912EB1" w:rsidRPr="00C6183B" w:rsidRDefault="00912EB1" w:rsidP="00912EB1">
      <w:pPr>
        <w:tabs>
          <w:tab w:val="left" w:pos="1560"/>
        </w:tabs>
        <w:snapToGrid w:val="0"/>
        <w:ind w:leftChars="1" w:left="1555" w:hangingChars="706" w:hanging="1553"/>
        <w:jc w:val="left"/>
        <w:rPr>
          <w:rFonts w:asciiTheme="minorEastAsia" w:eastAsiaTheme="minorEastAsia" w:hAnsiTheme="minorEastAsia" w:cs="ＭＳゴシック"/>
          <w:kern w:val="0"/>
          <w:sz w:val="22"/>
          <w:szCs w:val="21"/>
        </w:rPr>
      </w:pPr>
    </w:p>
    <w:p w:rsidR="00912EB1" w:rsidRPr="00C6183B" w:rsidRDefault="00912EB1" w:rsidP="00912EB1">
      <w:pPr>
        <w:tabs>
          <w:tab w:val="left" w:pos="426"/>
        </w:tabs>
        <w:snapToGrid w:val="0"/>
        <w:jc w:val="left"/>
        <w:rPr>
          <w:rFonts w:asciiTheme="majorEastAsia" w:eastAsiaTheme="majorEastAsia" w:hAnsiTheme="majorEastAsia"/>
          <w:sz w:val="22"/>
          <w:szCs w:val="21"/>
        </w:rPr>
      </w:pPr>
      <w:r w:rsidRPr="00C6183B">
        <w:rPr>
          <w:rFonts w:asciiTheme="majorEastAsia" w:eastAsiaTheme="majorEastAsia" w:hAnsiTheme="majorEastAsia" w:hint="eastAsia"/>
          <w:sz w:val="22"/>
          <w:szCs w:val="21"/>
        </w:rPr>
        <w:t>６．事務局・連絡先等</w:t>
      </w:r>
    </w:p>
    <w:p w:rsidR="00912EB1" w:rsidRPr="008668B0" w:rsidRDefault="00912EB1" w:rsidP="00912EB1">
      <w:pPr>
        <w:tabs>
          <w:tab w:val="left" w:pos="426"/>
        </w:tabs>
        <w:autoSpaceDE w:val="0"/>
        <w:autoSpaceDN w:val="0"/>
        <w:adjustRightInd w:val="0"/>
        <w:snapToGrid w:val="0"/>
        <w:jc w:val="left"/>
        <w:rPr>
          <w:rFonts w:asciiTheme="minorEastAsia" w:eastAsiaTheme="minorEastAsia" w:hAnsiTheme="minorEastAsia" w:cs="ＭＳ明朝"/>
          <w:kern w:val="0"/>
          <w:sz w:val="22"/>
          <w:szCs w:val="21"/>
        </w:rPr>
      </w:pPr>
      <w:r w:rsidRPr="00C6183B">
        <w:rPr>
          <w:rFonts w:asciiTheme="minorEastAsia" w:eastAsiaTheme="minorEastAsia" w:hAnsiTheme="minorEastAsia" w:cs="ＭＳゴシック"/>
          <w:kern w:val="0"/>
          <w:sz w:val="22"/>
          <w:szCs w:val="21"/>
        </w:rPr>
        <w:tab/>
      </w:r>
      <w:r w:rsidRPr="00C6183B">
        <w:rPr>
          <w:rFonts w:asciiTheme="minorEastAsia" w:eastAsiaTheme="minorEastAsia" w:hAnsiTheme="minorEastAsia" w:cs="ＭＳゴシック" w:hint="eastAsia"/>
          <w:kern w:val="0"/>
          <w:sz w:val="22"/>
          <w:szCs w:val="21"/>
        </w:rPr>
        <w:t>〒</w:t>
      </w:r>
      <w:r w:rsidRPr="008668B0">
        <w:rPr>
          <w:rFonts w:asciiTheme="minorEastAsia" w:eastAsiaTheme="minorEastAsia" w:hAnsiTheme="minorEastAsia" w:cs="ＭＳ明朝"/>
          <w:kern w:val="0"/>
          <w:sz w:val="22"/>
          <w:szCs w:val="21"/>
        </w:rPr>
        <w:t>020-01</w:t>
      </w:r>
      <w:r>
        <w:rPr>
          <w:rFonts w:asciiTheme="minorEastAsia" w:eastAsiaTheme="minorEastAsia" w:hAnsiTheme="minorEastAsia" w:cs="ＭＳ明朝"/>
          <w:kern w:val="0"/>
          <w:sz w:val="22"/>
          <w:szCs w:val="21"/>
        </w:rPr>
        <w:t>98</w:t>
      </w:r>
      <w:r w:rsidRPr="008668B0">
        <w:rPr>
          <w:rFonts w:asciiTheme="minorEastAsia" w:eastAsiaTheme="minorEastAsia" w:hAnsiTheme="minorEastAsia" w:cs="ＭＳ明朝"/>
          <w:kern w:val="0"/>
          <w:sz w:val="22"/>
          <w:szCs w:val="21"/>
        </w:rPr>
        <w:t xml:space="preserve"> </w:t>
      </w:r>
      <w:r w:rsidRPr="008668B0">
        <w:rPr>
          <w:rFonts w:asciiTheme="minorEastAsia" w:eastAsiaTheme="minorEastAsia" w:hAnsiTheme="minorEastAsia" w:cs="ＭＳゴシック" w:hint="eastAsia"/>
          <w:kern w:val="0"/>
          <w:sz w:val="22"/>
          <w:szCs w:val="21"/>
        </w:rPr>
        <w:t>岩手県盛岡市下厨川字赤平</w:t>
      </w:r>
      <w:r w:rsidRPr="008668B0">
        <w:rPr>
          <w:rFonts w:asciiTheme="minorEastAsia" w:eastAsiaTheme="minorEastAsia" w:hAnsiTheme="minorEastAsia" w:cs="ＭＳ明朝"/>
          <w:kern w:val="0"/>
          <w:sz w:val="22"/>
          <w:szCs w:val="21"/>
        </w:rPr>
        <w:t>4</w:t>
      </w:r>
    </w:p>
    <w:p w:rsidR="00912EB1" w:rsidRPr="008668B0" w:rsidRDefault="00912EB1" w:rsidP="00912EB1">
      <w:pPr>
        <w:tabs>
          <w:tab w:val="left" w:pos="426"/>
        </w:tabs>
        <w:autoSpaceDE w:val="0"/>
        <w:autoSpaceDN w:val="0"/>
        <w:adjustRightInd w:val="0"/>
        <w:snapToGrid w:val="0"/>
        <w:jc w:val="left"/>
        <w:rPr>
          <w:rFonts w:asciiTheme="minorEastAsia" w:eastAsiaTheme="minorEastAsia" w:hAnsiTheme="minorEastAsia" w:cs="ＭＳゴシック"/>
          <w:kern w:val="0"/>
          <w:sz w:val="22"/>
          <w:szCs w:val="21"/>
        </w:rPr>
      </w:pPr>
      <w:r w:rsidRPr="00C6183B">
        <w:rPr>
          <w:rFonts w:asciiTheme="minorEastAsia" w:eastAsiaTheme="minorEastAsia" w:hAnsiTheme="minorEastAsia" w:cs="ＭＳゴシック"/>
          <w:kern w:val="0"/>
          <w:sz w:val="22"/>
          <w:szCs w:val="21"/>
        </w:rPr>
        <w:tab/>
      </w:r>
      <w:r w:rsidRPr="008668B0">
        <w:rPr>
          <w:rFonts w:asciiTheme="minorEastAsia" w:eastAsiaTheme="minorEastAsia" w:hAnsiTheme="minorEastAsia" w:cs="ＭＳゴシック" w:hint="eastAsia"/>
          <w:kern w:val="0"/>
          <w:sz w:val="22"/>
          <w:szCs w:val="21"/>
        </w:rPr>
        <w:t>農研機構東北農業研究センター生産基盤研究領域</w:t>
      </w:r>
      <w:r w:rsidRPr="00C6183B">
        <w:rPr>
          <w:rFonts w:asciiTheme="minorEastAsia" w:eastAsiaTheme="minorEastAsia" w:hAnsiTheme="minorEastAsia" w:cs="ＭＳゴシック" w:hint="eastAsia"/>
          <w:kern w:val="0"/>
          <w:sz w:val="22"/>
          <w:szCs w:val="21"/>
        </w:rPr>
        <w:t xml:space="preserve">　</w:t>
      </w:r>
      <w:r>
        <w:rPr>
          <w:rFonts w:asciiTheme="minorEastAsia" w:eastAsiaTheme="minorEastAsia" w:hAnsiTheme="minorEastAsia" w:cs="ＭＳゴシック" w:hint="eastAsia"/>
          <w:kern w:val="0"/>
          <w:sz w:val="22"/>
          <w:szCs w:val="21"/>
        </w:rPr>
        <w:t>作業技術グループ長</w:t>
      </w:r>
      <w:r>
        <w:rPr>
          <w:rFonts w:asciiTheme="minorEastAsia" w:eastAsiaTheme="minorEastAsia" w:hAnsiTheme="minorEastAsia" w:cs="ＭＳゴシック"/>
          <w:kern w:val="0"/>
          <w:sz w:val="22"/>
          <w:szCs w:val="21"/>
        </w:rPr>
        <w:t xml:space="preserve">　</w:t>
      </w:r>
      <w:r>
        <w:rPr>
          <w:rFonts w:asciiTheme="minorEastAsia" w:eastAsiaTheme="minorEastAsia" w:hAnsiTheme="minorEastAsia" w:cs="ＭＳゴシック" w:hint="eastAsia"/>
          <w:kern w:val="0"/>
          <w:sz w:val="22"/>
          <w:szCs w:val="21"/>
        </w:rPr>
        <w:t>長坂善禎</w:t>
      </w:r>
    </w:p>
    <w:p w:rsidR="00912EB1" w:rsidRDefault="00912EB1" w:rsidP="00912EB1">
      <w:pPr>
        <w:autoSpaceDE w:val="0"/>
        <w:autoSpaceDN w:val="0"/>
        <w:adjustRightInd w:val="0"/>
        <w:snapToGrid w:val="0"/>
        <w:jc w:val="left"/>
        <w:rPr>
          <w:rFonts w:asciiTheme="minorEastAsia" w:eastAsiaTheme="minorEastAsia" w:hAnsiTheme="minorEastAsia" w:cs="ＭＳ明朝"/>
          <w:kern w:val="0"/>
          <w:sz w:val="22"/>
          <w:szCs w:val="21"/>
        </w:rPr>
      </w:pPr>
      <w:r w:rsidRPr="00C6183B">
        <w:rPr>
          <w:rFonts w:asciiTheme="minorEastAsia" w:eastAsiaTheme="minorEastAsia" w:hAnsiTheme="minorEastAsia" w:cs="ＭＳゴシック"/>
          <w:kern w:val="0"/>
          <w:sz w:val="22"/>
          <w:szCs w:val="21"/>
        </w:rPr>
        <w:tab/>
      </w:r>
      <w:r w:rsidRPr="008668B0">
        <w:rPr>
          <w:rFonts w:asciiTheme="minorEastAsia" w:eastAsiaTheme="minorEastAsia" w:hAnsiTheme="minorEastAsia" w:cs="ＭＳゴシック"/>
          <w:kern w:val="0"/>
          <w:sz w:val="22"/>
          <w:szCs w:val="21"/>
        </w:rPr>
        <w:t>TEL:</w:t>
      </w:r>
      <w:r w:rsidRPr="008668B0">
        <w:rPr>
          <w:rFonts w:asciiTheme="minorEastAsia" w:eastAsiaTheme="minorEastAsia" w:hAnsiTheme="minorEastAsia" w:cs="ＭＳ明朝"/>
          <w:kern w:val="0"/>
          <w:sz w:val="22"/>
          <w:szCs w:val="21"/>
        </w:rPr>
        <w:t>019-643-</w:t>
      </w:r>
      <w:r>
        <w:rPr>
          <w:rFonts w:asciiTheme="minorEastAsia" w:eastAsiaTheme="minorEastAsia" w:hAnsiTheme="minorEastAsia" w:cs="ＭＳ明朝" w:hint="eastAsia"/>
          <w:kern w:val="0"/>
          <w:sz w:val="22"/>
          <w:szCs w:val="21"/>
        </w:rPr>
        <w:t>3535</w:t>
      </w:r>
      <w:r w:rsidRPr="008668B0">
        <w:rPr>
          <w:rFonts w:asciiTheme="minorEastAsia" w:eastAsiaTheme="minorEastAsia" w:hAnsiTheme="minorEastAsia" w:cs="ＭＳ明朝"/>
          <w:kern w:val="0"/>
          <w:sz w:val="22"/>
          <w:szCs w:val="21"/>
        </w:rPr>
        <w:t xml:space="preserve"> </w:t>
      </w:r>
      <w:r>
        <w:rPr>
          <w:rFonts w:asciiTheme="minorEastAsia" w:eastAsiaTheme="minorEastAsia" w:hAnsiTheme="minorEastAsia" w:cs="ＭＳ明朝" w:hint="eastAsia"/>
          <w:kern w:val="0"/>
          <w:sz w:val="22"/>
          <w:szCs w:val="21"/>
        </w:rPr>
        <w:t xml:space="preserve">　</w:t>
      </w:r>
      <w:r>
        <w:rPr>
          <w:rFonts w:asciiTheme="minorEastAsia" w:eastAsiaTheme="minorEastAsia" w:hAnsiTheme="minorEastAsia" w:cs="ＭＳ明朝"/>
          <w:kern w:val="0"/>
          <w:sz w:val="22"/>
          <w:szCs w:val="21"/>
        </w:rPr>
        <w:t>FAX:019-641-7794</w:t>
      </w:r>
      <w:r>
        <w:rPr>
          <w:rFonts w:asciiTheme="minorEastAsia" w:eastAsiaTheme="minorEastAsia" w:hAnsiTheme="minorEastAsia" w:cs="ＭＳ明朝" w:hint="eastAsia"/>
          <w:kern w:val="0"/>
          <w:sz w:val="22"/>
          <w:szCs w:val="21"/>
        </w:rPr>
        <w:t xml:space="preserve">　</w:t>
      </w:r>
      <w:r w:rsidRPr="00C6183B">
        <w:rPr>
          <w:rFonts w:asciiTheme="minorEastAsia" w:eastAsiaTheme="minorEastAsia" w:hAnsiTheme="minorEastAsia" w:cs="ＭＳゴシック"/>
          <w:kern w:val="0"/>
          <w:sz w:val="22"/>
          <w:szCs w:val="21"/>
        </w:rPr>
        <w:t>E-</w:t>
      </w:r>
      <w:r>
        <w:rPr>
          <w:rFonts w:asciiTheme="minorEastAsia" w:eastAsiaTheme="minorEastAsia" w:hAnsiTheme="minorEastAsia" w:cs="ＭＳ明朝"/>
          <w:kern w:val="0"/>
          <w:sz w:val="22"/>
          <w:szCs w:val="21"/>
        </w:rPr>
        <w:t>mail:</w:t>
      </w:r>
      <w:r>
        <w:rPr>
          <w:rFonts w:asciiTheme="minorEastAsia" w:eastAsiaTheme="minorEastAsia" w:hAnsiTheme="minorEastAsia" w:cs="ＭＳ明朝" w:hint="eastAsia"/>
          <w:kern w:val="0"/>
          <w:sz w:val="22"/>
          <w:szCs w:val="21"/>
        </w:rPr>
        <w:t>zentei</w:t>
      </w:r>
      <w:r w:rsidRPr="00C6183B">
        <w:rPr>
          <w:rFonts w:asciiTheme="minorEastAsia" w:eastAsiaTheme="minorEastAsia" w:hAnsiTheme="minorEastAsia" w:cs="ＭＳ明朝"/>
          <w:kern w:val="0"/>
          <w:sz w:val="22"/>
          <w:szCs w:val="21"/>
        </w:rPr>
        <w:t>@affrc</w:t>
      </w:r>
      <w:r w:rsidRPr="008668B0">
        <w:rPr>
          <w:rFonts w:asciiTheme="minorEastAsia" w:eastAsiaTheme="minorEastAsia" w:hAnsiTheme="minorEastAsia" w:cs="ＭＳ明朝"/>
          <w:kern w:val="0"/>
          <w:sz w:val="22"/>
          <w:szCs w:val="21"/>
        </w:rPr>
        <w:t>.go.</w:t>
      </w:r>
      <w:r>
        <w:rPr>
          <w:rFonts w:asciiTheme="minorEastAsia" w:eastAsiaTheme="minorEastAsia" w:hAnsiTheme="minorEastAsia" w:cs="ＭＳ明朝" w:hint="eastAsia"/>
          <w:kern w:val="0"/>
          <w:sz w:val="22"/>
          <w:szCs w:val="21"/>
        </w:rPr>
        <w:t>jp</w:t>
      </w:r>
    </w:p>
    <w:p w:rsidR="00991759" w:rsidRPr="00912EB1" w:rsidRDefault="00991759" w:rsidP="00962AB8">
      <w:pPr>
        <w:tabs>
          <w:tab w:val="left" w:pos="7365"/>
          <w:tab w:val="left" w:pos="7860"/>
        </w:tabs>
        <w:snapToGrid w:val="0"/>
        <w:ind w:firstLine="2"/>
        <w:jc w:val="left"/>
        <w:rPr>
          <w:rFonts w:ascii="HG丸ｺﾞｼｯｸM-PRO" w:eastAsia="HG丸ｺﾞｼｯｸM-PRO" w:hAnsi="CenturyOldst"/>
        </w:rPr>
      </w:pPr>
    </w:p>
    <w:p w:rsidR="001C44CF" w:rsidRDefault="001C44CF" w:rsidP="00962AB8">
      <w:pPr>
        <w:tabs>
          <w:tab w:val="left" w:pos="7365"/>
          <w:tab w:val="left" w:pos="7860"/>
        </w:tabs>
        <w:snapToGrid w:val="0"/>
        <w:ind w:firstLine="2"/>
        <w:jc w:val="left"/>
        <w:rPr>
          <w:rFonts w:ascii="HG丸ｺﾞｼｯｸM-PRO" w:eastAsia="HG丸ｺﾞｼｯｸM-PRO" w:hAnsi="CenturyOldst"/>
        </w:rPr>
      </w:pPr>
      <w:r>
        <w:rPr>
          <w:rFonts w:ascii="HG丸ｺﾞｼｯｸM-PRO" w:eastAsia="HG丸ｺﾞｼｯｸM-PRO" w:hAnsi="CenturyOldst"/>
        </w:rPr>
        <w:br w:type="page"/>
      </w:r>
    </w:p>
    <w:p w:rsidR="0079304C" w:rsidRPr="00F25847" w:rsidRDefault="0079304C" w:rsidP="00962AB8">
      <w:pPr>
        <w:tabs>
          <w:tab w:val="left" w:pos="7365"/>
          <w:tab w:val="left" w:pos="7860"/>
        </w:tabs>
        <w:snapToGrid w:val="0"/>
        <w:ind w:firstLine="2"/>
        <w:jc w:val="left"/>
        <w:rPr>
          <w:rFonts w:ascii="HG丸ｺﾞｼｯｸM-PRO" w:eastAsia="HG丸ｺﾞｼｯｸM-PRO" w:hAnsi="CenturyOldst"/>
        </w:rPr>
      </w:pPr>
      <w:r>
        <w:rPr>
          <w:rFonts w:ascii="HG丸ｺﾞｼｯｸM-PRO" w:eastAsia="HG丸ｺﾞｼｯｸM-PRO" w:hAnsi="CenturyOldst" w:hint="eastAsia"/>
        </w:rPr>
        <w:lastRenderedPageBreak/>
        <w:t>【別紙１】</w:t>
      </w:r>
    </w:p>
    <w:p w:rsidR="0079304C" w:rsidRPr="00942502" w:rsidRDefault="00935E0D" w:rsidP="0079304C">
      <w:pPr>
        <w:pStyle w:val="a0"/>
        <w:jc w:val="center"/>
        <w:rPr>
          <w:rFonts w:ascii="CenturyOldst" w:hAnsi="CenturyOldst"/>
          <w:sz w:val="24"/>
        </w:rPr>
      </w:pPr>
      <w:r>
        <w:rPr>
          <w:rFonts w:ascii="CenturyOldst" w:hAnsi="CenturyOldst" w:hint="eastAsia"/>
          <w:sz w:val="24"/>
          <w:lang w:eastAsia="ja-JP"/>
        </w:rPr>
        <w:t>令和元</w:t>
      </w:r>
      <w:proofErr w:type="spellStart"/>
      <w:r w:rsidR="00AF7EA1" w:rsidRPr="00942502">
        <w:rPr>
          <w:rFonts w:ascii="CenturyOldst" w:hAnsi="CenturyOldst" w:hint="eastAsia"/>
          <w:sz w:val="24"/>
        </w:rPr>
        <w:t>年</w:t>
      </w:r>
      <w:r w:rsidR="0079304C" w:rsidRPr="00942502">
        <w:rPr>
          <w:rFonts w:ascii="CenturyOldst" w:hAnsi="CenturyOldst" w:hint="eastAsia"/>
          <w:sz w:val="24"/>
        </w:rPr>
        <w:t>度東北農業試験研究推進会議</w:t>
      </w:r>
      <w:proofErr w:type="spellEnd"/>
      <w:r w:rsidR="0079304C" w:rsidRPr="00942502">
        <w:rPr>
          <w:rFonts w:ascii="CenturyOldst" w:hAnsi="CenturyOldst" w:hint="eastAsia"/>
          <w:sz w:val="24"/>
        </w:rPr>
        <w:t xml:space="preserve"> </w:t>
      </w:r>
      <w:proofErr w:type="spellStart"/>
      <w:r w:rsidR="00647EBC" w:rsidRPr="00647EBC">
        <w:rPr>
          <w:rFonts w:ascii="CenturyOldst" w:hAnsi="CenturyOldst" w:hint="eastAsia"/>
          <w:sz w:val="24"/>
        </w:rPr>
        <w:t>作物生産推進部会</w:t>
      </w:r>
      <w:proofErr w:type="spellEnd"/>
    </w:p>
    <w:p w:rsidR="0079304C" w:rsidRPr="00942502" w:rsidRDefault="0079304C" w:rsidP="0079304C">
      <w:pPr>
        <w:pStyle w:val="a0"/>
        <w:spacing w:line="360" w:lineRule="auto"/>
        <w:jc w:val="center"/>
        <w:rPr>
          <w:rFonts w:ascii="CenturyOldst" w:hAnsi="CenturyOldst"/>
          <w:sz w:val="24"/>
        </w:rPr>
      </w:pPr>
      <w:r w:rsidRPr="00942502">
        <w:rPr>
          <w:rFonts w:ascii="CenturyOldst" w:hAnsi="CenturyOldst" w:hint="eastAsia"/>
          <w:sz w:val="24"/>
        </w:rPr>
        <w:t>作業技術研究会　提出資料一覧</w:t>
      </w:r>
    </w:p>
    <w:p w:rsidR="0079304C" w:rsidRPr="00942502" w:rsidRDefault="0079304C" w:rsidP="0079304C">
      <w:pPr>
        <w:pStyle w:val="a0"/>
        <w:jc w:val="both"/>
        <w:rPr>
          <w:rFonts w:ascii="HG丸ｺﾞｼｯｸM-PRO" w:eastAsia="HG丸ｺﾞｼｯｸM-PRO" w:hAnsi="CenturyOldst"/>
          <w:sz w:val="18"/>
          <w:szCs w:val="18"/>
        </w:rPr>
      </w:pPr>
    </w:p>
    <w:p w:rsidR="0079304C" w:rsidRPr="00942502" w:rsidRDefault="0079304C" w:rsidP="0079304C">
      <w:pPr>
        <w:pStyle w:val="a0"/>
        <w:jc w:val="both"/>
        <w:rPr>
          <w:rFonts w:ascii="HG丸ｺﾞｼｯｸM-PRO" w:eastAsia="HG丸ｺﾞｼｯｸM-PRO" w:hAnsi="CenturyOldst"/>
          <w:szCs w:val="21"/>
        </w:rPr>
      </w:pPr>
      <w:r w:rsidRPr="00942502">
        <w:rPr>
          <w:rFonts w:ascii="HG丸ｺﾞｼｯｸM-PRO" w:eastAsia="HG丸ｺﾞｼｯｸM-PRO" w:hAnsi="CenturyOldst" w:hint="eastAsia"/>
          <w:szCs w:val="21"/>
        </w:rPr>
        <w:t>※ 必ず提出して頂きたい資料にはNo.に</w:t>
      </w:r>
      <w:r w:rsidRPr="00942502">
        <w:rPr>
          <w:rFonts w:ascii="CenturyOldst" w:eastAsia="HG丸ｺﾞｼｯｸM-PRO" w:hAnsi="CenturyOldst"/>
          <w:szCs w:val="21"/>
        </w:rPr>
        <w:t>*</w:t>
      </w:r>
      <w:r w:rsidRPr="00942502">
        <w:rPr>
          <w:rFonts w:ascii="HG丸ｺﾞｼｯｸM-PRO" w:eastAsia="HG丸ｺﾞｼｯｸM-PRO" w:hAnsi="CenturyOldst" w:hint="eastAsia"/>
          <w:szCs w:val="21"/>
        </w:rPr>
        <w:t>印を付しています。</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689"/>
        <w:gridCol w:w="1559"/>
        <w:gridCol w:w="2444"/>
      </w:tblGrid>
      <w:tr w:rsidR="008D0F81" w:rsidRPr="00942502" w:rsidTr="00FA3908">
        <w:trPr>
          <w:jc w:val="center"/>
        </w:trPr>
        <w:tc>
          <w:tcPr>
            <w:tcW w:w="556" w:type="dxa"/>
            <w:tcBorders>
              <w:top w:val="double" w:sz="4" w:space="0" w:color="auto"/>
              <w:left w:val="nil"/>
              <w:bottom w:val="single" w:sz="4" w:space="0" w:color="auto"/>
              <w:right w:val="nil"/>
            </w:tcBorders>
          </w:tcPr>
          <w:p w:rsidR="008D0F81" w:rsidRPr="00FA3908" w:rsidRDefault="008D0F81" w:rsidP="00CC4A93">
            <w:pPr>
              <w:pStyle w:val="a0"/>
              <w:jc w:val="center"/>
              <w:rPr>
                <w:rFonts w:asciiTheme="minorHAnsi" w:hAnsiTheme="minorHAnsi"/>
                <w:szCs w:val="21"/>
                <w:lang w:val="en-US" w:eastAsia="ja-JP"/>
              </w:rPr>
            </w:pPr>
            <w:r w:rsidRPr="00FA3908">
              <w:rPr>
                <w:rFonts w:asciiTheme="minorHAnsi" w:hAnsiTheme="minorHAnsi"/>
                <w:szCs w:val="21"/>
                <w:lang w:val="en-US" w:eastAsia="ja-JP"/>
              </w:rPr>
              <w:t>No.</w:t>
            </w:r>
          </w:p>
        </w:tc>
        <w:tc>
          <w:tcPr>
            <w:tcW w:w="4689" w:type="dxa"/>
            <w:tcBorders>
              <w:top w:val="double" w:sz="4" w:space="0" w:color="auto"/>
              <w:left w:val="nil"/>
              <w:bottom w:val="single" w:sz="4" w:space="0" w:color="auto"/>
              <w:right w:val="nil"/>
            </w:tcBorders>
          </w:tcPr>
          <w:p w:rsidR="008D0F81" w:rsidRPr="00FA3908" w:rsidRDefault="008D0F81" w:rsidP="00CC4A93">
            <w:pPr>
              <w:pStyle w:val="a0"/>
              <w:jc w:val="center"/>
              <w:rPr>
                <w:rFonts w:asciiTheme="minorHAnsi" w:hAnsiTheme="minorHAnsi"/>
                <w:szCs w:val="21"/>
                <w:lang w:val="en-US" w:eastAsia="ja-JP"/>
              </w:rPr>
            </w:pPr>
            <w:r w:rsidRPr="00FA3908">
              <w:rPr>
                <w:rFonts w:asciiTheme="minorHAnsi" w:hAnsiTheme="minorHAnsi"/>
                <w:szCs w:val="21"/>
                <w:lang w:val="en-US" w:eastAsia="ja-JP"/>
              </w:rPr>
              <w:t>資料名</w:t>
            </w:r>
          </w:p>
        </w:tc>
        <w:tc>
          <w:tcPr>
            <w:tcW w:w="1559" w:type="dxa"/>
            <w:tcBorders>
              <w:top w:val="double" w:sz="4" w:space="0" w:color="auto"/>
              <w:left w:val="nil"/>
              <w:bottom w:val="single" w:sz="4" w:space="0" w:color="auto"/>
              <w:right w:val="nil"/>
            </w:tcBorders>
          </w:tcPr>
          <w:p w:rsidR="008D0F81" w:rsidRPr="00FA3908" w:rsidRDefault="008D0F81" w:rsidP="008D0F81">
            <w:pPr>
              <w:pStyle w:val="a0"/>
              <w:ind w:leftChars="16" w:left="34"/>
              <w:jc w:val="center"/>
              <w:rPr>
                <w:rFonts w:asciiTheme="minorHAnsi" w:hAnsiTheme="minorHAnsi"/>
                <w:szCs w:val="21"/>
                <w:lang w:val="en-US" w:eastAsia="ja-JP"/>
              </w:rPr>
            </w:pPr>
            <w:r w:rsidRPr="00FA3908">
              <w:rPr>
                <w:rFonts w:asciiTheme="minorHAnsi" w:hAnsiTheme="minorHAnsi"/>
                <w:szCs w:val="21"/>
                <w:lang w:val="en-US" w:eastAsia="ja-JP"/>
              </w:rPr>
              <w:t>提出期限</w:t>
            </w:r>
          </w:p>
        </w:tc>
        <w:tc>
          <w:tcPr>
            <w:tcW w:w="2444" w:type="dxa"/>
            <w:tcBorders>
              <w:top w:val="double" w:sz="4" w:space="0" w:color="auto"/>
              <w:left w:val="nil"/>
              <w:bottom w:val="single" w:sz="4" w:space="0" w:color="auto"/>
              <w:right w:val="nil"/>
            </w:tcBorders>
          </w:tcPr>
          <w:p w:rsidR="008D0F81" w:rsidRPr="00FA3908" w:rsidRDefault="008D0F81" w:rsidP="00DE3CC8">
            <w:pPr>
              <w:pStyle w:val="a0"/>
              <w:ind w:leftChars="-65" w:hangingChars="65" w:hanging="136"/>
              <w:jc w:val="center"/>
              <w:rPr>
                <w:rFonts w:asciiTheme="minorHAnsi" w:hAnsiTheme="minorHAnsi"/>
                <w:szCs w:val="21"/>
                <w:lang w:val="en-US" w:eastAsia="ja-JP"/>
              </w:rPr>
            </w:pPr>
            <w:r w:rsidRPr="00FA3908">
              <w:rPr>
                <w:rFonts w:asciiTheme="minorHAnsi" w:hAnsiTheme="minorHAnsi"/>
                <w:szCs w:val="21"/>
                <w:lang w:val="en-US" w:eastAsia="ja-JP"/>
              </w:rPr>
              <w:t>様式</w:t>
            </w:r>
          </w:p>
        </w:tc>
      </w:tr>
      <w:tr w:rsidR="008D0F81" w:rsidRPr="00942502" w:rsidTr="00FA3908">
        <w:trPr>
          <w:jc w:val="center"/>
        </w:trPr>
        <w:tc>
          <w:tcPr>
            <w:tcW w:w="556" w:type="dxa"/>
            <w:tcBorders>
              <w:left w:val="nil"/>
              <w:bottom w:val="nil"/>
              <w:right w:val="nil"/>
            </w:tcBorders>
          </w:tcPr>
          <w:p w:rsidR="008D0F81" w:rsidRPr="00FA3908" w:rsidRDefault="008D0F81" w:rsidP="008D0F81">
            <w:pPr>
              <w:pStyle w:val="a0"/>
              <w:jc w:val="both"/>
              <w:rPr>
                <w:rFonts w:asciiTheme="minorHAnsi" w:hAnsiTheme="minorHAnsi"/>
                <w:szCs w:val="21"/>
                <w:lang w:val="en-US" w:eastAsia="ja-JP"/>
              </w:rPr>
            </w:pPr>
            <w:r w:rsidRPr="00FA3908">
              <w:rPr>
                <w:rFonts w:asciiTheme="minorHAnsi" w:hAnsiTheme="minorHAnsi"/>
                <w:szCs w:val="21"/>
                <w:lang w:val="en-US" w:eastAsia="ja-JP"/>
              </w:rPr>
              <w:t>1*</w:t>
            </w:r>
          </w:p>
        </w:tc>
        <w:tc>
          <w:tcPr>
            <w:tcW w:w="4689" w:type="dxa"/>
            <w:tcBorders>
              <w:left w:val="nil"/>
              <w:bottom w:val="nil"/>
              <w:right w:val="nil"/>
            </w:tcBorders>
          </w:tcPr>
          <w:p w:rsidR="008D0F81" w:rsidRPr="00FA3908" w:rsidRDefault="008D0F81" w:rsidP="008D0F81">
            <w:pPr>
              <w:pStyle w:val="a0"/>
              <w:ind w:leftChars="-113" w:left="-237" w:firstLineChars="113" w:firstLine="237"/>
              <w:jc w:val="both"/>
              <w:rPr>
                <w:rFonts w:asciiTheme="minorHAnsi" w:hAnsiTheme="minorHAnsi"/>
                <w:szCs w:val="21"/>
                <w:lang w:val="en-US" w:eastAsia="ja-JP"/>
              </w:rPr>
            </w:pPr>
            <w:r w:rsidRPr="00FA3908">
              <w:rPr>
                <w:rFonts w:asciiTheme="minorHAnsi" w:hAnsiTheme="minorHAnsi"/>
                <w:szCs w:val="21"/>
                <w:lang w:val="en-US" w:eastAsia="ja-JP"/>
              </w:rPr>
              <w:t>作業技術研究会出席申込書</w:t>
            </w:r>
          </w:p>
        </w:tc>
        <w:tc>
          <w:tcPr>
            <w:tcW w:w="1559" w:type="dxa"/>
            <w:tcBorders>
              <w:left w:val="nil"/>
              <w:bottom w:val="nil"/>
              <w:right w:val="nil"/>
            </w:tcBorders>
          </w:tcPr>
          <w:p w:rsidR="008D0F81" w:rsidRPr="00FA3908" w:rsidRDefault="008D0F81" w:rsidP="00B46729">
            <w:pPr>
              <w:pStyle w:val="a0"/>
              <w:ind w:leftChars="-45" w:hangingChars="45" w:hanging="94"/>
              <w:jc w:val="center"/>
              <w:rPr>
                <w:rFonts w:asciiTheme="minorHAnsi" w:hAnsiTheme="minorHAnsi"/>
                <w:szCs w:val="21"/>
                <w:lang w:val="en-US" w:eastAsia="ja-JP"/>
              </w:rPr>
            </w:pPr>
            <w:r w:rsidRPr="00FA3908">
              <w:rPr>
                <w:rFonts w:asciiTheme="minorHAnsi" w:hAnsiTheme="minorHAnsi"/>
                <w:szCs w:val="21"/>
                <w:lang w:val="en-US" w:eastAsia="ja-JP"/>
              </w:rPr>
              <w:t>1/</w:t>
            </w:r>
            <w:r w:rsidR="005C3715" w:rsidRPr="00FA3908">
              <w:rPr>
                <w:rFonts w:asciiTheme="minorHAnsi" w:hAnsiTheme="minorHAnsi"/>
                <w:szCs w:val="21"/>
                <w:lang w:val="en-US" w:eastAsia="ja-JP"/>
              </w:rPr>
              <w:t>1</w:t>
            </w:r>
            <w:r w:rsidR="00475947">
              <w:rPr>
                <w:rFonts w:asciiTheme="minorHAnsi" w:hAnsiTheme="minorHAnsi" w:hint="eastAsia"/>
                <w:szCs w:val="21"/>
                <w:lang w:val="en-US" w:eastAsia="ja-JP"/>
              </w:rPr>
              <w:t>4</w:t>
            </w:r>
            <w:r w:rsidRPr="00FA3908">
              <w:rPr>
                <w:rFonts w:asciiTheme="minorHAnsi" w:hAnsiTheme="minorHAnsi"/>
                <w:szCs w:val="21"/>
                <w:lang w:val="en-US" w:eastAsia="ja-JP"/>
              </w:rPr>
              <w:t>（</w:t>
            </w:r>
            <w:r w:rsidR="00475947">
              <w:rPr>
                <w:rFonts w:asciiTheme="minorHAnsi" w:hAnsiTheme="minorHAnsi" w:hint="eastAsia"/>
                <w:szCs w:val="21"/>
                <w:lang w:val="en-US" w:eastAsia="ja-JP"/>
              </w:rPr>
              <w:t>火</w:t>
            </w:r>
            <w:r w:rsidRPr="00FA3908">
              <w:rPr>
                <w:rFonts w:asciiTheme="minorHAnsi" w:hAnsiTheme="minorHAnsi"/>
                <w:szCs w:val="21"/>
                <w:lang w:val="en-US" w:eastAsia="ja-JP"/>
              </w:rPr>
              <w:t>）</w:t>
            </w:r>
          </w:p>
        </w:tc>
        <w:tc>
          <w:tcPr>
            <w:tcW w:w="2444" w:type="dxa"/>
            <w:tcBorders>
              <w:left w:val="nil"/>
              <w:bottom w:val="nil"/>
              <w:right w:val="nil"/>
            </w:tcBorders>
          </w:tcPr>
          <w:p w:rsidR="008D0F81" w:rsidRPr="00FA3908" w:rsidRDefault="008D0F81" w:rsidP="00BA6949">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様式</w:t>
            </w:r>
            <w:r w:rsidRPr="00FA3908">
              <w:rPr>
                <w:rFonts w:asciiTheme="minorHAnsi" w:hAnsiTheme="minorHAnsi"/>
                <w:szCs w:val="21"/>
                <w:lang w:val="en-US" w:eastAsia="ja-JP"/>
              </w:rPr>
              <w:t>A</w:t>
            </w:r>
            <w:r w:rsidR="00211EA6" w:rsidRPr="00FA3908">
              <w:rPr>
                <w:rFonts w:asciiTheme="minorHAnsi" w:hAnsiTheme="minorHAnsi"/>
                <w:szCs w:val="21"/>
                <w:lang w:val="en-US" w:eastAsia="ja-JP"/>
              </w:rPr>
              <w:t xml:space="preserve"> </w:t>
            </w:r>
            <w:r w:rsidR="00905964" w:rsidRPr="00FA3908">
              <w:rPr>
                <w:rFonts w:asciiTheme="minorHAnsi" w:hAnsiTheme="minorHAnsi"/>
                <w:szCs w:val="21"/>
                <w:lang w:val="en-US" w:eastAsia="ja-JP"/>
              </w:rPr>
              <w:t>(Word)</w:t>
            </w:r>
          </w:p>
        </w:tc>
      </w:tr>
      <w:tr w:rsidR="008D0F81" w:rsidRPr="00942502" w:rsidTr="00FA3908">
        <w:trPr>
          <w:jc w:val="center"/>
        </w:trPr>
        <w:tc>
          <w:tcPr>
            <w:tcW w:w="556" w:type="dxa"/>
            <w:tcBorders>
              <w:top w:val="nil"/>
              <w:left w:val="nil"/>
              <w:bottom w:val="nil"/>
              <w:right w:val="nil"/>
            </w:tcBorders>
          </w:tcPr>
          <w:p w:rsidR="008D0F81" w:rsidRPr="00FA3908" w:rsidRDefault="008D0F81" w:rsidP="008D0F81">
            <w:pPr>
              <w:pStyle w:val="a0"/>
              <w:jc w:val="both"/>
              <w:rPr>
                <w:rFonts w:asciiTheme="minorHAnsi" w:hAnsiTheme="minorHAnsi"/>
                <w:szCs w:val="21"/>
                <w:lang w:val="en-US" w:eastAsia="ja-JP"/>
              </w:rPr>
            </w:pPr>
            <w:r w:rsidRPr="00FA3908">
              <w:rPr>
                <w:rFonts w:asciiTheme="minorHAnsi" w:hAnsiTheme="minorHAnsi"/>
                <w:szCs w:val="21"/>
                <w:lang w:val="en-US" w:eastAsia="ja-JP"/>
              </w:rPr>
              <w:t>2*</w:t>
            </w:r>
          </w:p>
        </w:tc>
        <w:tc>
          <w:tcPr>
            <w:tcW w:w="4689" w:type="dxa"/>
            <w:tcBorders>
              <w:top w:val="nil"/>
              <w:left w:val="nil"/>
              <w:bottom w:val="nil"/>
              <w:right w:val="nil"/>
            </w:tcBorders>
          </w:tcPr>
          <w:p w:rsidR="008D0F81" w:rsidRPr="00FA3908" w:rsidRDefault="008D0F81" w:rsidP="008D0F81">
            <w:pPr>
              <w:pStyle w:val="a0"/>
              <w:ind w:leftChars="-113" w:left="-237" w:firstLineChars="113" w:firstLine="237"/>
              <w:jc w:val="both"/>
              <w:rPr>
                <w:rFonts w:asciiTheme="minorHAnsi" w:hAnsiTheme="minorHAnsi"/>
                <w:szCs w:val="21"/>
                <w:lang w:val="en-US" w:eastAsia="ja-JP"/>
              </w:rPr>
            </w:pPr>
            <w:r w:rsidRPr="00FA3908">
              <w:rPr>
                <w:rFonts w:asciiTheme="minorHAnsi" w:hAnsiTheme="minorHAnsi"/>
                <w:szCs w:val="21"/>
                <w:lang w:val="en-US" w:eastAsia="ja-JP"/>
              </w:rPr>
              <w:t>試験研究課題名一覧（完了・単年度・新規）</w:t>
            </w:r>
          </w:p>
        </w:tc>
        <w:tc>
          <w:tcPr>
            <w:tcW w:w="1559" w:type="dxa"/>
            <w:tcBorders>
              <w:top w:val="nil"/>
              <w:left w:val="nil"/>
              <w:bottom w:val="nil"/>
              <w:right w:val="nil"/>
            </w:tcBorders>
          </w:tcPr>
          <w:p w:rsidR="008D0F81" w:rsidRPr="00FA3908" w:rsidRDefault="008D0F81" w:rsidP="00B46729">
            <w:pPr>
              <w:pStyle w:val="a0"/>
              <w:ind w:leftChars="-45" w:hangingChars="45" w:hanging="94"/>
              <w:jc w:val="center"/>
              <w:rPr>
                <w:rFonts w:asciiTheme="minorHAnsi" w:hAnsiTheme="minorHAnsi"/>
                <w:szCs w:val="21"/>
                <w:lang w:val="en-US" w:eastAsia="ja-JP"/>
              </w:rPr>
            </w:pPr>
            <w:r w:rsidRPr="00FA3908">
              <w:rPr>
                <w:rFonts w:asciiTheme="minorHAnsi" w:hAnsiTheme="minorHAnsi"/>
                <w:szCs w:val="21"/>
                <w:lang w:val="en-US" w:eastAsia="ja-JP"/>
              </w:rPr>
              <w:t>1/</w:t>
            </w:r>
            <w:r w:rsidR="001C2C46">
              <w:rPr>
                <w:rFonts w:asciiTheme="minorHAnsi" w:hAnsiTheme="minorHAnsi"/>
                <w:szCs w:val="21"/>
                <w:lang w:val="en-US" w:eastAsia="ja-JP"/>
              </w:rPr>
              <w:t>1</w:t>
            </w:r>
            <w:r w:rsidR="00475947">
              <w:rPr>
                <w:rFonts w:asciiTheme="minorHAnsi" w:hAnsiTheme="minorHAnsi"/>
                <w:szCs w:val="21"/>
                <w:lang w:val="en-US" w:eastAsia="ja-JP"/>
              </w:rPr>
              <w:t>4</w:t>
            </w:r>
            <w:r w:rsidRPr="00FA3908">
              <w:rPr>
                <w:rFonts w:asciiTheme="minorHAnsi" w:hAnsiTheme="minorHAnsi"/>
                <w:szCs w:val="21"/>
                <w:lang w:val="en-US" w:eastAsia="ja-JP"/>
              </w:rPr>
              <w:t>（</w:t>
            </w:r>
            <w:r w:rsidR="00475947">
              <w:rPr>
                <w:rFonts w:asciiTheme="minorHAnsi" w:hAnsiTheme="minorHAnsi" w:hint="eastAsia"/>
                <w:szCs w:val="21"/>
                <w:lang w:val="en-US" w:eastAsia="ja-JP"/>
              </w:rPr>
              <w:t>火</w:t>
            </w:r>
            <w:r w:rsidRPr="00FA3908">
              <w:rPr>
                <w:rFonts w:asciiTheme="minorHAnsi" w:hAnsiTheme="minorHAnsi"/>
                <w:szCs w:val="21"/>
                <w:lang w:val="en-US" w:eastAsia="ja-JP"/>
              </w:rPr>
              <w:t>）</w:t>
            </w:r>
          </w:p>
        </w:tc>
        <w:tc>
          <w:tcPr>
            <w:tcW w:w="2444" w:type="dxa"/>
            <w:tcBorders>
              <w:top w:val="nil"/>
              <w:left w:val="nil"/>
              <w:bottom w:val="nil"/>
              <w:right w:val="nil"/>
            </w:tcBorders>
          </w:tcPr>
          <w:p w:rsidR="008D0F81" w:rsidRPr="00FA3908" w:rsidRDefault="008D0F81" w:rsidP="00BA6949">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様式</w:t>
            </w:r>
            <w:r w:rsidRPr="00FA3908">
              <w:rPr>
                <w:rFonts w:asciiTheme="minorHAnsi" w:hAnsiTheme="minorHAnsi"/>
                <w:szCs w:val="21"/>
                <w:lang w:val="en-US" w:eastAsia="ja-JP"/>
              </w:rPr>
              <w:t>B</w:t>
            </w:r>
            <w:r w:rsidR="00211EA6" w:rsidRPr="00FA3908">
              <w:rPr>
                <w:rFonts w:asciiTheme="minorHAnsi" w:hAnsiTheme="minorHAnsi"/>
                <w:szCs w:val="21"/>
                <w:lang w:val="en-US" w:eastAsia="ja-JP"/>
              </w:rPr>
              <w:t xml:space="preserve"> </w:t>
            </w:r>
            <w:r w:rsidR="00905964" w:rsidRPr="00FA3908">
              <w:rPr>
                <w:rFonts w:asciiTheme="minorHAnsi" w:hAnsiTheme="minorHAnsi"/>
                <w:szCs w:val="21"/>
                <w:lang w:val="en-US" w:eastAsia="ja-JP"/>
              </w:rPr>
              <w:t>(Word)</w:t>
            </w:r>
          </w:p>
        </w:tc>
      </w:tr>
      <w:tr w:rsidR="008D0F81" w:rsidRPr="00942502" w:rsidTr="00FA3908">
        <w:trPr>
          <w:jc w:val="center"/>
        </w:trPr>
        <w:tc>
          <w:tcPr>
            <w:tcW w:w="556" w:type="dxa"/>
            <w:tcBorders>
              <w:top w:val="nil"/>
              <w:left w:val="nil"/>
              <w:bottom w:val="nil"/>
              <w:right w:val="nil"/>
            </w:tcBorders>
          </w:tcPr>
          <w:p w:rsidR="008D0F81" w:rsidRPr="00FA3908" w:rsidRDefault="008D0F81" w:rsidP="008D0F81">
            <w:pPr>
              <w:pStyle w:val="a0"/>
              <w:jc w:val="both"/>
              <w:rPr>
                <w:rFonts w:asciiTheme="minorHAnsi" w:hAnsiTheme="minorHAnsi"/>
                <w:szCs w:val="21"/>
                <w:lang w:val="en-US" w:eastAsia="ja-JP"/>
              </w:rPr>
            </w:pPr>
            <w:r w:rsidRPr="00FA3908">
              <w:rPr>
                <w:rFonts w:asciiTheme="minorHAnsi" w:hAnsiTheme="minorHAnsi"/>
                <w:szCs w:val="21"/>
                <w:lang w:val="en-US" w:eastAsia="ja-JP"/>
              </w:rPr>
              <w:t>3</w:t>
            </w:r>
          </w:p>
        </w:tc>
        <w:tc>
          <w:tcPr>
            <w:tcW w:w="4689" w:type="dxa"/>
            <w:tcBorders>
              <w:top w:val="nil"/>
              <w:left w:val="nil"/>
              <w:bottom w:val="nil"/>
              <w:right w:val="nil"/>
            </w:tcBorders>
          </w:tcPr>
          <w:p w:rsidR="008D0F81" w:rsidRPr="00FA3908" w:rsidRDefault="008D0F81" w:rsidP="008D0F81">
            <w:pPr>
              <w:pStyle w:val="a0"/>
              <w:ind w:leftChars="-113" w:left="-237" w:firstLineChars="113" w:firstLine="237"/>
              <w:jc w:val="both"/>
              <w:rPr>
                <w:rFonts w:asciiTheme="minorHAnsi" w:hAnsiTheme="minorHAnsi"/>
                <w:szCs w:val="21"/>
                <w:lang w:val="en-US" w:eastAsia="ja-JP"/>
              </w:rPr>
            </w:pPr>
            <w:r w:rsidRPr="00FA3908">
              <w:rPr>
                <w:rFonts w:asciiTheme="minorHAnsi" w:hAnsiTheme="minorHAnsi"/>
                <w:szCs w:val="21"/>
                <w:lang w:val="en-US" w:eastAsia="ja-JP"/>
              </w:rPr>
              <w:t>成果情報候補（原案）</w:t>
            </w:r>
          </w:p>
          <w:p w:rsidR="008D0F81" w:rsidRPr="00FA3908" w:rsidRDefault="008D0F81" w:rsidP="008D0F81">
            <w:pPr>
              <w:pStyle w:val="a0"/>
              <w:ind w:leftChars="-113" w:left="-237" w:firstLineChars="113" w:firstLine="237"/>
              <w:jc w:val="both"/>
              <w:rPr>
                <w:rFonts w:asciiTheme="minorHAnsi" w:hAnsiTheme="minorHAnsi"/>
                <w:szCs w:val="21"/>
                <w:lang w:val="en-US" w:eastAsia="ja-JP"/>
              </w:rPr>
            </w:pPr>
            <w:r w:rsidRPr="00FA3908">
              <w:rPr>
                <w:rFonts w:asciiTheme="minorHAnsi" w:hAnsiTheme="minorHAnsi"/>
                <w:szCs w:val="21"/>
                <w:lang w:val="en-US" w:eastAsia="ja-JP"/>
              </w:rPr>
              <w:t>同上</w:t>
            </w:r>
            <w:r w:rsidR="00FC6076" w:rsidRPr="00FA3908">
              <w:rPr>
                <w:rFonts w:asciiTheme="minorHAnsi" w:hAnsiTheme="minorHAnsi"/>
                <w:szCs w:val="21"/>
                <w:lang w:val="en-US" w:eastAsia="ja-JP"/>
              </w:rPr>
              <w:t>、</w:t>
            </w:r>
            <w:r w:rsidRPr="00FA3908">
              <w:rPr>
                <w:rFonts w:asciiTheme="minorHAnsi" w:hAnsiTheme="minorHAnsi"/>
                <w:szCs w:val="21"/>
                <w:lang w:val="en-US" w:eastAsia="ja-JP"/>
              </w:rPr>
              <w:t>（修正版）</w:t>
            </w:r>
          </w:p>
        </w:tc>
        <w:tc>
          <w:tcPr>
            <w:tcW w:w="1559" w:type="dxa"/>
            <w:tcBorders>
              <w:top w:val="nil"/>
              <w:left w:val="nil"/>
              <w:bottom w:val="nil"/>
              <w:right w:val="nil"/>
            </w:tcBorders>
          </w:tcPr>
          <w:p w:rsidR="008D0F81" w:rsidRPr="00FA3908" w:rsidRDefault="0098101E" w:rsidP="008D0F81">
            <w:pPr>
              <w:pStyle w:val="a0"/>
              <w:ind w:leftChars="-45" w:hangingChars="45" w:hanging="94"/>
              <w:jc w:val="center"/>
              <w:rPr>
                <w:rFonts w:asciiTheme="minorHAnsi" w:hAnsiTheme="minorHAnsi"/>
                <w:szCs w:val="21"/>
                <w:lang w:val="en-US" w:eastAsia="ja-JP"/>
              </w:rPr>
            </w:pPr>
            <w:r w:rsidRPr="00FA3908">
              <w:rPr>
                <w:rFonts w:asciiTheme="minorHAnsi" w:hAnsiTheme="minorHAnsi"/>
                <w:szCs w:val="21"/>
                <w:lang w:val="en-US" w:eastAsia="ja-JP"/>
              </w:rPr>
              <w:t>1</w:t>
            </w:r>
            <w:r w:rsidR="008D0F81" w:rsidRPr="00FA3908">
              <w:rPr>
                <w:rFonts w:asciiTheme="minorHAnsi" w:hAnsiTheme="minorHAnsi"/>
                <w:szCs w:val="21"/>
                <w:lang w:val="en-US" w:eastAsia="ja-JP"/>
              </w:rPr>
              <w:t>/</w:t>
            </w:r>
            <w:r w:rsidR="003C73F7">
              <w:rPr>
                <w:rFonts w:asciiTheme="minorHAnsi" w:hAnsiTheme="minorHAnsi" w:hint="eastAsia"/>
                <w:szCs w:val="21"/>
                <w:lang w:val="en-US" w:eastAsia="ja-JP"/>
              </w:rPr>
              <w:t>7</w:t>
            </w:r>
            <w:r w:rsidR="008D0F81" w:rsidRPr="00FA3908">
              <w:rPr>
                <w:rFonts w:asciiTheme="minorHAnsi" w:hAnsiTheme="minorHAnsi"/>
                <w:szCs w:val="21"/>
                <w:lang w:val="en-US" w:eastAsia="ja-JP"/>
              </w:rPr>
              <w:t>（</w:t>
            </w:r>
            <w:r w:rsidR="00475947">
              <w:rPr>
                <w:rFonts w:asciiTheme="minorHAnsi" w:hAnsiTheme="minorHAnsi" w:hint="eastAsia"/>
                <w:szCs w:val="21"/>
                <w:lang w:val="en-US" w:eastAsia="ja-JP"/>
              </w:rPr>
              <w:t>火</w:t>
            </w:r>
            <w:r w:rsidR="008D0F81" w:rsidRPr="00FA3908">
              <w:rPr>
                <w:rFonts w:asciiTheme="minorHAnsi" w:hAnsiTheme="minorHAnsi"/>
                <w:szCs w:val="21"/>
                <w:lang w:val="en-US" w:eastAsia="ja-JP"/>
              </w:rPr>
              <w:t>）</w:t>
            </w:r>
            <w:r w:rsidR="003C73F7">
              <w:rPr>
                <w:rFonts w:asciiTheme="minorHAnsi" w:hAnsiTheme="minorHAnsi" w:hint="eastAsia"/>
                <w:szCs w:val="21"/>
                <w:lang w:val="en-US" w:eastAsia="ja-JP"/>
              </w:rPr>
              <w:t>正午</w:t>
            </w:r>
          </w:p>
          <w:p w:rsidR="008D0F81" w:rsidRPr="00FA3908" w:rsidRDefault="008D0F81" w:rsidP="00B46729">
            <w:pPr>
              <w:pStyle w:val="a0"/>
              <w:ind w:leftChars="-45" w:hangingChars="45" w:hanging="94"/>
              <w:jc w:val="center"/>
              <w:rPr>
                <w:rFonts w:asciiTheme="minorHAnsi" w:hAnsiTheme="minorHAnsi"/>
                <w:szCs w:val="21"/>
                <w:lang w:val="en-US" w:eastAsia="ja-JP"/>
              </w:rPr>
            </w:pPr>
            <w:r w:rsidRPr="00FA3908">
              <w:rPr>
                <w:rFonts w:asciiTheme="minorHAnsi" w:hAnsiTheme="minorHAnsi"/>
                <w:szCs w:val="21"/>
                <w:lang w:val="en-US" w:eastAsia="ja-JP"/>
              </w:rPr>
              <w:t>1/</w:t>
            </w:r>
            <w:r w:rsidR="00ED5909">
              <w:rPr>
                <w:rFonts w:asciiTheme="minorHAnsi" w:hAnsiTheme="minorHAnsi"/>
                <w:szCs w:val="21"/>
                <w:lang w:val="en-US" w:eastAsia="ja-JP"/>
              </w:rPr>
              <w:t>2</w:t>
            </w:r>
            <w:r w:rsidR="00475947">
              <w:rPr>
                <w:rFonts w:asciiTheme="minorHAnsi" w:hAnsiTheme="minorHAnsi" w:hint="eastAsia"/>
                <w:szCs w:val="21"/>
                <w:lang w:val="en-US" w:eastAsia="ja-JP"/>
              </w:rPr>
              <w:t>1</w:t>
            </w:r>
            <w:r w:rsidRPr="00FA3908">
              <w:rPr>
                <w:rFonts w:asciiTheme="minorHAnsi" w:hAnsiTheme="minorHAnsi"/>
                <w:szCs w:val="21"/>
                <w:lang w:val="en-US" w:eastAsia="ja-JP"/>
              </w:rPr>
              <w:t>（</w:t>
            </w:r>
            <w:r w:rsidR="00117DB0">
              <w:rPr>
                <w:rFonts w:asciiTheme="minorHAnsi" w:hAnsiTheme="minorHAnsi" w:hint="eastAsia"/>
                <w:szCs w:val="21"/>
                <w:lang w:val="en-US" w:eastAsia="ja-JP"/>
              </w:rPr>
              <w:t>火</w:t>
            </w:r>
            <w:r w:rsidRPr="00FA3908">
              <w:rPr>
                <w:rFonts w:asciiTheme="minorHAnsi" w:hAnsiTheme="minorHAnsi"/>
                <w:szCs w:val="21"/>
                <w:lang w:val="en-US" w:eastAsia="ja-JP"/>
              </w:rPr>
              <w:t>）</w:t>
            </w:r>
          </w:p>
        </w:tc>
        <w:tc>
          <w:tcPr>
            <w:tcW w:w="2444" w:type="dxa"/>
            <w:tcBorders>
              <w:top w:val="nil"/>
              <w:left w:val="nil"/>
              <w:bottom w:val="nil"/>
              <w:right w:val="nil"/>
            </w:tcBorders>
          </w:tcPr>
          <w:p w:rsidR="008D0F81" w:rsidRPr="00FA3908" w:rsidRDefault="00BA6949" w:rsidP="00477700">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別添</w:t>
            </w:r>
            <w:r w:rsidR="00477700" w:rsidRPr="00FA3908">
              <w:rPr>
                <w:rFonts w:asciiTheme="minorHAnsi" w:hAnsiTheme="minorHAnsi"/>
                <w:szCs w:val="21"/>
                <w:lang w:val="en-US" w:eastAsia="ja-JP"/>
              </w:rPr>
              <w:t xml:space="preserve"> </w:t>
            </w:r>
            <w:r w:rsidRPr="00FA3908">
              <w:rPr>
                <w:rFonts w:asciiTheme="minorHAnsi" w:hAnsiTheme="minorHAnsi"/>
                <w:szCs w:val="21"/>
                <w:lang w:val="en-US" w:eastAsia="ja-JP"/>
              </w:rPr>
              <w:t>(Word</w:t>
            </w:r>
            <w:r w:rsidR="00477700" w:rsidRPr="00FA3908">
              <w:rPr>
                <w:rFonts w:asciiTheme="minorHAnsi" w:hAnsiTheme="minorHAnsi"/>
                <w:szCs w:val="21"/>
                <w:lang w:val="en-US" w:eastAsia="ja-JP"/>
              </w:rPr>
              <w:t xml:space="preserve"> or</w:t>
            </w:r>
            <w:r w:rsidRPr="00FA3908">
              <w:rPr>
                <w:rFonts w:asciiTheme="minorHAnsi" w:hAnsiTheme="minorHAnsi"/>
                <w:szCs w:val="21"/>
                <w:lang w:val="en-US" w:eastAsia="ja-JP"/>
              </w:rPr>
              <w:t>一太郎</w:t>
            </w:r>
            <w:r w:rsidRPr="00FA3908">
              <w:rPr>
                <w:rFonts w:asciiTheme="minorHAnsi" w:hAnsiTheme="minorHAnsi"/>
                <w:szCs w:val="21"/>
                <w:lang w:val="en-US" w:eastAsia="ja-JP"/>
              </w:rPr>
              <w:t>)</w:t>
            </w:r>
          </w:p>
          <w:p w:rsidR="00477700" w:rsidRPr="00FA3908" w:rsidRDefault="00477700" w:rsidP="00477700">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同上</w:t>
            </w:r>
          </w:p>
        </w:tc>
      </w:tr>
      <w:tr w:rsidR="008D0F81" w:rsidRPr="00942502" w:rsidTr="00FA3908">
        <w:trPr>
          <w:jc w:val="center"/>
        </w:trPr>
        <w:tc>
          <w:tcPr>
            <w:tcW w:w="556" w:type="dxa"/>
            <w:tcBorders>
              <w:top w:val="nil"/>
              <w:left w:val="nil"/>
              <w:bottom w:val="nil"/>
              <w:right w:val="nil"/>
            </w:tcBorders>
          </w:tcPr>
          <w:p w:rsidR="008D0F81" w:rsidRPr="00FA3908" w:rsidRDefault="008D0F81" w:rsidP="008D0F81">
            <w:pPr>
              <w:pStyle w:val="a0"/>
              <w:jc w:val="both"/>
              <w:rPr>
                <w:rFonts w:asciiTheme="minorHAnsi" w:hAnsiTheme="minorHAnsi"/>
                <w:szCs w:val="21"/>
                <w:lang w:val="en-US" w:eastAsia="ja-JP"/>
              </w:rPr>
            </w:pPr>
            <w:r w:rsidRPr="00FA3908">
              <w:rPr>
                <w:rFonts w:asciiTheme="minorHAnsi" w:hAnsiTheme="minorHAnsi"/>
                <w:szCs w:val="21"/>
                <w:lang w:val="en-US" w:eastAsia="ja-JP"/>
              </w:rPr>
              <w:t>4*</w:t>
            </w:r>
          </w:p>
        </w:tc>
        <w:tc>
          <w:tcPr>
            <w:tcW w:w="4689" w:type="dxa"/>
            <w:tcBorders>
              <w:top w:val="nil"/>
              <w:left w:val="nil"/>
              <w:bottom w:val="nil"/>
              <w:right w:val="nil"/>
            </w:tcBorders>
          </w:tcPr>
          <w:p w:rsidR="008D0F81" w:rsidRPr="00FA3908" w:rsidRDefault="008D0F81" w:rsidP="008D0F81">
            <w:pPr>
              <w:pStyle w:val="a0"/>
              <w:ind w:leftChars="-113" w:left="-237" w:firstLineChars="113" w:firstLine="237"/>
              <w:jc w:val="both"/>
              <w:rPr>
                <w:rFonts w:asciiTheme="minorHAnsi" w:hAnsiTheme="minorHAnsi"/>
                <w:szCs w:val="21"/>
                <w:lang w:val="en-US" w:eastAsia="ja-JP"/>
              </w:rPr>
            </w:pPr>
            <w:r w:rsidRPr="00FA3908">
              <w:rPr>
                <w:rFonts w:asciiTheme="minorHAnsi" w:hAnsiTheme="minorHAnsi"/>
                <w:szCs w:val="21"/>
                <w:lang w:val="en-US" w:eastAsia="ja-JP"/>
              </w:rPr>
              <w:t>重点検討事項に係わる資料</w:t>
            </w:r>
          </w:p>
        </w:tc>
        <w:tc>
          <w:tcPr>
            <w:tcW w:w="1559" w:type="dxa"/>
            <w:tcBorders>
              <w:top w:val="nil"/>
              <w:left w:val="nil"/>
              <w:bottom w:val="nil"/>
              <w:right w:val="nil"/>
            </w:tcBorders>
          </w:tcPr>
          <w:p w:rsidR="008D0F81" w:rsidRPr="00FA3908" w:rsidRDefault="008D0F81" w:rsidP="00B46729">
            <w:pPr>
              <w:pStyle w:val="a0"/>
              <w:ind w:leftChars="-45" w:hangingChars="45" w:hanging="94"/>
              <w:jc w:val="center"/>
              <w:rPr>
                <w:rFonts w:asciiTheme="minorHAnsi" w:hAnsiTheme="minorHAnsi"/>
                <w:szCs w:val="21"/>
                <w:lang w:val="en-US" w:eastAsia="ja-JP"/>
              </w:rPr>
            </w:pPr>
            <w:r w:rsidRPr="00FA3908">
              <w:rPr>
                <w:rFonts w:asciiTheme="minorHAnsi" w:hAnsiTheme="minorHAnsi"/>
                <w:szCs w:val="21"/>
                <w:lang w:val="en-US" w:eastAsia="ja-JP"/>
              </w:rPr>
              <w:t>1/</w:t>
            </w:r>
            <w:r w:rsidR="00ED5909">
              <w:rPr>
                <w:rFonts w:asciiTheme="minorHAnsi" w:hAnsiTheme="minorHAnsi"/>
                <w:szCs w:val="21"/>
                <w:lang w:val="en-US" w:eastAsia="ja-JP"/>
              </w:rPr>
              <w:t>1</w:t>
            </w:r>
            <w:r w:rsidR="00475947">
              <w:rPr>
                <w:rFonts w:asciiTheme="minorHAnsi" w:hAnsiTheme="minorHAnsi"/>
                <w:szCs w:val="21"/>
                <w:lang w:val="en-US" w:eastAsia="ja-JP"/>
              </w:rPr>
              <w:t>4</w:t>
            </w:r>
            <w:r w:rsidRPr="00FA3908">
              <w:rPr>
                <w:rFonts w:asciiTheme="minorHAnsi" w:hAnsiTheme="minorHAnsi"/>
                <w:szCs w:val="21"/>
                <w:lang w:val="en-US" w:eastAsia="ja-JP"/>
              </w:rPr>
              <w:t>（</w:t>
            </w:r>
            <w:r w:rsidR="00475947">
              <w:rPr>
                <w:rFonts w:asciiTheme="minorHAnsi" w:hAnsiTheme="minorHAnsi" w:hint="eastAsia"/>
                <w:szCs w:val="21"/>
                <w:lang w:val="en-US" w:eastAsia="ja-JP"/>
              </w:rPr>
              <w:t>火</w:t>
            </w:r>
            <w:r w:rsidRPr="00FA3908">
              <w:rPr>
                <w:rFonts w:asciiTheme="minorHAnsi" w:hAnsiTheme="minorHAnsi"/>
                <w:szCs w:val="21"/>
                <w:lang w:val="en-US" w:eastAsia="ja-JP"/>
              </w:rPr>
              <w:t>）</w:t>
            </w:r>
          </w:p>
        </w:tc>
        <w:tc>
          <w:tcPr>
            <w:tcW w:w="2444" w:type="dxa"/>
            <w:tcBorders>
              <w:top w:val="nil"/>
              <w:left w:val="nil"/>
              <w:bottom w:val="nil"/>
              <w:right w:val="nil"/>
            </w:tcBorders>
          </w:tcPr>
          <w:p w:rsidR="008D0F81" w:rsidRPr="00FA3908" w:rsidRDefault="008D0F81" w:rsidP="00BA6949">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様式</w:t>
            </w:r>
            <w:r w:rsidRPr="00FA3908">
              <w:rPr>
                <w:rFonts w:asciiTheme="minorHAnsi" w:hAnsiTheme="minorHAnsi"/>
                <w:szCs w:val="21"/>
                <w:lang w:val="en-US" w:eastAsia="ja-JP"/>
              </w:rPr>
              <w:t>C</w:t>
            </w:r>
            <w:r w:rsidR="00211EA6" w:rsidRPr="00FA3908">
              <w:rPr>
                <w:rFonts w:asciiTheme="minorHAnsi" w:hAnsiTheme="minorHAnsi"/>
                <w:szCs w:val="21"/>
                <w:lang w:val="en-US" w:eastAsia="ja-JP"/>
              </w:rPr>
              <w:t xml:space="preserve"> </w:t>
            </w:r>
            <w:r w:rsidR="00905964" w:rsidRPr="00FA3908">
              <w:rPr>
                <w:rFonts w:asciiTheme="minorHAnsi" w:hAnsiTheme="minorHAnsi"/>
                <w:szCs w:val="21"/>
                <w:lang w:val="en-US" w:eastAsia="ja-JP"/>
              </w:rPr>
              <w:t>(Word)</w:t>
            </w:r>
          </w:p>
        </w:tc>
      </w:tr>
      <w:tr w:rsidR="00C819CA" w:rsidRPr="00942502" w:rsidTr="00FA3908">
        <w:trPr>
          <w:trHeight w:val="68"/>
          <w:jc w:val="center"/>
        </w:trPr>
        <w:tc>
          <w:tcPr>
            <w:tcW w:w="556" w:type="dxa"/>
            <w:tcBorders>
              <w:top w:val="nil"/>
              <w:left w:val="nil"/>
              <w:bottom w:val="nil"/>
              <w:right w:val="nil"/>
            </w:tcBorders>
          </w:tcPr>
          <w:p w:rsidR="00C819CA" w:rsidRPr="00FA3908" w:rsidRDefault="00C819CA" w:rsidP="00D7236D">
            <w:pPr>
              <w:pStyle w:val="a0"/>
              <w:jc w:val="both"/>
              <w:rPr>
                <w:rFonts w:asciiTheme="minorHAnsi" w:hAnsiTheme="minorHAnsi"/>
                <w:szCs w:val="21"/>
                <w:lang w:val="en-US" w:eastAsia="ja-JP"/>
              </w:rPr>
            </w:pPr>
            <w:r w:rsidRPr="00FA3908">
              <w:rPr>
                <w:rFonts w:asciiTheme="minorHAnsi" w:hAnsiTheme="minorHAnsi"/>
                <w:szCs w:val="21"/>
                <w:lang w:val="en-US" w:eastAsia="ja-JP"/>
              </w:rPr>
              <w:t>5</w:t>
            </w:r>
          </w:p>
        </w:tc>
        <w:tc>
          <w:tcPr>
            <w:tcW w:w="4689" w:type="dxa"/>
            <w:tcBorders>
              <w:top w:val="nil"/>
              <w:left w:val="nil"/>
              <w:bottom w:val="nil"/>
              <w:right w:val="nil"/>
            </w:tcBorders>
          </w:tcPr>
          <w:p w:rsidR="00C819CA" w:rsidRPr="00FA3908" w:rsidRDefault="00C819CA" w:rsidP="00D7236D">
            <w:pPr>
              <w:pStyle w:val="a0"/>
              <w:ind w:leftChars="-113" w:left="-237" w:firstLineChars="113" w:firstLine="237"/>
              <w:jc w:val="both"/>
              <w:rPr>
                <w:rFonts w:asciiTheme="minorHAnsi" w:hAnsiTheme="minorHAnsi"/>
                <w:szCs w:val="21"/>
                <w:lang w:val="en-US" w:eastAsia="ja-JP"/>
              </w:rPr>
            </w:pPr>
            <w:r w:rsidRPr="00FA3908">
              <w:rPr>
                <w:rFonts w:asciiTheme="minorHAnsi" w:eastAsiaTheme="minorEastAsia" w:hAnsiTheme="minorHAnsi" w:cs="ＭＳゴシック"/>
                <w:kern w:val="0"/>
                <w:szCs w:val="21"/>
              </w:rPr>
              <w:t>現場段階での重要な技術的課題</w:t>
            </w:r>
          </w:p>
        </w:tc>
        <w:tc>
          <w:tcPr>
            <w:tcW w:w="1559" w:type="dxa"/>
            <w:tcBorders>
              <w:top w:val="nil"/>
              <w:left w:val="nil"/>
              <w:bottom w:val="nil"/>
              <w:right w:val="nil"/>
            </w:tcBorders>
          </w:tcPr>
          <w:p w:rsidR="00C819CA" w:rsidRPr="00FA3908" w:rsidRDefault="00ED5909" w:rsidP="00B46729">
            <w:pPr>
              <w:pStyle w:val="a0"/>
              <w:ind w:leftChars="-45" w:hangingChars="45" w:hanging="94"/>
              <w:jc w:val="center"/>
              <w:rPr>
                <w:rFonts w:asciiTheme="minorHAnsi" w:hAnsiTheme="minorHAnsi"/>
                <w:szCs w:val="21"/>
                <w:lang w:val="en-US" w:eastAsia="ja-JP"/>
              </w:rPr>
            </w:pPr>
            <w:r>
              <w:rPr>
                <w:rFonts w:asciiTheme="minorHAnsi" w:hAnsiTheme="minorHAnsi"/>
                <w:szCs w:val="21"/>
                <w:lang w:val="en-US" w:eastAsia="ja-JP"/>
              </w:rPr>
              <w:t>1/1</w:t>
            </w:r>
            <w:r w:rsidR="00475947">
              <w:rPr>
                <w:rFonts w:asciiTheme="minorHAnsi" w:hAnsiTheme="minorHAnsi"/>
                <w:szCs w:val="21"/>
                <w:lang w:val="en-US" w:eastAsia="ja-JP"/>
              </w:rPr>
              <w:t>4</w:t>
            </w:r>
            <w:r w:rsidR="00C819CA" w:rsidRPr="00FA3908">
              <w:rPr>
                <w:rFonts w:asciiTheme="minorHAnsi" w:hAnsiTheme="minorHAnsi"/>
                <w:szCs w:val="21"/>
                <w:lang w:val="en-US" w:eastAsia="ja-JP"/>
              </w:rPr>
              <w:t>（</w:t>
            </w:r>
            <w:r w:rsidR="00475947">
              <w:rPr>
                <w:rFonts w:asciiTheme="minorHAnsi" w:hAnsiTheme="minorHAnsi" w:hint="eastAsia"/>
                <w:szCs w:val="21"/>
                <w:lang w:val="en-US" w:eastAsia="ja-JP"/>
              </w:rPr>
              <w:t>火</w:t>
            </w:r>
            <w:r w:rsidR="00C819CA" w:rsidRPr="00FA3908">
              <w:rPr>
                <w:rFonts w:asciiTheme="minorHAnsi" w:hAnsiTheme="minorHAnsi"/>
                <w:szCs w:val="21"/>
                <w:lang w:val="en-US" w:eastAsia="ja-JP"/>
              </w:rPr>
              <w:t>）</w:t>
            </w:r>
          </w:p>
        </w:tc>
        <w:tc>
          <w:tcPr>
            <w:tcW w:w="2444" w:type="dxa"/>
            <w:tcBorders>
              <w:top w:val="nil"/>
              <w:left w:val="nil"/>
              <w:bottom w:val="nil"/>
              <w:right w:val="nil"/>
            </w:tcBorders>
          </w:tcPr>
          <w:p w:rsidR="00C819CA" w:rsidRPr="00FA3908" w:rsidRDefault="00C819CA" w:rsidP="00BA6949">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様式</w:t>
            </w:r>
            <w:r w:rsidRPr="00FA3908">
              <w:rPr>
                <w:rFonts w:asciiTheme="minorHAnsi" w:hAnsiTheme="minorHAnsi"/>
                <w:szCs w:val="21"/>
                <w:lang w:val="en-US" w:eastAsia="ja-JP"/>
              </w:rPr>
              <w:t>D</w:t>
            </w:r>
            <w:r w:rsidR="00211EA6" w:rsidRPr="00FA3908">
              <w:rPr>
                <w:rFonts w:asciiTheme="minorHAnsi" w:hAnsiTheme="minorHAnsi"/>
                <w:szCs w:val="21"/>
                <w:lang w:val="en-US" w:eastAsia="ja-JP"/>
              </w:rPr>
              <w:t xml:space="preserve"> </w:t>
            </w:r>
            <w:r w:rsidR="00905964" w:rsidRPr="00FA3908">
              <w:rPr>
                <w:rFonts w:asciiTheme="minorHAnsi" w:hAnsiTheme="minorHAnsi"/>
                <w:szCs w:val="21"/>
                <w:lang w:val="en-US" w:eastAsia="ja-JP"/>
              </w:rPr>
              <w:t>(</w:t>
            </w:r>
            <w:r w:rsidR="00BA6949" w:rsidRPr="00FA3908">
              <w:rPr>
                <w:rFonts w:asciiTheme="minorHAnsi" w:hAnsiTheme="minorHAnsi"/>
                <w:szCs w:val="21"/>
                <w:lang w:val="en-US" w:eastAsia="ja-JP"/>
              </w:rPr>
              <w:t>別添、</w:t>
            </w:r>
            <w:r w:rsidR="00905964" w:rsidRPr="00FA3908">
              <w:rPr>
                <w:rFonts w:asciiTheme="minorHAnsi" w:hAnsiTheme="minorHAnsi"/>
                <w:szCs w:val="21"/>
                <w:lang w:val="en-US" w:eastAsia="ja-JP"/>
              </w:rPr>
              <w:t>Excel)</w:t>
            </w:r>
          </w:p>
        </w:tc>
      </w:tr>
      <w:tr w:rsidR="00C819CA" w:rsidRPr="00942502" w:rsidTr="00FA3908">
        <w:trPr>
          <w:trHeight w:val="68"/>
          <w:jc w:val="center"/>
        </w:trPr>
        <w:tc>
          <w:tcPr>
            <w:tcW w:w="556" w:type="dxa"/>
            <w:tcBorders>
              <w:top w:val="nil"/>
              <w:left w:val="nil"/>
              <w:bottom w:val="single" w:sz="4" w:space="0" w:color="auto"/>
              <w:right w:val="nil"/>
            </w:tcBorders>
          </w:tcPr>
          <w:p w:rsidR="00C819CA" w:rsidRPr="00FA3908" w:rsidRDefault="00C819CA" w:rsidP="00C819CA">
            <w:pPr>
              <w:pStyle w:val="a0"/>
              <w:jc w:val="both"/>
              <w:rPr>
                <w:rFonts w:asciiTheme="minorHAnsi" w:hAnsiTheme="minorHAnsi"/>
                <w:szCs w:val="21"/>
                <w:lang w:val="en-US" w:eastAsia="ja-JP"/>
              </w:rPr>
            </w:pPr>
            <w:r w:rsidRPr="00FA3908">
              <w:rPr>
                <w:rFonts w:asciiTheme="minorHAnsi" w:hAnsiTheme="minorHAnsi"/>
                <w:szCs w:val="21"/>
                <w:lang w:val="en-US" w:eastAsia="ja-JP"/>
              </w:rPr>
              <w:t>6</w:t>
            </w:r>
          </w:p>
        </w:tc>
        <w:tc>
          <w:tcPr>
            <w:tcW w:w="4689" w:type="dxa"/>
            <w:tcBorders>
              <w:top w:val="nil"/>
              <w:left w:val="nil"/>
              <w:bottom w:val="single" w:sz="4" w:space="0" w:color="auto"/>
              <w:right w:val="nil"/>
            </w:tcBorders>
          </w:tcPr>
          <w:p w:rsidR="00C819CA" w:rsidRPr="00FA3908" w:rsidRDefault="00C819CA" w:rsidP="00C819CA">
            <w:pPr>
              <w:pStyle w:val="a0"/>
              <w:ind w:leftChars="-113" w:left="-237" w:firstLineChars="113" w:firstLine="237"/>
              <w:jc w:val="both"/>
              <w:rPr>
                <w:rFonts w:asciiTheme="minorHAnsi" w:hAnsiTheme="minorHAnsi"/>
                <w:szCs w:val="21"/>
                <w:lang w:val="en-US" w:eastAsia="ja-JP"/>
              </w:rPr>
            </w:pPr>
            <w:r w:rsidRPr="00FA3908">
              <w:rPr>
                <w:rFonts w:asciiTheme="minorHAnsi" w:hAnsiTheme="minorHAnsi"/>
                <w:szCs w:val="21"/>
                <w:lang w:val="en-US" w:eastAsia="ja-JP"/>
              </w:rPr>
              <w:t>次年度研究会（夏期）のテーマ（素材）</w:t>
            </w:r>
          </w:p>
        </w:tc>
        <w:tc>
          <w:tcPr>
            <w:tcW w:w="1559" w:type="dxa"/>
            <w:tcBorders>
              <w:top w:val="nil"/>
              <w:left w:val="nil"/>
              <w:bottom w:val="single" w:sz="4" w:space="0" w:color="auto"/>
              <w:right w:val="nil"/>
            </w:tcBorders>
          </w:tcPr>
          <w:p w:rsidR="00C819CA" w:rsidRPr="00FA3908" w:rsidRDefault="00ED5909" w:rsidP="00B46729">
            <w:pPr>
              <w:pStyle w:val="a0"/>
              <w:ind w:leftChars="-45" w:hangingChars="45" w:hanging="94"/>
              <w:jc w:val="center"/>
              <w:rPr>
                <w:rFonts w:asciiTheme="minorHAnsi" w:hAnsiTheme="minorHAnsi"/>
                <w:szCs w:val="21"/>
                <w:lang w:val="en-US" w:eastAsia="ja-JP"/>
              </w:rPr>
            </w:pPr>
            <w:r>
              <w:rPr>
                <w:rFonts w:asciiTheme="minorHAnsi" w:hAnsiTheme="minorHAnsi"/>
                <w:szCs w:val="21"/>
                <w:lang w:val="en-US" w:eastAsia="ja-JP"/>
              </w:rPr>
              <w:t>1/1</w:t>
            </w:r>
            <w:r w:rsidR="00475947">
              <w:rPr>
                <w:rFonts w:asciiTheme="minorHAnsi" w:hAnsiTheme="minorHAnsi"/>
                <w:szCs w:val="21"/>
                <w:lang w:val="en-US" w:eastAsia="ja-JP"/>
              </w:rPr>
              <w:t>4</w:t>
            </w:r>
            <w:r w:rsidR="00C819CA" w:rsidRPr="00FA3908">
              <w:rPr>
                <w:rFonts w:asciiTheme="minorHAnsi" w:hAnsiTheme="minorHAnsi"/>
                <w:szCs w:val="21"/>
                <w:lang w:val="en-US" w:eastAsia="ja-JP"/>
              </w:rPr>
              <w:t>（</w:t>
            </w:r>
            <w:r w:rsidR="00475947">
              <w:rPr>
                <w:rFonts w:asciiTheme="minorHAnsi" w:hAnsiTheme="minorHAnsi" w:hint="eastAsia"/>
                <w:szCs w:val="21"/>
                <w:lang w:val="en-US" w:eastAsia="ja-JP"/>
              </w:rPr>
              <w:t>火</w:t>
            </w:r>
            <w:r w:rsidR="00C819CA" w:rsidRPr="00FA3908">
              <w:rPr>
                <w:rFonts w:asciiTheme="minorHAnsi" w:hAnsiTheme="minorHAnsi"/>
                <w:szCs w:val="21"/>
                <w:lang w:val="en-US" w:eastAsia="ja-JP"/>
              </w:rPr>
              <w:t>）</w:t>
            </w:r>
          </w:p>
        </w:tc>
        <w:tc>
          <w:tcPr>
            <w:tcW w:w="2444" w:type="dxa"/>
            <w:tcBorders>
              <w:top w:val="nil"/>
              <w:left w:val="nil"/>
              <w:bottom w:val="single" w:sz="4" w:space="0" w:color="auto"/>
              <w:right w:val="nil"/>
            </w:tcBorders>
          </w:tcPr>
          <w:p w:rsidR="00C819CA" w:rsidRPr="00FA3908" w:rsidRDefault="00C819CA" w:rsidP="00BA6949">
            <w:pPr>
              <w:pStyle w:val="a0"/>
              <w:ind w:leftChars="-80" w:left="-168" w:firstLineChars="83" w:firstLine="174"/>
              <w:jc w:val="left"/>
              <w:rPr>
                <w:rFonts w:asciiTheme="minorHAnsi" w:hAnsiTheme="minorHAnsi"/>
                <w:szCs w:val="21"/>
                <w:lang w:val="en-US" w:eastAsia="ja-JP"/>
              </w:rPr>
            </w:pPr>
            <w:r w:rsidRPr="00FA3908">
              <w:rPr>
                <w:rFonts w:asciiTheme="minorHAnsi" w:hAnsiTheme="minorHAnsi"/>
                <w:szCs w:val="21"/>
                <w:lang w:val="en-US" w:eastAsia="ja-JP"/>
              </w:rPr>
              <w:t>様式</w:t>
            </w:r>
            <w:r w:rsidRPr="00FA3908">
              <w:rPr>
                <w:rFonts w:asciiTheme="minorHAnsi" w:hAnsiTheme="minorHAnsi"/>
                <w:szCs w:val="21"/>
                <w:lang w:val="en-US" w:eastAsia="ja-JP"/>
              </w:rPr>
              <w:t>E</w:t>
            </w:r>
            <w:r w:rsidR="00211EA6" w:rsidRPr="00FA3908">
              <w:rPr>
                <w:rFonts w:asciiTheme="minorHAnsi" w:hAnsiTheme="minorHAnsi"/>
                <w:szCs w:val="21"/>
                <w:lang w:val="en-US" w:eastAsia="ja-JP"/>
              </w:rPr>
              <w:t xml:space="preserve"> </w:t>
            </w:r>
            <w:r w:rsidR="00905964" w:rsidRPr="00FA3908">
              <w:rPr>
                <w:rFonts w:asciiTheme="minorHAnsi" w:hAnsiTheme="minorHAnsi"/>
                <w:szCs w:val="21"/>
                <w:lang w:val="en-US" w:eastAsia="ja-JP"/>
              </w:rPr>
              <w:t>(Word)</w:t>
            </w:r>
          </w:p>
        </w:tc>
      </w:tr>
    </w:tbl>
    <w:p w:rsidR="0079304C" w:rsidRPr="00942502" w:rsidRDefault="0079304C" w:rsidP="00232103">
      <w:pPr>
        <w:pStyle w:val="a0"/>
        <w:spacing w:beforeLines="50" w:before="194"/>
        <w:ind w:left="420" w:hangingChars="200" w:hanging="420"/>
        <w:jc w:val="both"/>
        <w:rPr>
          <w:rFonts w:ascii="CenturyOldst" w:hAnsi="CenturyOldst"/>
          <w:szCs w:val="21"/>
          <w:lang w:eastAsia="ja-JP"/>
        </w:rPr>
      </w:pPr>
      <w:r w:rsidRPr="00942502">
        <w:rPr>
          <w:rFonts w:ascii="CenturyOldst" w:hAnsi="CenturyOldst" w:hint="eastAsia"/>
          <w:szCs w:val="21"/>
        </w:rPr>
        <w:t>注１）資料は全て</w:t>
      </w:r>
      <w:r w:rsidRPr="00942502">
        <w:rPr>
          <w:rFonts w:ascii="CenturyOldst" w:hAnsi="CenturyOldst" w:hint="eastAsia"/>
          <w:szCs w:val="21"/>
        </w:rPr>
        <w:t>A</w:t>
      </w:r>
      <w:r w:rsidRPr="00942502">
        <w:rPr>
          <w:rFonts w:ascii="CenturyOldst" w:hAnsi="CenturyOldst" w:hint="eastAsia"/>
          <w:szCs w:val="21"/>
        </w:rPr>
        <w:t>４版で作成し</w:t>
      </w:r>
      <w:r w:rsidR="00FC6076">
        <w:rPr>
          <w:rFonts w:ascii="CenturyOldst" w:hAnsi="CenturyOldst" w:hint="eastAsia"/>
          <w:szCs w:val="21"/>
        </w:rPr>
        <w:t>、</w:t>
      </w:r>
      <w:r w:rsidRPr="00942502">
        <w:rPr>
          <w:rFonts w:ascii="CenturyOldst" w:hAnsi="CenturyOldst" w:hint="eastAsia"/>
          <w:szCs w:val="21"/>
        </w:rPr>
        <w:t>メール添付ファイルにて下欄の研究会事務局</w:t>
      </w:r>
      <w:r w:rsidRPr="00942502">
        <w:rPr>
          <w:rFonts w:ascii="CenturyOldst" w:hAnsi="CenturyOldst" w:hint="eastAsia"/>
          <w:szCs w:val="21"/>
          <w:lang w:eastAsia="ja-JP"/>
        </w:rPr>
        <w:t>宛てに</w:t>
      </w:r>
      <w:r w:rsidRPr="00942502">
        <w:rPr>
          <w:rFonts w:ascii="CenturyOldst" w:hAnsi="CenturyOldst" w:hint="eastAsia"/>
          <w:szCs w:val="21"/>
        </w:rPr>
        <w:t>送信</w:t>
      </w:r>
      <w:r w:rsidR="00232103">
        <w:rPr>
          <w:rFonts w:ascii="CenturyOldst" w:hAnsi="CenturyOldst" w:hint="eastAsia"/>
          <w:szCs w:val="21"/>
          <w:lang w:eastAsia="ja-JP"/>
        </w:rPr>
        <w:t>して</w:t>
      </w:r>
      <w:r w:rsidRPr="00942502">
        <w:rPr>
          <w:rFonts w:ascii="CenturyOldst" w:hAnsi="CenturyOldst" w:hint="eastAsia"/>
          <w:szCs w:val="21"/>
        </w:rPr>
        <w:t>下さい。また</w:t>
      </w:r>
      <w:r w:rsidR="00FC6076">
        <w:rPr>
          <w:rFonts w:ascii="CenturyOldst" w:hAnsi="CenturyOldst" w:hint="eastAsia"/>
          <w:szCs w:val="21"/>
        </w:rPr>
        <w:t>、</w:t>
      </w:r>
      <w:r w:rsidRPr="00942502">
        <w:rPr>
          <w:rFonts w:ascii="CenturyOldst" w:hAnsi="CenturyOldst" w:hint="eastAsia"/>
          <w:szCs w:val="21"/>
        </w:rPr>
        <w:t>研究会運営等に関する問合せも</w:t>
      </w:r>
      <w:r w:rsidRPr="00942502">
        <w:rPr>
          <w:rFonts w:ascii="CenturyOldst" w:hAnsi="CenturyOldst" w:hint="eastAsia"/>
          <w:szCs w:val="21"/>
          <w:lang w:eastAsia="ja-JP"/>
        </w:rPr>
        <w:t>同</w:t>
      </w:r>
      <w:r w:rsidRPr="00942502">
        <w:rPr>
          <w:rFonts w:ascii="CenturyOldst" w:hAnsi="CenturyOldst" w:hint="eastAsia"/>
          <w:szCs w:val="21"/>
        </w:rPr>
        <w:t>事務局までお願い致します。</w:t>
      </w:r>
    </w:p>
    <w:p w:rsidR="0079304C" w:rsidRPr="00942502" w:rsidRDefault="0079304C" w:rsidP="0079304C">
      <w:pPr>
        <w:pStyle w:val="a0"/>
        <w:ind w:left="420" w:hangingChars="200" w:hanging="420"/>
        <w:jc w:val="both"/>
        <w:rPr>
          <w:rFonts w:ascii="CenturyOldst" w:hAnsi="CenturyOldst"/>
          <w:szCs w:val="21"/>
        </w:rPr>
      </w:pPr>
      <w:r w:rsidRPr="00942502">
        <w:rPr>
          <w:rFonts w:ascii="CenturyOldst" w:hAnsi="CenturyOldst" w:hint="eastAsia"/>
          <w:szCs w:val="21"/>
        </w:rPr>
        <w:t xml:space="preserve">　２）様式</w:t>
      </w:r>
      <w:r w:rsidRPr="00942502">
        <w:rPr>
          <w:rFonts w:ascii="CenturyOldst" w:hAnsi="CenturyOldst" w:hint="eastAsia"/>
          <w:szCs w:val="21"/>
        </w:rPr>
        <w:t>A</w:t>
      </w:r>
      <w:r w:rsidRPr="00942502">
        <w:rPr>
          <w:rFonts w:ascii="CenturyOldst" w:hAnsi="CenturyOldst" w:hint="eastAsia"/>
          <w:szCs w:val="21"/>
        </w:rPr>
        <w:t>～</w:t>
      </w:r>
      <w:r w:rsidR="00C819CA">
        <w:rPr>
          <w:rFonts w:ascii="CenturyOldst" w:hAnsi="CenturyOldst"/>
          <w:szCs w:val="21"/>
          <w:lang w:eastAsia="ja-JP"/>
        </w:rPr>
        <w:t>E</w:t>
      </w:r>
      <w:r w:rsidR="00BA6949">
        <w:rPr>
          <w:rFonts w:ascii="CenturyOldst" w:hAnsi="CenturyOldst" w:hint="eastAsia"/>
          <w:szCs w:val="21"/>
          <w:lang w:eastAsia="ja-JP"/>
        </w:rPr>
        <w:t>を</w:t>
      </w:r>
      <w:r w:rsidR="00BA6949">
        <w:rPr>
          <w:rFonts w:ascii="CenturyOldst" w:hAnsi="CenturyOldst"/>
          <w:szCs w:val="21"/>
          <w:lang w:eastAsia="ja-JP"/>
        </w:rPr>
        <w:t>含む</w:t>
      </w:r>
      <w:r w:rsidR="00BA6949">
        <w:rPr>
          <w:rFonts w:ascii="CenturyOldst" w:hAnsi="CenturyOldst" w:hint="eastAsia"/>
          <w:szCs w:val="21"/>
          <w:lang w:eastAsia="ja-JP"/>
        </w:rPr>
        <w:t>電子</w:t>
      </w:r>
      <w:r w:rsidRPr="00942502">
        <w:rPr>
          <w:rFonts w:ascii="CenturyOldst" w:hAnsi="CenturyOldst" w:hint="eastAsia"/>
          <w:szCs w:val="21"/>
        </w:rPr>
        <w:t>ファイルは各県連絡窓口</w:t>
      </w:r>
      <w:r w:rsidR="00BA6949">
        <w:rPr>
          <w:rFonts w:ascii="CenturyOldst" w:hAnsi="CenturyOldst" w:hint="eastAsia"/>
          <w:szCs w:val="21"/>
          <w:lang w:eastAsia="ja-JP"/>
        </w:rPr>
        <w:t>担当者</w:t>
      </w:r>
      <w:r w:rsidR="00BA6949">
        <w:rPr>
          <w:rFonts w:ascii="CenturyOldst" w:hAnsi="CenturyOldst"/>
          <w:szCs w:val="21"/>
          <w:lang w:eastAsia="ja-JP"/>
        </w:rPr>
        <w:t>に</w:t>
      </w:r>
      <w:r w:rsidRPr="00942502">
        <w:rPr>
          <w:rFonts w:ascii="CenturyOldst" w:hAnsi="CenturyOldst" w:hint="eastAsia"/>
          <w:szCs w:val="21"/>
        </w:rPr>
        <w:t>送信</w:t>
      </w:r>
      <w:r w:rsidR="00232103">
        <w:rPr>
          <w:rFonts w:ascii="CenturyOldst" w:hAnsi="CenturyOldst" w:hint="eastAsia"/>
          <w:szCs w:val="21"/>
          <w:lang w:eastAsia="ja-JP"/>
        </w:rPr>
        <w:t>いた</w:t>
      </w:r>
      <w:r w:rsidRPr="00942502">
        <w:rPr>
          <w:rFonts w:ascii="CenturyOldst" w:hAnsi="CenturyOldst" w:hint="eastAsia"/>
          <w:szCs w:val="21"/>
        </w:rPr>
        <w:t>します。</w:t>
      </w:r>
    </w:p>
    <w:p w:rsidR="0079304C" w:rsidRPr="00942502" w:rsidRDefault="0079304C" w:rsidP="0079304C">
      <w:pPr>
        <w:pStyle w:val="a0"/>
        <w:ind w:left="420" w:hangingChars="200" w:hanging="420"/>
        <w:jc w:val="both"/>
        <w:rPr>
          <w:rFonts w:ascii="CenturyOldst" w:hAnsi="CenturyOldst"/>
          <w:szCs w:val="21"/>
        </w:rPr>
      </w:pPr>
      <w:r w:rsidRPr="00942502">
        <w:rPr>
          <w:rFonts w:ascii="CenturyOldst" w:hAnsi="CenturyOldst" w:hint="eastAsia"/>
          <w:szCs w:val="21"/>
        </w:rPr>
        <w:t xml:space="preserve">　３</w:t>
      </w:r>
      <w:r w:rsidRPr="00CD5907">
        <w:rPr>
          <w:rFonts w:ascii="CenturyOldst" w:hAnsi="CenturyOldst" w:hint="eastAsia"/>
          <w:szCs w:val="21"/>
        </w:rPr>
        <w:t>）</w:t>
      </w:r>
      <w:r w:rsidR="00BA6949" w:rsidRPr="00CD5907">
        <w:rPr>
          <w:rFonts w:ascii="CenturyOldst" w:hAnsi="CenturyOldst" w:hint="eastAsia"/>
          <w:szCs w:val="21"/>
        </w:rPr>
        <w:t>「現場段階での重要な技術的課題」</w:t>
      </w:r>
      <w:r w:rsidR="00BA6949" w:rsidRPr="00CD5907">
        <w:rPr>
          <w:rFonts w:ascii="CenturyOldst" w:hAnsi="CenturyOldst" w:hint="eastAsia"/>
          <w:szCs w:val="21"/>
          <w:lang w:eastAsia="ja-JP"/>
        </w:rPr>
        <w:t>は各</w:t>
      </w:r>
      <w:r w:rsidR="00BA6949" w:rsidRPr="00CD5907">
        <w:rPr>
          <w:rFonts w:ascii="CenturyOldst" w:hAnsi="CenturyOldst"/>
          <w:szCs w:val="21"/>
          <w:lang w:eastAsia="ja-JP"/>
        </w:rPr>
        <w:t>研究会事務局に</w:t>
      </w:r>
      <w:r w:rsidR="000C4A3D" w:rsidRPr="00CD5907">
        <w:rPr>
          <w:rFonts w:ascii="CenturyOldst" w:hAnsi="CenturyOldst" w:hint="eastAsia"/>
          <w:szCs w:val="21"/>
          <w:lang w:eastAsia="ja-JP"/>
        </w:rPr>
        <w:t>も</w:t>
      </w:r>
      <w:r w:rsidR="00BA6949" w:rsidRPr="00CD5907">
        <w:rPr>
          <w:rFonts w:ascii="CenturyOldst" w:hAnsi="CenturyOldst" w:hint="eastAsia"/>
          <w:szCs w:val="21"/>
        </w:rPr>
        <w:t>提出して</w:t>
      </w:r>
      <w:r w:rsidR="00232103">
        <w:rPr>
          <w:rFonts w:ascii="CenturyOldst" w:hAnsi="CenturyOldst" w:hint="eastAsia"/>
          <w:szCs w:val="21"/>
          <w:lang w:eastAsia="ja-JP"/>
        </w:rPr>
        <w:t>いただき</w:t>
      </w:r>
      <w:r w:rsidR="00BA6949" w:rsidRPr="00CD5907">
        <w:rPr>
          <w:rFonts w:ascii="CenturyOldst" w:hAnsi="CenturyOldst" w:hint="eastAsia"/>
          <w:szCs w:val="21"/>
        </w:rPr>
        <w:t>ます。</w:t>
      </w:r>
      <w:r w:rsidR="000C4A3D" w:rsidRPr="00CD5907">
        <w:rPr>
          <w:rFonts w:ascii="CenturyOldst" w:hAnsi="CenturyOldst" w:hint="eastAsia"/>
          <w:szCs w:val="21"/>
          <w:lang w:eastAsia="ja-JP"/>
        </w:rPr>
        <w:t>作業技術</w:t>
      </w:r>
      <w:r w:rsidR="000C4A3D" w:rsidRPr="00CD5907">
        <w:rPr>
          <w:rFonts w:ascii="CenturyOldst" w:hAnsi="CenturyOldst"/>
          <w:szCs w:val="21"/>
          <w:lang w:eastAsia="ja-JP"/>
        </w:rPr>
        <w:t>分野</w:t>
      </w:r>
      <w:r w:rsidR="000C4A3D" w:rsidRPr="00CD5907">
        <w:rPr>
          <w:rFonts w:ascii="CenturyOldst" w:hAnsi="CenturyOldst" w:hint="eastAsia"/>
          <w:szCs w:val="21"/>
          <w:lang w:eastAsia="ja-JP"/>
        </w:rPr>
        <w:t>の</w:t>
      </w:r>
      <w:r w:rsidR="000C4A3D" w:rsidRPr="00CD5907">
        <w:rPr>
          <w:rFonts w:ascii="CenturyOldst" w:hAnsi="CenturyOldst"/>
          <w:szCs w:val="21"/>
          <w:lang w:eastAsia="ja-JP"/>
        </w:rPr>
        <w:t>視点からの課題提出</w:t>
      </w:r>
      <w:r w:rsidR="000C4A3D" w:rsidRPr="00CD5907">
        <w:rPr>
          <w:rFonts w:ascii="CenturyOldst" w:hAnsi="CenturyOldst" w:hint="eastAsia"/>
          <w:szCs w:val="21"/>
          <w:lang w:eastAsia="ja-JP"/>
        </w:rPr>
        <w:t>を</w:t>
      </w:r>
      <w:r w:rsidR="000C4A3D" w:rsidRPr="00CD5907">
        <w:rPr>
          <w:rFonts w:ascii="CenturyOldst" w:hAnsi="CenturyOldst"/>
          <w:szCs w:val="21"/>
          <w:lang w:eastAsia="ja-JP"/>
        </w:rPr>
        <w:t>お願いします。</w:t>
      </w:r>
      <w:r w:rsidR="00BA6949" w:rsidRPr="00475947">
        <w:rPr>
          <w:rFonts w:ascii="CenturyOldst" w:hAnsi="CenturyOldst" w:hint="eastAsia"/>
          <w:szCs w:val="21"/>
          <w:u w:val="single"/>
          <w:lang w:eastAsia="ja-JP"/>
        </w:rPr>
        <w:t>同資料</w:t>
      </w:r>
      <w:r w:rsidR="00BA6949" w:rsidRPr="00475947">
        <w:rPr>
          <w:rFonts w:ascii="CenturyOldst" w:hAnsi="CenturyOldst"/>
          <w:szCs w:val="21"/>
          <w:u w:val="single"/>
          <w:lang w:eastAsia="ja-JP"/>
        </w:rPr>
        <w:t>は、</w:t>
      </w:r>
      <w:r w:rsidR="00BA6949" w:rsidRPr="00475947">
        <w:rPr>
          <w:rFonts w:ascii="CenturyOldst" w:hAnsi="CenturyOldst" w:hint="eastAsia"/>
          <w:szCs w:val="21"/>
          <w:u w:val="single"/>
          <w:lang w:eastAsia="ja-JP"/>
        </w:rPr>
        <w:t>農林水産・食品産業科学技術研究推進</w:t>
      </w:r>
      <w:r w:rsidR="00BA6949" w:rsidRPr="00475947">
        <w:rPr>
          <w:rFonts w:ascii="CenturyOldst" w:hAnsi="CenturyOldst" w:hint="eastAsia"/>
          <w:szCs w:val="21"/>
          <w:u w:val="single"/>
        </w:rPr>
        <w:t>事業（農水省競争的資金制度）の領域設定や農水省委託プロの検討素材</w:t>
      </w:r>
      <w:r w:rsidR="00BA6949" w:rsidRPr="00475947">
        <w:rPr>
          <w:rFonts w:ascii="CenturyOldst" w:hAnsi="CenturyOldst" w:hint="eastAsia"/>
          <w:szCs w:val="21"/>
          <w:u w:val="single"/>
          <w:lang w:eastAsia="ja-JP"/>
        </w:rPr>
        <w:t>として</w:t>
      </w:r>
      <w:r w:rsidR="00BA6949" w:rsidRPr="00475947">
        <w:rPr>
          <w:rFonts w:ascii="CenturyOldst" w:hAnsi="CenturyOldst"/>
          <w:szCs w:val="21"/>
          <w:u w:val="single"/>
          <w:lang w:eastAsia="ja-JP"/>
        </w:rPr>
        <w:t>取り扱われます。</w:t>
      </w:r>
    </w:p>
    <w:p w:rsidR="0079304C" w:rsidRPr="00942502" w:rsidRDefault="0079304C" w:rsidP="0079304C">
      <w:pPr>
        <w:pStyle w:val="a0"/>
        <w:ind w:left="420" w:hangingChars="200" w:hanging="420"/>
        <w:jc w:val="both"/>
        <w:rPr>
          <w:rFonts w:ascii="CenturyOldst" w:hAnsi="CenturyOldst"/>
          <w:szCs w:val="21"/>
          <w:lang w:eastAsia="ja-JP"/>
        </w:rPr>
      </w:pPr>
    </w:p>
    <w:p w:rsidR="0079304C" w:rsidRPr="00D7236D" w:rsidRDefault="0079304C" w:rsidP="0079304C">
      <w:pPr>
        <w:ind w:left="480" w:hangingChars="200" w:hanging="480"/>
        <w:rPr>
          <w:sz w:val="24"/>
          <w:lang w:val="x-none"/>
        </w:rPr>
      </w:pPr>
    </w:p>
    <w:tbl>
      <w:tblPr>
        <w:tblW w:w="8904" w:type="dxa"/>
        <w:tblInd w:w="14" w:type="dxa"/>
        <w:tblLayout w:type="fixed"/>
        <w:tblCellMar>
          <w:left w:w="14" w:type="dxa"/>
          <w:right w:w="14" w:type="dxa"/>
        </w:tblCellMar>
        <w:tblLook w:val="0000" w:firstRow="0" w:lastRow="0" w:firstColumn="0" w:lastColumn="0" w:noHBand="0" w:noVBand="0"/>
      </w:tblPr>
      <w:tblGrid>
        <w:gridCol w:w="4395"/>
        <w:gridCol w:w="4509"/>
      </w:tblGrid>
      <w:tr w:rsidR="0079304C" w:rsidRPr="00ED5909" w:rsidTr="00650714">
        <w:trPr>
          <w:trHeight w:hRule="exact" w:val="2835"/>
        </w:trPr>
        <w:tc>
          <w:tcPr>
            <w:tcW w:w="4395" w:type="dxa"/>
            <w:tcBorders>
              <w:top w:val="nil"/>
              <w:left w:val="nil"/>
              <w:bottom w:val="nil"/>
              <w:right w:val="nil"/>
            </w:tcBorders>
          </w:tcPr>
          <w:p w:rsidR="0079304C" w:rsidRPr="00186CE7" w:rsidRDefault="0079304C" w:rsidP="00CC4A93">
            <w:pPr>
              <w:rPr>
                <w:sz w:val="24"/>
              </w:rPr>
            </w:pPr>
          </w:p>
        </w:tc>
        <w:tc>
          <w:tcPr>
            <w:tcW w:w="4509" w:type="dxa"/>
            <w:tcBorders>
              <w:top w:val="single" w:sz="4" w:space="0" w:color="000000"/>
              <w:left w:val="single" w:sz="4" w:space="0" w:color="000000"/>
              <w:bottom w:val="single" w:sz="4" w:space="0" w:color="000000"/>
              <w:right w:val="single" w:sz="4" w:space="0" w:color="000000"/>
            </w:tcBorders>
            <w:vAlign w:val="center"/>
          </w:tcPr>
          <w:p w:rsidR="0079304C" w:rsidRDefault="0079304C" w:rsidP="00CC4A93">
            <w:pPr>
              <w:jc w:val="center"/>
              <w:rPr>
                <w:rFonts w:ascii="HG丸ｺﾞｼｯｸM-PRO" w:eastAsia="HG丸ｺﾞｼｯｸM-PRO"/>
                <w:color w:val="000000"/>
                <w:szCs w:val="21"/>
              </w:rPr>
            </w:pPr>
            <w:r w:rsidRPr="00CF2844">
              <w:rPr>
                <w:rFonts w:ascii="HG丸ｺﾞｼｯｸM-PRO" w:eastAsia="HG丸ｺﾞｼｯｸM-PRO" w:hint="eastAsia"/>
                <w:szCs w:val="21"/>
              </w:rPr>
              <w:t>【作業技術</w:t>
            </w:r>
            <w:r w:rsidRPr="00CF2844">
              <w:rPr>
                <w:rFonts w:ascii="HG丸ｺﾞｼｯｸM-PRO" w:eastAsia="HG丸ｺﾞｼｯｸM-PRO" w:hint="eastAsia"/>
                <w:color w:val="000000"/>
                <w:szCs w:val="21"/>
              </w:rPr>
              <w:t>研究会事務局】</w:t>
            </w:r>
          </w:p>
          <w:p w:rsidR="0079304C" w:rsidRPr="00CF2844" w:rsidRDefault="0079304C" w:rsidP="00CC4A93">
            <w:pPr>
              <w:rPr>
                <w:rFonts w:ascii="HG丸ｺﾞｼｯｸM-PRO" w:eastAsia="HG丸ｺﾞｼｯｸM-PRO" w:hAnsi="Georgia"/>
                <w:color w:val="000000"/>
                <w:szCs w:val="21"/>
              </w:rPr>
            </w:pPr>
          </w:p>
          <w:p w:rsidR="0079304C" w:rsidRPr="004F3E1E" w:rsidRDefault="0079304C" w:rsidP="00CC4A93">
            <w:pPr>
              <w:rPr>
                <w:rFonts w:ascii="CenturyOldst" w:hAnsi="CenturyOldst"/>
                <w:szCs w:val="21"/>
              </w:rPr>
            </w:pPr>
            <w:r w:rsidRPr="00186CE7">
              <w:rPr>
                <w:rFonts w:ascii="Georgia" w:hAnsi="Georgia"/>
                <w:sz w:val="22"/>
                <w:szCs w:val="22"/>
              </w:rPr>
              <w:t xml:space="preserve"> </w:t>
            </w:r>
            <w:r w:rsidRPr="00186CE7">
              <w:rPr>
                <w:rFonts w:ascii="Georgia"/>
                <w:sz w:val="22"/>
                <w:szCs w:val="22"/>
              </w:rPr>
              <w:t xml:space="preserve">　</w:t>
            </w:r>
            <w:r w:rsidRPr="004F3E1E">
              <w:rPr>
                <w:rFonts w:ascii="CenturyOldst" w:hAnsi="CenturyOldst"/>
                <w:szCs w:val="21"/>
              </w:rPr>
              <w:t>〒</w:t>
            </w:r>
            <w:r w:rsidRPr="004F3E1E">
              <w:rPr>
                <w:rFonts w:ascii="CenturyOldst" w:hAnsi="CenturyOldst"/>
                <w:szCs w:val="21"/>
              </w:rPr>
              <w:t>020-0</w:t>
            </w:r>
            <w:r w:rsidR="00D7236D">
              <w:rPr>
                <w:rFonts w:ascii="CenturyOldst" w:hAnsi="CenturyOldst"/>
                <w:szCs w:val="21"/>
              </w:rPr>
              <w:t>198</w:t>
            </w:r>
            <w:r w:rsidRPr="004F3E1E">
              <w:rPr>
                <w:rFonts w:ascii="CenturyOldst" w:hAnsi="CenturyOldst"/>
                <w:szCs w:val="21"/>
              </w:rPr>
              <w:t xml:space="preserve">　岩手県盛岡市下厨川字</w:t>
            </w:r>
            <w:r>
              <w:rPr>
                <w:rFonts w:ascii="CenturyOldst" w:hAnsi="CenturyOldst" w:hint="eastAsia"/>
                <w:szCs w:val="21"/>
              </w:rPr>
              <w:t>赤平</w:t>
            </w:r>
            <w:r>
              <w:rPr>
                <w:rFonts w:ascii="CenturyOldst" w:hAnsi="CenturyOldst" w:hint="eastAsia"/>
                <w:szCs w:val="21"/>
              </w:rPr>
              <w:t>4</w:t>
            </w:r>
          </w:p>
          <w:p w:rsidR="0079304C" w:rsidRPr="004F3E1E" w:rsidRDefault="0079304C" w:rsidP="00CC4A93">
            <w:pPr>
              <w:rPr>
                <w:rFonts w:ascii="CenturyOldst" w:hAnsi="CenturyOldst"/>
                <w:szCs w:val="21"/>
              </w:rPr>
            </w:pPr>
            <w:r w:rsidRPr="004F3E1E">
              <w:rPr>
                <w:rFonts w:ascii="CenturyOldst" w:hAnsi="CenturyOldst"/>
                <w:szCs w:val="21"/>
              </w:rPr>
              <w:t xml:space="preserve"> </w:t>
            </w:r>
            <w:r w:rsidRPr="004F3E1E">
              <w:rPr>
                <w:rFonts w:ascii="CenturyOldst" w:hAnsi="CenturyOldst"/>
                <w:szCs w:val="21"/>
              </w:rPr>
              <w:t xml:space="preserve">　農研機構東北農業研究センター</w:t>
            </w:r>
          </w:p>
          <w:p w:rsidR="00ED5909" w:rsidRPr="00ED5909" w:rsidRDefault="0079304C" w:rsidP="00ED5909">
            <w:pPr>
              <w:rPr>
                <w:rFonts w:ascii="CenturyOldst" w:hAnsi="CenturyOldst"/>
                <w:szCs w:val="21"/>
              </w:rPr>
            </w:pPr>
            <w:r w:rsidRPr="004F3E1E">
              <w:rPr>
                <w:rFonts w:ascii="CenturyOldst" w:hAnsi="CenturyOldst"/>
                <w:szCs w:val="21"/>
              </w:rPr>
              <w:t xml:space="preserve">　</w:t>
            </w:r>
            <w:r w:rsidRPr="004F3E1E">
              <w:rPr>
                <w:rFonts w:ascii="CenturyOldst" w:hAnsi="CenturyOldst"/>
                <w:szCs w:val="21"/>
              </w:rPr>
              <w:t xml:space="preserve"> </w:t>
            </w:r>
            <w:r>
              <w:rPr>
                <w:rFonts w:ascii="CenturyOldst" w:hAnsi="CenturyOldst" w:hint="eastAsia"/>
                <w:szCs w:val="21"/>
              </w:rPr>
              <w:t>生産基盤研究領域</w:t>
            </w:r>
            <w:r w:rsidRPr="004F3E1E">
              <w:rPr>
                <w:rFonts w:ascii="CenturyOldst" w:hAnsi="CenturyOldst"/>
                <w:szCs w:val="21"/>
              </w:rPr>
              <w:t xml:space="preserve">　</w:t>
            </w:r>
            <w:r w:rsidR="00ED5909">
              <w:rPr>
                <w:rFonts w:ascii="CenturyOldst" w:hAnsi="CenturyOldst" w:hint="eastAsia"/>
                <w:szCs w:val="21"/>
              </w:rPr>
              <w:t xml:space="preserve">　</w:t>
            </w:r>
            <w:r w:rsidR="00991759">
              <w:rPr>
                <w:rFonts w:ascii="CenturyOldst" w:hAnsi="CenturyOldst" w:hint="eastAsia"/>
                <w:szCs w:val="21"/>
              </w:rPr>
              <w:t>長坂</w:t>
            </w:r>
            <w:r w:rsidR="00991759">
              <w:rPr>
                <w:rFonts w:ascii="CenturyOldst" w:hAnsi="CenturyOldst"/>
                <w:szCs w:val="21"/>
              </w:rPr>
              <w:t xml:space="preserve">　善禎</w:t>
            </w:r>
          </w:p>
          <w:p w:rsidR="00ED5909" w:rsidRDefault="00ED5909" w:rsidP="00ED5909">
            <w:pPr>
              <w:ind w:firstLineChars="200" w:firstLine="420"/>
              <w:rPr>
                <w:rFonts w:ascii="CenturyOldst" w:hAnsi="CenturyOldst"/>
                <w:szCs w:val="21"/>
              </w:rPr>
            </w:pPr>
            <w:r w:rsidRPr="00ED5909">
              <w:rPr>
                <w:rFonts w:ascii="CenturyOldst" w:hAnsi="CenturyOldst"/>
                <w:szCs w:val="21"/>
              </w:rPr>
              <w:t>TEL:019-643-35</w:t>
            </w:r>
            <w:r w:rsidR="00991759">
              <w:rPr>
                <w:rFonts w:ascii="CenturyOldst" w:hAnsi="CenturyOldst" w:hint="eastAsia"/>
                <w:szCs w:val="21"/>
              </w:rPr>
              <w:t>3</w:t>
            </w:r>
            <w:r w:rsidRPr="00ED5909">
              <w:rPr>
                <w:rFonts w:ascii="CenturyOldst" w:hAnsi="CenturyOldst"/>
                <w:szCs w:val="21"/>
              </w:rPr>
              <w:t>5</w:t>
            </w:r>
          </w:p>
          <w:p w:rsidR="0079304C" w:rsidRPr="00186CE7" w:rsidRDefault="00232103" w:rsidP="00232103">
            <w:pPr>
              <w:ind w:firstLineChars="200" w:firstLine="420"/>
              <w:rPr>
                <w:sz w:val="24"/>
              </w:rPr>
            </w:pPr>
            <w:r w:rsidRPr="00ED5909">
              <w:rPr>
                <w:rFonts w:ascii="CenturyOldst" w:hAnsi="CenturyOldst"/>
                <w:szCs w:val="21"/>
              </w:rPr>
              <w:t>E-mail:</w:t>
            </w:r>
            <w:r>
              <w:rPr>
                <w:rFonts w:ascii="CenturyOldst" w:hAnsi="CenturyOldst"/>
                <w:szCs w:val="21"/>
              </w:rPr>
              <w:t xml:space="preserve"> zentei@affrc.go.jp</w:t>
            </w:r>
          </w:p>
        </w:tc>
      </w:tr>
    </w:tbl>
    <w:p w:rsidR="0024313D" w:rsidRDefault="0024313D" w:rsidP="00B945B2">
      <w:pPr>
        <w:pStyle w:val="a0"/>
        <w:jc w:val="left"/>
        <w:rPr>
          <w:rFonts w:ascii="HG丸ｺﾞｼｯｸM-PRO" w:eastAsia="HG丸ｺﾞｼｯｸM-PRO" w:hAnsi="CenturyOldst"/>
        </w:rPr>
      </w:pPr>
      <w:r>
        <w:rPr>
          <w:rFonts w:ascii="HG丸ｺﾞｼｯｸM-PRO" w:eastAsia="HG丸ｺﾞｼｯｸM-PRO" w:hAnsi="CenturyOldst"/>
        </w:rPr>
        <w:br w:type="page"/>
      </w:r>
    </w:p>
    <w:p w:rsidR="0079304C" w:rsidRPr="00F25847" w:rsidRDefault="0079304C" w:rsidP="00B945B2">
      <w:pPr>
        <w:pStyle w:val="a0"/>
        <w:jc w:val="left"/>
        <w:rPr>
          <w:rFonts w:ascii="HG丸ｺﾞｼｯｸM-PRO" w:eastAsia="HG丸ｺﾞｼｯｸM-PRO" w:hAnsi="CenturyOldst"/>
        </w:rPr>
      </w:pPr>
      <w:r>
        <w:rPr>
          <w:rFonts w:ascii="HG丸ｺﾞｼｯｸM-PRO" w:eastAsia="HG丸ｺﾞｼｯｸM-PRO" w:hAnsi="CenturyOldst" w:hint="eastAsia"/>
        </w:rPr>
        <w:lastRenderedPageBreak/>
        <w:t>【別紙</w:t>
      </w:r>
      <w:r w:rsidR="006B78E7">
        <w:rPr>
          <w:rFonts w:ascii="HG丸ｺﾞｼｯｸM-PRO" w:eastAsia="HG丸ｺﾞｼｯｸM-PRO" w:hAnsi="CenturyOldst" w:hint="eastAsia"/>
          <w:lang w:eastAsia="ja-JP"/>
        </w:rPr>
        <w:t>２</w:t>
      </w:r>
      <w:r>
        <w:rPr>
          <w:rFonts w:ascii="HG丸ｺﾞｼｯｸM-PRO" w:eastAsia="HG丸ｺﾞｼｯｸM-PRO" w:hAnsi="CenturyOldst" w:hint="eastAsia"/>
        </w:rPr>
        <w:t>】</w:t>
      </w:r>
    </w:p>
    <w:p w:rsidR="0079304C" w:rsidRPr="00942502" w:rsidRDefault="00475947" w:rsidP="0079304C">
      <w:pPr>
        <w:pStyle w:val="a0"/>
        <w:jc w:val="center"/>
        <w:rPr>
          <w:rFonts w:ascii="CenturyOldst" w:hAnsi="CenturyOldst"/>
          <w:sz w:val="24"/>
        </w:rPr>
      </w:pPr>
      <w:r>
        <w:rPr>
          <w:rFonts w:ascii="CenturyOldst" w:hAnsi="CenturyOldst" w:hint="eastAsia"/>
          <w:sz w:val="24"/>
          <w:lang w:eastAsia="ja-JP"/>
        </w:rPr>
        <w:t>令和元年</w:t>
      </w:r>
      <w:proofErr w:type="spellStart"/>
      <w:r w:rsidR="0079304C" w:rsidRPr="00942502">
        <w:rPr>
          <w:rFonts w:ascii="CenturyOldst" w:hAnsi="CenturyOldst" w:hint="eastAsia"/>
          <w:sz w:val="24"/>
        </w:rPr>
        <w:t>度</w:t>
      </w:r>
      <w:r w:rsidR="0049030F" w:rsidRPr="00942502">
        <w:rPr>
          <w:rFonts w:ascii="CenturyOldst" w:hAnsi="CenturyOldst" w:hint="eastAsia"/>
          <w:sz w:val="24"/>
        </w:rPr>
        <w:t>成果</w:t>
      </w:r>
      <w:r w:rsidR="0079304C" w:rsidRPr="00942502">
        <w:rPr>
          <w:rFonts w:ascii="CenturyOldst" w:hAnsi="CenturyOldst" w:hint="eastAsia"/>
          <w:sz w:val="24"/>
        </w:rPr>
        <w:t>情報候補の提出・検討方法</w:t>
      </w:r>
      <w:proofErr w:type="spellEnd"/>
    </w:p>
    <w:p w:rsidR="0079304C" w:rsidRPr="00942502" w:rsidRDefault="0079304C" w:rsidP="0079304C">
      <w:pPr>
        <w:pStyle w:val="a0"/>
        <w:jc w:val="center"/>
        <w:rPr>
          <w:rFonts w:ascii="CenturyOldst" w:hAnsi="CenturyOldst"/>
          <w:sz w:val="24"/>
        </w:rPr>
      </w:pPr>
    </w:p>
    <w:p w:rsidR="0079304C" w:rsidRPr="004D39F5" w:rsidRDefault="0079304C" w:rsidP="0079304C">
      <w:pPr>
        <w:pStyle w:val="a0"/>
        <w:ind w:left="210" w:hangingChars="100" w:hanging="210"/>
        <w:jc w:val="both"/>
        <w:rPr>
          <w:rFonts w:ascii="CenturyOldst" w:hAnsi="CenturyOldst"/>
          <w:szCs w:val="21"/>
        </w:rPr>
      </w:pPr>
      <w:r w:rsidRPr="00942502">
        <w:rPr>
          <w:rFonts w:ascii="CenturyOldst" w:hAnsi="CenturyOldst" w:hint="eastAsia"/>
          <w:szCs w:val="21"/>
        </w:rPr>
        <w:t>１）</w:t>
      </w:r>
      <w:r w:rsidR="00471CA0">
        <w:rPr>
          <w:rFonts w:ascii="CenturyOldst" w:hAnsi="CenturyOldst" w:hint="eastAsia"/>
          <w:szCs w:val="21"/>
          <w:lang w:eastAsia="ja-JP"/>
        </w:rPr>
        <w:t>各県</w:t>
      </w:r>
      <w:r w:rsidR="00471CA0">
        <w:rPr>
          <w:rFonts w:ascii="CenturyOldst" w:hAnsi="CenturyOldst"/>
          <w:szCs w:val="21"/>
          <w:lang w:eastAsia="ja-JP"/>
        </w:rPr>
        <w:t>連絡窓口担当者</w:t>
      </w:r>
      <w:r w:rsidR="00471CA0">
        <w:rPr>
          <w:rFonts w:ascii="CenturyOldst" w:hAnsi="CenturyOldst" w:hint="eastAsia"/>
          <w:szCs w:val="21"/>
          <w:lang w:eastAsia="ja-JP"/>
        </w:rPr>
        <w:t>に</w:t>
      </w:r>
      <w:r w:rsidRPr="00942502">
        <w:rPr>
          <w:rFonts w:ascii="CenturyOldst" w:hAnsi="CenturyOldst" w:hint="eastAsia"/>
          <w:szCs w:val="21"/>
          <w:lang w:eastAsia="ja-JP"/>
        </w:rPr>
        <w:t>メールでお送りする</w:t>
      </w:r>
      <w:r w:rsidRPr="00942502">
        <w:rPr>
          <w:rFonts w:ascii="CenturyOldst" w:hAnsi="CenturyOldst" w:hint="eastAsia"/>
          <w:szCs w:val="21"/>
        </w:rPr>
        <w:t>「</w:t>
      </w:r>
      <w:r w:rsidR="00475947" w:rsidRPr="00475947">
        <w:rPr>
          <w:rFonts w:ascii="CenturyOldst" w:hAnsi="CenturyOldst" w:hint="eastAsia"/>
          <w:szCs w:val="21"/>
          <w:lang w:eastAsia="ja-JP"/>
        </w:rPr>
        <w:t>1_</w:t>
      </w:r>
      <w:r w:rsidR="00475947" w:rsidRPr="00475947">
        <w:rPr>
          <w:rFonts w:ascii="CenturyOldst" w:hAnsi="CenturyOldst" w:hint="eastAsia"/>
          <w:szCs w:val="21"/>
          <w:lang w:eastAsia="ja-JP"/>
        </w:rPr>
        <w:t>令和元年度研究成果情報について（推進部会用）</w:t>
      </w:r>
      <w:r w:rsidRPr="004F3E1E">
        <w:rPr>
          <w:rFonts w:ascii="CenturyOldst" w:hAnsi="CenturyOldst" w:hint="eastAsia"/>
          <w:szCs w:val="21"/>
        </w:rPr>
        <w:t>」</w:t>
      </w:r>
      <w:proofErr w:type="spellStart"/>
      <w:r>
        <w:rPr>
          <w:rFonts w:ascii="CenturyOldst" w:hAnsi="CenturyOldst" w:hint="eastAsia"/>
          <w:szCs w:val="21"/>
          <w:lang w:eastAsia="ja-JP"/>
        </w:rPr>
        <w:t>および</w:t>
      </w:r>
      <w:proofErr w:type="spellEnd"/>
      <w:r>
        <w:rPr>
          <w:rFonts w:ascii="CenturyOldst" w:hAnsi="CenturyOldst" w:hint="eastAsia"/>
          <w:szCs w:val="21"/>
          <w:lang w:eastAsia="ja-JP"/>
        </w:rPr>
        <w:t>「</w:t>
      </w:r>
      <w:r w:rsidR="00475947" w:rsidRPr="00475947">
        <w:rPr>
          <w:rFonts w:ascii="CenturyOldst" w:hAnsi="CenturyOldst" w:hint="eastAsia"/>
          <w:szCs w:val="21"/>
          <w:lang w:eastAsia="ja-JP"/>
        </w:rPr>
        <w:t>2_R1</w:t>
      </w:r>
      <w:r w:rsidR="00475947" w:rsidRPr="00475947">
        <w:rPr>
          <w:rFonts w:ascii="CenturyOldst" w:hAnsi="CenturyOldst" w:hint="eastAsia"/>
          <w:szCs w:val="21"/>
          <w:lang w:eastAsia="ja-JP"/>
        </w:rPr>
        <w:t>普及成果情報の記載方法について</w:t>
      </w:r>
      <w:r w:rsidR="00475947" w:rsidRPr="00475947">
        <w:rPr>
          <w:rFonts w:ascii="CenturyOldst" w:hAnsi="CenturyOldst" w:hint="eastAsia"/>
          <w:szCs w:val="21"/>
          <w:lang w:eastAsia="ja-JP"/>
        </w:rPr>
        <w:t xml:space="preserve"> (</w:t>
      </w:r>
      <w:proofErr w:type="spellStart"/>
      <w:r w:rsidR="00475947" w:rsidRPr="00475947">
        <w:rPr>
          <w:rFonts w:ascii="CenturyOldst" w:hAnsi="CenturyOldst" w:hint="eastAsia"/>
          <w:szCs w:val="21"/>
          <w:lang w:eastAsia="ja-JP"/>
        </w:rPr>
        <w:t>推進部会用</w:t>
      </w:r>
      <w:proofErr w:type="spellEnd"/>
      <w:r w:rsidR="00475947" w:rsidRPr="00475947">
        <w:rPr>
          <w:rFonts w:ascii="CenturyOldst" w:hAnsi="CenturyOldst" w:hint="eastAsia"/>
          <w:szCs w:val="21"/>
          <w:lang w:eastAsia="ja-JP"/>
        </w:rPr>
        <w:t>)</w:t>
      </w:r>
      <w:r>
        <w:rPr>
          <w:rFonts w:ascii="CenturyOldst" w:hAnsi="CenturyOldst" w:hint="eastAsia"/>
          <w:szCs w:val="21"/>
          <w:lang w:eastAsia="ja-JP"/>
        </w:rPr>
        <w:t>」</w:t>
      </w:r>
      <w:r w:rsidR="00475947">
        <w:rPr>
          <w:rFonts w:ascii="CenturyOldst" w:hAnsi="CenturyOldst" w:hint="eastAsia"/>
          <w:szCs w:val="21"/>
          <w:lang w:eastAsia="ja-JP"/>
        </w:rPr>
        <w:t>、「</w:t>
      </w:r>
      <w:r w:rsidR="00475947" w:rsidRPr="00475947">
        <w:rPr>
          <w:rFonts w:ascii="CenturyOldst" w:hAnsi="CenturyOldst" w:hint="eastAsia"/>
          <w:szCs w:val="21"/>
          <w:lang w:eastAsia="ja-JP"/>
        </w:rPr>
        <w:t>3_R1</w:t>
      </w:r>
      <w:r w:rsidR="00475947" w:rsidRPr="00475947">
        <w:rPr>
          <w:rFonts w:ascii="CenturyOldst" w:hAnsi="CenturyOldst" w:hint="eastAsia"/>
          <w:szCs w:val="21"/>
          <w:lang w:eastAsia="ja-JP"/>
        </w:rPr>
        <w:t>研究成果情報の記載方法について</w:t>
      </w:r>
      <w:r w:rsidR="00475947" w:rsidRPr="00475947">
        <w:rPr>
          <w:rFonts w:ascii="CenturyOldst" w:hAnsi="CenturyOldst" w:hint="eastAsia"/>
          <w:szCs w:val="21"/>
          <w:lang w:eastAsia="ja-JP"/>
        </w:rPr>
        <w:t xml:space="preserve"> (</w:t>
      </w:r>
      <w:proofErr w:type="spellStart"/>
      <w:r w:rsidR="00475947" w:rsidRPr="00475947">
        <w:rPr>
          <w:rFonts w:ascii="CenturyOldst" w:hAnsi="CenturyOldst" w:hint="eastAsia"/>
          <w:szCs w:val="21"/>
          <w:lang w:eastAsia="ja-JP"/>
        </w:rPr>
        <w:t>推進部会用</w:t>
      </w:r>
      <w:proofErr w:type="spellEnd"/>
      <w:r w:rsidR="00475947" w:rsidRPr="00475947">
        <w:rPr>
          <w:rFonts w:ascii="CenturyOldst" w:hAnsi="CenturyOldst" w:hint="eastAsia"/>
          <w:szCs w:val="21"/>
          <w:lang w:eastAsia="ja-JP"/>
        </w:rPr>
        <w:t>)</w:t>
      </w:r>
      <w:r w:rsidR="00475947">
        <w:rPr>
          <w:rFonts w:ascii="CenturyOldst" w:hAnsi="CenturyOldst" w:hint="eastAsia"/>
          <w:szCs w:val="21"/>
          <w:lang w:eastAsia="ja-JP"/>
        </w:rPr>
        <w:t>」</w:t>
      </w:r>
      <w:r w:rsidRPr="004F3E1E">
        <w:rPr>
          <w:rFonts w:ascii="CenturyOldst" w:hAnsi="CenturyOldst" w:hint="eastAsia"/>
          <w:szCs w:val="21"/>
        </w:rPr>
        <w:t>をご参照のうえ</w:t>
      </w:r>
      <w:r w:rsidR="00FC6076">
        <w:rPr>
          <w:rFonts w:ascii="CenturyOldst" w:hAnsi="CenturyOldst" w:hint="eastAsia"/>
          <w:szCs w:val="21"/>
        </w:rPr>
        <w:t>、</w:t>
      </w:r>
      <w:r w:rsidR="00704DF8" w:rsidRPr="00942502">
        <w:rPr>
          <w:rFonts w:ascii="ＭＳ Ｐゴシック" w:eastAsia="ＭＳ Ｐゴシック" w:hAnsi="ＭＳ Ｐゴシック" w:hint="eastAsia"/>
          <w:color w:val="FF0000"/>
          <w:szCs w:val="21"/>
          <w:u w:val="single"/>
        </w:rPr>
        <w:t>1月</w:t>
      </w:r>
      <w:r w:rsidR="003C73F7">
        <w:rPr>
          <w:rFonts w:ascii="ＭＳ Ｐゴシック" w:eastAsia="ＭＳ Ｐゴシック" w:hAnsi="ＭＳ Ｐゴシック" w:hint="eastAsia"/>
          <w:color w:val="FF0000"/>
          <w:szCs w:val="21"/>
          <w:u w:val="single"/>
          <w:lang w:eastAsia="ja-JP"/>
        </w:rPr>
        <w:t>７</w:t>
      </w:r>
      <w:proofErr w:type="spellStart"/>
      <w:r w:rsidR="00704DF8" w:rsidRPr="00942502">
        <w:rPr>
          <w:rFonts w:ascii="ＭＳ Ｐゴシック" w:eastAsia="ＭＳ Ｐゴシック" w:hAnsi="ＭＳ Ｐゴシック" w:hint="eastAsia"/>
          <w:color w:val="FF0000"/>
          <w:szCs w:val="21"/>
          <w:u w:val="single"/>
        </w:rPr>
        <w:t>日</w:t>
      </w:r>
      <w:r w:rsidRPr="00942502">
        <w:rPr>
          <w:rFonts w:ascii="ＭＳ Ｐゴシック" w:eastAsia="ＭＳ Ｐゴシック" w:hAnsi="ＭＳ Ｐゴシック" w:hint="eastAsia"/>
          <w:color w:val="FF0000"/>
          <w:szCs w:val="21"/>
          <w:u w:val="single"/>
        </w:rPr>
        <w:t>（</w:t>
      </w:r>
      <w:r w:rsidR="008958CD">
        <w:rPr>
          <w:rFonts w:ascii="ＭＳ Ｐゴシック" w:eastAsia="ＭＳ Ｐゴシック" w:hAnsi="ＭＳ Ｐゴシック" w:hint="eastAsia"/>
          <w:color w:val="FF0000"/>
          <w:szCs w:val="21"/>
          <w:u w:val="single"/>
          <w:lang w:eastAsia="ja-JP"/>
        </w:rPr>
        <w:t>火</w:t>
      </w:r>
      <w:proofErr w:type="spellEnd"/>
      <w:r w:rsidR="007216C4" w:rsidRPr="00942502">
        <w:rPr>
          <w:rFonts w:ascii="ＭＳ Ｐゴシック" w:eastAsia="ＭＳ Ｐゴシック" w:hAnsi="ＭＳ Ｐゴシック" w:hint="eastAsia"/>
          <w:color w:val="FF0000"/>
          <w:szCs w:val="21"/>
          <w:u w:val="single"/>
          <w:lang w:eastAsia="ja-JP"/>
        </w:rPr>
        <w:t>）</w:t>
      </w:r>
      <w:r w:rsidR="003C73F7">
        <w:rPr>
          <w:rFonts w:ascii="ＭＳ Ｐゴシック" w:eastAsia="ＭＳ Ｐゴシック" w:hAnsi="ＭＳ Ｐゴシック" w:hint="eastAsia"/>
          <w:color w:val="FF0000"/>
          <w:szCs w:val="21"/>
          <w:u w:val="single"/>
          <w:lang w:eastAsia="ja-JP"/>
        </w:rPr>
        <w:t>正午</w:t>
      </w:r>
      <w:proofErr w:type="spellStart"/>
      <w:r w:rsidRPr="00942502">
        <w:rPr>
          <w:rFonts w:ascii="ＭＳ Ｐゴシック" w:eastAsia="ＭＳ Ｐゴシック" w:hAnsi="ＭＳ Ｐゴシック" w:hint="eastAsia"/>
          <w:color w:val="FF0000"/>
          <w:szCs w:val="21"/>
          <w:u w:val="single"/>
        </w:rPr>
        <w:t>まで</w:t>
      </w:r>
      <w:r>
        <w:rPr>
          <w:rFonts w:ascii="CenturyOldst" w:hAnsi="CenturyOldst" w:hint="eastAsia"/>
          <w:szCs w:val="21"/>
        </w:rPr>
        <w:t>にメールにて研究会事務局宛</w:t>
      </w:r>
      <w:r>
        <w:rPr>
          <w:rFonts w:ascii="CenturyOldst" w:hAnsi="CenturyOldst" w:hint="eastAsia"/>
          <w:szCs w:val="21"/>
          <w:lang w:eastAsia="ja-JP"/>
        </w:rPr>
        <w:t>てに提出</w:t>
      </w:r>
      <w:r>
        <w:rPr>
          <w:rFonts w:ascii="CenturyOldst" w:hAnsi="CenturyOldst" w:hint="eastAsia"/>
          <w:szCs w:val="21"/>
        </w:rPr>
        <w:t>願</w:t>
      </w:r>
      <w:r w:rsidRPr="004D39F5">
        <w:rPr>
          <w:rFonts w:ascii="CenturyOldst" w:hAnsi="CenturyOldst" w:hint="eastAsia"/>
          <w:szCs w:val="21"/>
        </w:rPr>
        <w:t>います。各県の検討会議等で了承されていない場合は</w:t>
      </w:r>
      <w:r w:rsidR="00FC6076">
        <w:rPr>
          <w:rFonts w:ascii="CenturyOldst" w:hAnsi="CenturyOldst" w:hint="eastAsia"/>
          <w:szCs w:val="21"/>
        </w:rPr>
        <w:t>、</w:t>
      </w:r>
      <w:r w:rsidRPr="004D39F5">
        <w:rPr>
          <w:rFonts w:ascii="CenturyOldst" w:hAnsi="CenturyOldst" w:hint="eastAsia"/>
          <w:szCs w:val="21"/>
        </w:rPr>
        <w:t>仮の</w:t>
      </w:r>
      <w:r w:rsidR="0049030F">
        <w:rPr>
          <w:rFonts w:ascii="CenturyOldst" w:hAnsi="CenturyOldst" w:hint="eastAsia"/>
          <w:szCs w:val="21"/>
        </w:rPr>
        <w:t>成果</w:t>
      </w:r>
      <w:r w:rsidRPr="004D39F5">
        <w:rPr>
          <w:rFonts w:ascii="CenturyOldst" w:hAnsi="CenturyOldst" w:hint="eastAsia"/>
          <w:szCs w:val="21"/>
        </w:rPr>
        <w:t>情報候補（原案</w:t>
      </w:r>
      <w:r w:rsidR="00FC6076">
        <w:rPr>
          <w:rFonts w:ascii="CenturyOldst" w:hAnsi="CenturyOldst" w:hint="eastAsia"/>
          <w:szCs w:val="21"/>
        </w:rPr>
        <w:t>、</w:t>
      </w:r>
      <w:r w:rsidRPr="004D39F5">
        <w:rPr>
          <w:rFonts w:ascii="CenturyOldst" w:hAnsi="CenturyOldst" w:hint="eastAsia"/>
          <w:szCs w:val="21"/>
        </w:rPr>
        <w:t>後に取消し可）として提出下さい</w:t>
      </w:r>
      <w:proofErr w:type="spellEnd"/>
      <w:r w:rsidRPr="004D39F5">
        <w:rPr>
          <w:rFonts w:ascii="CenturyOldst" w:hAnsi="CenturyOldst" w:hint="eastAsia"/>
          <w:szCs w:val="21"/>
        </w:rPr>
        <w:t>。</w:t>
      </w:r>
    </w:p>
    <w:p w:rsidR="0079304C" w:rsidRPr="004D39F5" w:rsidRDefault="0079304C" w:rsidP="0079304C">
      <w:pPr>
        <w:pStyle w:val="a0"/>
        <w:spacing w:beforeLines="50" w:before="194"/>
        <w:ind w:left="210" w:hangingChars="100" w:hanging="210"/>
        <w:jc w:val="both"/>
        <w:rPr>
          <w:rFonts w:ascii="CenturyOldst" w:hAnsi="CenturyOldst"/>
          <w:szCs w:val="21"/>
        </w:rPr>
      </w:pPr>
      <w:r w:rsidRPr="004D39F5">
        <w:rPr>
          <w:rFonts w:ascii="CenturyOldst" w:hAnsi="CenturyOldst" w:hint="eastAsia"/>
          <w:szCs w:val="21"/>
        </w:rPr>
        <w:t>２）</w:t>
      </w:r>
      <w:r w:rsidRPr="004D39F5">
        <w:rPr>
          <w:rFonts w:ascii="CenturyOldst" w:hAnsi="CenturyOldst" w:hint="eastAsia"/>
          <w:szCs w:val="21"/>
          <w:lang w:eastAsia="ja-JP"/>
        </w:rPr>
        <w:t>作業技術研究会に提出された</w:t>
      </w:r>
      <w:r w:rsidR="0049030F">
        <w:rPr>
          <w:rFonts w:ascii="CenturyOldst" w:hAnsi="CenturyOldst" w:hint="eastAsia"/>
          <w:szCs w:val="21"/>
        </w:rPr>
        <w:t>成果</w:t>
      </w:r>
      <w:r w:rsidRPr="004D39F5">
        <w:rPr>
          <w:rFonts w:ascii="CenturyOldst" w:hAnsi="CenturyOldst" w:hint="eastAsia"/>
          <w:szCs w:val="21"/>
        </w:rPr>
        <w:t>情報候補は</w:t>
      </w:r>
      <w:r w:rsidR="00FC6076">
        <w:rPr>
          <w:rFonts w:ascii="CenturyOldst" w:hAnsi="CenturyOldst" w:hint="eastAsia"/>
          <w:szCs w:val="21"/>
        </w:rPr>
        <w:t>、</w:t>
      </w:r>
      <w:r w:rsidRPr="004D39F5">
        <w:rPr>
          <w:rFonts w:ascii="CenturyOldst" w:hAnsi="CenturyOldst" w:hint="eastAsia"/>
          <w:szCs w:val="21"/>
        </w:rPr>
        <w:t>２名のレフェリーに事前審査を依頼し</w:t>
      </w:r>
      <w:r w:rsidR="00FC6076">
        <w:rPr>
          <w:rFonts w:ascii="CenturyOldst" w:hAnsi="CenturyOldst" w:hint="eastAsia"/>
          <w:szCs w:val="21"/>
        </w:rPr>
        <w:t>、</w:t>
      </w:r>
      <w:r w:rsidRPr="004D39F5">
        <w:rPr>
          <w:rFonts w:ascii="CenturyOldst" w:hAnsi="CenturyOldst" w:hint="eastAsia"/>
          <w:szCs w:val="21"/>
        </w:rPr>
        <w:t>修正事項の指摘及び以下の判定をして頂きます。なお</w:t>
      </w:r>
      <w:r w:rsidR="00FC6076">
        <w:rPr>
          <w:rFonts w:ascii="CenturyOldst" w:hAnsi="CenturyOldst" w:hint="eastAsia"/>
          <w:szCs w:val="21"/>
        </w:rPr>
        <w:t>、</w:t>
      </w:r>
      <w:r w:rsidRPr="004D39F5">
        <w:rPr>
          <w:rFonts w:ascii="CenturyOldst" w:hAnsi="CenturyOldst" w:hint="eastAsia"/>
          <w:szCs w:val="21"/>
        </w:rPr>
        <w:t>レフェリーについては</w:t>
      </w:r>
      <w:r w:rsidR="00FC6076">
        <w:rPr>
          <w:rFonts w:ascii="CenturyOldst" w:hAnsi="CenturyOldst" w:hint="eastAsia"/>
          <w:szCs w:val="21"/>
        </w:rPr>
        <w:t>、</w:t>
      </w:r>
      <w:r w:rsidRPr="004D39F5">
        <w:rPr>
          <w:rFonts w:ascii="CenturyOldst" w:hAnsi="CenturyOldst" w:hint="eastAsia"/>
          <w:szCs w:val="21"/>
        </w:rPr>
        <w:t>候補の内容に応じて研究会事務局が選定・依頼します。</w:t>
      </w:r>
    </w:p>
    <w:p w:rsidR="0079304C" w:rsidRPr="004D39F5" w:rsidRDefault="0079304C" w:rsidP="0079304C">
      <w:pPr>
        <w:pStyle w:val="a0"/>
        <w:ind w:leftChars="100" w:left="210" w:firstLineChars="102" w:firstLine="214"/>
        <w:jc w:val="left"/>
        <w:rPr>
          <w:rFonts w:ascii="CenturyOldst" w:hAnsi="CenturyOldst"/>
          <w:szCs w:val="21"/>
        </w:rPr>
      </w:pPr>
      <w:r w:rsidRPr="004D39F5">
        <w:rPr>
          <w:rFonts w:ascii="CenturyOldst" w:hAnsi="CenturyOldst" w:hint="eastAsia"/>
          <w:szCs w:val="21"/>
        </w:rPr>
        <w:t>A</w:t>
      </w:r>
      <w:r w:rsidRPr="004D39F5">
        <w:rPr>
          <w:rFonts w:ascii="CenturyOldst" w:hAnsi="CenturyOldst" w:hint="eastAsia"/>
          <w:szCs w:val="21"/>
        </w:rPr>
        <w:t>：このまま（軽微な語句の修正を含む）</w:t>
      </w:r>
      <w:r w:rsidR="0049030F">
        <w:rPr>
          <w:rFonts w:ascii="CenturyOldst" w:hAnsi="CenturyOldst" w:hint="eastAsia"/>
          <w:szCs w:val="21"/>
          <w:lang w:eastAsia="ja-JP"/>
        </w:rPr>
        <w:t>成果</w:t>
      </w:r>
      <w:r w:rsidRPr="004D39F5">
        <w:rPr>
          <w:rFonts w:ascii="CenturyOldst" w:hAnsi="CenturyOldst" w:hint="eastAsia"/>
          <w:szCs w:val="21"/>
        </w:rPr>
        <w:t>情報として取り上げて良い。</w:t>
      </w:r>
    </w:p>
    <w:p w:rsidR="0079304C" w:rsidRPr="004D39F5" w:rsidRDefault="0079304C" w:rsidP="0079304C">
      <w:pPr>
        <w:pStyle w:val="a0"/>
        <w:ind w:leftChars="100" w:left="210" w:firstLineChars="102" w:firstLine="214"/>
        <w:jc w:val="left"/>
        <w:rPr>
          <w:rFonts w:ascii="CenturyOldst" w:hAnsi="CenturyOldst"/>
          <w:szCs w:val="21"/>
        </w:rPr>
      </w:pPr>
      <w:r w:rsidRPr="004D39F5">
        <w:rPr>
          <w:rFonts w:ascii="CenturyOldst" w:hAnsi="CenturyOldst" w:hint="eastAsia"/>
          <w:szCs w:val="21"/>
        </w:rPr>
        <w:t>B</w:t>
      </w:r>
      <w:r w:rsidRPr="004D39F5">
        <w:rPr>
          <w:rFonts w:ascii="CenturyOldst" w:hAnsi="CenturyOldst" w:hint="eastAsia"/>
          <w:szCs w:val="21"/>
        </w:rPr>
        <w:t>：指摘事項に基づいて修正した上</w:t>
      </w:r>
      <w:r w:rsidR="00FC6076">
        <w:rPr>
          <w:rFonts w:ascii="CenturyOldst" w:hAnsi="CenturyOldst" w:hint="eastAsia"/>
          <w:szCs w:val="21"/>
        </w:rPr>
        <w:t>、</w:t>
      </w:r>
      <w:r w:rsidR="0049030F">
        <w:rPr>
          <w:rFonts w:ascii="CenturyOldst" w:hAnsi="CenturyOldst" w:hint="eastAsia"/>
          <w:szCs w:val="21"/>
          <w:lang w:eastAsia="ja-JP"/>
        </w:rPr>
        <w:t>成果</w:t>
      </w:r>
      <w:r w:rsidRPr="004D39F5">
        <w:rPr>
          <w:rFonts w:ascii="CenturyOldst" w:hAnsi="CenturyOldst" w:hint="eastAsia"/>
          <w:szCs w:val="21"/>
        </w:rPr>
        <w:t>情報として取り上げて良い。</w:t>
      </w:r>
    </w:p>
    <w:p w:rsidR="0079304C" w:rsidRPr="004D39F5" w:rsidRDefault="0079304C" w:rsidP="0079304C">
      <w:pPr>
        <w:pStyle w:val="a0"/>
        <w:ind w:leftChars="100" w:left="210" w:firstLineChars="102" w:firstLine="214"/>
        <w:jc w:val="left"/>
        <w:rPr>
          <w:rFonts w:ascii="CenturyOldst" w:hAnsi="CenturyOldst"/>
          <w:szCs w:val="21"/>
        </w:rPr>
      </w:pPr>
      <w:r w:rsidRPr="004D39F5">
        <w:rPr>
          <w:rFonts w:ascii="CenturyOldst" w:hAnsi="CenturyOldst" w:hint="eastAsia"/>
          <w:szCs w:val="21"/>
        </w:rPr>
        <w:t>C</w:t>
      </w:r>
      <w:r w:rsidRPr="004D39F5">
        <w:rPr>
          <w:rFonts w:ascii="CenturyOldst" w:hAnsi="CenturyOldst" w:hint="eastAsia"/>
          <w:szCs w:val="21"/>
        </w:rPr>
        <w:t>：</w:t>
      </w:r>
      <w:r w:rsidR="0049030F">
        <w:rPr>
          <w:rFonts w:ascii="CenturyOldst" w:hAnsi="CenturyOldst" w:hint="eastAsia"/>
          <w:szCs w:val="21"/>
          <w:lang w:eastAsia="ja-JP"/>
        </w:rPr>
        <w:t>成果</w:t>
      </w:r>
      <w:r w:rsidRPr="004D39F5">
        <w:rPr>
          <w:rFonts w:ascii="CenturyOldst" w:hAnsi="CenturyOldst" w:hint="eastAsia"/>
          <w:szCs w:val="21"/>
        </w:rPr>
        <w:t>情報として相応しくない</w:t>
      </w:r>
      <w:r w:rsidRPr="004D39F5">
        <w:rPr>
          <w:rFonts w:ascii="CenturyOldst" w:hAnsi="CenturyOldst" w:hint="eastAsia"/>
          <w:szCs w:val="21"/>
          <w:lang w:eastAsia="ja-JP"/>
        </w:rPr>
        <w:t>ので</w:t>
      </w:r>
      <w:r w:rsidR="00FC6076">
        <w:rPr>
          <w:rFonts w:ascii="CenturyOldst" w:hAnsi="CenturyOldst" w:hint="eastAsia"/>
          <w:szCs w:val="21"/>
          <w:lang w:eastAsia="ja-JP"/>
        </w:rPr>
        <w:t>、</w:t>
      </w:r>
      <w:r w:rsidRPr="004D39F5">
        <w:rPr>
          <w:rFonts w:ascii="CenturyOldst" w:hAnsi="CenturyOldst" w:hint="eastAsia"/>
          <w:szCs w:val="21"/>
          <w:lang w:eastAsia="ja-JP"/>
        </w:rPr>
        <w:t>提出の再考を求める。</w:t>
      </w:r>
    </w:p>
    <w:p w:rsidR="0079304C" w:rsidRDefault="0079304C" w:rsidP="0079304C">
      <w:pPr>
        <w:pStyle w:val="a0"/>
        <w:spacing w:beforeLines="50" w:before="194"/>
        <w:ind w:left="210" w:hangingChars="100" w:hanging="210"/>
        <w:jc w:val="both"/>
        <w:rPr>
          <w:rFonts w:ascii="CenturyOldst" w:hAnsi="CenturyOldst"/>
          <w:szCs w:val="21"/>
        </w:rPr>
      </w:pPr>
      <w:r>
        <w:rPr>
          <w:rFonts w:ascii="CenturyOldst" w:hAnsi="CenturyOldst" w:hint="eastAsia"/>
          <w:szCs w:val="21"/>
        </w:rPr>
        <w:t>３）</w:t>
      </w:r>
      <w:r w:rsidR="00704DF8" w:rsidRPr="00667C44">
        <w:rPr>
          <w:rFonts w:ascii="ＭＳ Ｐゴシック" w:eastAsia="ＭＳ Ｐゴシック" w:hAnsi="ＭＳ Ｐゴシック" w:hint="eastAsia"/>
          <w:color w:val="FF0000"/>
          <w:szCs w:val="21"/>
          <w:u w:val="single"/>
          <w:lang w:eastAsia="ja-JP"/>
        </w:rPr>
        <w:t>１月</w:t>
      </w:r>
      <w:r w:rsidR="00392B96">
        <w:rPr>
          <w:rFonts w:ascii="ＭＳ Ｐゴシック" w:eastAsia="ＭＳ Ｐゴシック" w:hAnsi="ＭＳ Ｐゴシック" w:hint="eastAsia"/>
          <w:color w:val="FF0000"/>
          <w:szCs w:val="21"/>
          <w:u w:val="single"/>
          <w:lang w:eastAsia="ja-JP"/>
        </w:rPr>
        <w:t>１</w:t>
      </w:r>
      <w:r w:rsidR="003C73F7">
        <w:rPr>
          <w:rFonts w:ascii="ＭＳ Ｐゴシック" w:eastAsia="ＭＳ Ｐゴシック" w:hAnsi="ＭＳ Ｐゴシック" w:hint="eastAsia"/>
          <w:color w:val="FF0000"/>
          <w:szCs w:val="21"/>
          <w:u w:val="single"/>
          <w:lang w:eastAsia="ja-JP"/>
        </w:rPr>
        <w:t>5</w:t>
      </w:r>
      <w:r w:rsidR="00392B96" w:rsidRPr="00667C44">
        <w:rPr>
          <w:rFonts w:ascii="ＭＳ Ｐゴシック" w:eastAsia="ＭＳ Ｐゴシック" w:hAnsi="ＭＳ Ｐゴシック" w:hint="eastAsia"/>
          <w:color w:val="FF0000"/>
          <w:szCs w:val="21"/>
          <w:u w:val="single"/>
          <w:lang w:eastAsia="ja-JP"/>
        </w:rPr>
        <w:t>日</w:t>
      </w:r>
      <w:r w:rsidR="00704DF8" w:rsidRPr="00667C44">
        <w:rPr>
          <w:rFonts w:ascii="ＭＳ Ｐゴシック" w:eastAsia="ＭＳ Ｐゴシック" w:hAnsi="ＭＳ Ｐゴシック" w:hint="eastAsia"/>
          <w:color w:val="FF0000"/>
          <w:szCs w:val="21"/>
          <w:u w:val="single"/>
          <w:lang w:eastAsia="ja-JP"/>
        </w:rPr>
        <w:t>（</w:t>
      </w:r>
      <w:r w:rsidR="00475947">
        <w:rPr>
          <w:rFonts w:ascii="ＭＳ Ｐゴシック" w:eastAsia="ＭＳ Ｐゴシック" w:hAnsi="ＭＳ Ｐゴシック" w:hint="eastAsia"/>
          <w:color w:val="FF0000"/>
          <w:szCs w:val="21"/>
          <w:u w:val="single"/>
          <w:lang w:eastAsia="ja-JP"/>
        </w:rPr>
        <w:t>水</w:t>
      </w:r>
      <w:r w:rsidRPr="00667C44">
        <w:rPr>
          <w:rFonts w:ascii="ＭＳ Ｐゴシック" w:eastAsia="ＭＳ Ｐゴシック" w:hAnsi="ＭＳ Ｐゴシック" w:hint="eastAsia"/>
          <w:color w:val="FF0000"/>
          <w:szCs w:val="21"/>
          <w:u w:val="single"/>
        </w:rPr>
        <w:t>）</w:t>
      </w:r>
      <w:proofErr w:type="spellStart"/>
      <w:r w:rsidRPr="00667C44">
        <w:rPr>
          <w:rFonts w:ascii="ＭＳ Ｐゴシック" w:eastAsia="ＭＳ Ｐゴシック" w:hAnsi="ＭＳ Ｐゴシック" w:hint="eastAsia"/>
          <w:color w:val="FF0000"/>
          <w:szCs w:val="21"/>
          <w:u w:val="single"/>
        </w:rPr>
        <w:t>まで</w:t>
      </w:r>
      <w:r>
        <w:rPr>
          <w:rFonts w:ascii="CenturyOldst" w:hAnsi="CenturyOldst" w:hint="eastAsia"/>
          <w:szCs w:val="21"/>
        </w:rPr>
        <w:t>に事務局からレフェリーの指摘事項と判定結果をメールにて返送します</w:t>
      </w:r>
      <w:proofErr w:type="spellEnd"/>
      <w:r>
        <w:rPr>
          <w:rFonts w:ascii="CenturyOldst" w:hAnsi="CenturyOldst" w:hint="eastAsia"/>
          <w:szCs w:val="21"/>
        </w:rPr>
        <w:t>。</w:t>
      </w:r>
    </w:p>
    <w:p w:rsidR="0079304C" w:rsidRDefault="0079304C" w:rsidP="0079304C">
      <w:pPr>
        <w:pStyle w:val="a0"/>
        <w:spacing w:beforeLines="50" w:before="194"/>
        <w:ind w:left="210" w:hangingChars="100" w:hanging="210"/>
        <w:jc w:val="both"/>
        <w:rPr>
          <w:rFonts w:ascii="CenturyOldst" w:hAnsi="CenturyOldst"/>
          <w:szCs w:val="21"/>
          <w:lang w:eastAsia="ja-JP"/>
        </w:rPr>
      </w:pPr>
      <w:r>
        <w:rPr>
          <w:rFonts w:ascii="CenturyOldst" w:hAnsi="CenturyOldst" w:hint="eastAsia"/>
          <w:szCs w:val="21"/>
        </w:rPr>
        <w:t>４）レフェリーの指摘を参考に修正し</w:t>
      </w:r>
      <w:r w:rsidR="00FC6076">
        <w:rPr>
          <w:rFonts w:ascii="CenturyOldst" w:hAnsi="CenturyOldst" w:hint="eastAsia"/>
          <w:szCs w:val="21"/>
        </w:rPr>
        <w:t>、</w:t>
      </w:r>
      <w:r w:rsidR="0049030F">
        <w:rPr>
          <w:rFonts w:ascii="CenturyOldst" w:hAnsi="CenturyOldst" w:hint="eastAsia"/>
          <w:szCs w:val="21"/>
        </w:rPr>
        <w:t>成果</w:t>
      </w:r>
      <w:r>
        <w:rPr>
          <w:rFonts w:ascii="CenturyOldst" w:hAnsi="CenturyOldst" w:hint="eastAsia"/>
          <w:szCs w:val="21"/>
        </w:rPr>
        <w:t>情報（修正版）を</w:t>
      </w:r>
      <w:r w:rsidR="00704DF8">
        <w:rPr>
          <w:rFonts w:ascii="ＭＳ Ｐゴシック" w:eastAsia="ＭＳ Ｐゴシック" w:hAnsi="ＭＳ Ｐゴシック" w:hint="eastAsia"/>
          <w:color w:val="FF0000"/>
          <w:szCs w:val="21"/>
          <w:u w:val="single"/>
        </w:rPr>
        <w:t>1月</w:t>
      </w:r>
      <w:r w:rsidR="00392B96">
        <w:rPr>
          <w:rFonts w:ascii="ＭＳ Ｐゴシック" w:eastAsia="ＭＳ Ｐゴシック" w:hAnsi="ＭＳ Ｐゴシック" w:hint="eastAsia"/>
          <w:color w:val="FF0000"/>
          <w:szCs w:val="21"/>
          <w:u w:val="single"/>
          <w:lang w:eastAsia="ja-JP"/>
        </w:rPr>
        <w:t>２</w:t>
      </w:r>
      <w:r w:rsidR="00475947">
        <w:rPr>
          <w:rFonts w:ascii="ＭＳ Ｐゴシック" w:eastAsia="ＭＳ Ｐゴシック" w:hAnsi="ＭＳ Ｐゴシック" w:hint="eastAsia"/>
          <w:color w:val="FF0000"/>
          <w:szCs w:val="21"/>
          <w:u w:val="single"/>
          <w:lang w:eastAsia="ja-JP"/>
        </w:rPr>
        <w:t>１</w:t>
      </w:r>
      <w:proofErr w:type="spellStart"/>
      <w:r w:rsidR="00392B96" w:rsidRPr="00667C44">
        <w:rPr>
          <w:rFonts w:ascii="ＭＳ Ｐゴシック" w:eastAsia="ＭＳ Ｐゴシック" w:hAnsi="ＭＳ Ｐゴシック" w:hint="eastAsia"/>
          <w:color w:val="FF0000"/>
          <w:szCs w:val="21"/>
          <w:u w:val="single"/>
        </w:rPr>
        <w:t>日</w:t>
      </w:r>
      <w:r w:rsidRPr="00667C44">
        <w:rPr>
          <w:rFonts w:ascii="ＭＳ Ｐゴシック" w:eastAsia="ＭＳ Ｐゴシック" w:hAnsi="ＭＳ Ｐゴシック" w:hint="eastAsia"/>
          <w:color w:val="FF0000"/>
          <w:szCs w:val="21"/>
          <w:u w:val="single"/>
        </w:rPr>
        <w:t>（</w:t>
      </w:r>
      <w:r w:rsidR="00EC676B">
        <w:rPr>
          <w:rFonts w:ascii="ＭＳ Ｐゴシック" w:eastAsia="ＭＳ Ｐゴシック" w:hAnsi="ＭＳ Ｐゴシック" w:hint="eastAsia"/>
          <w:color w:val="FF0000"/>
          <w:szCs w:val="21"/>
          <w:u w:val="single"/>
          <w:lang w:eastAsia="ja-JP"/>
        </w:rPr>
        <w:t>火</w:t>
      </w:r>
      <w:proofErr w:type="spellEnd"/>
      <w:r w:rsidRPr="00667C44">
        <w:rPr>
          <w:rFonts w:ascii="ＭＳ Ｐゴシック" w:eastAsia="ＭＳ Ｐゴシック" w:hAnsi="ＭＳ Ｐゴシック" w:hint="eastAsia"/>
          <w:color w:val="FF0000"/>
          <w:szCs w:val="21"/>
          <w:u w:val="single"/>
        </w:rPr>
        <w:t>）</w:t>
      </w:r>
      <w:proofErr w:type="spellStart"/>
      <w:r w:rsidRPr="00CB2F48">
        <w:rPr>
          <w:rFonts w:ascii="ＭＳ Ｐゴシック" w:eastAsia="ＭＳ Ｐゴシック" w:hAnsi="ＭＳ Ｐゴシック" w:hint="eastAsia"/>
          <w:color w:val="FF0000"/>
          <w:szCs w:val="21"/>
          <w:u w:val="single"/>
        </w:rPr>
        <w:t>まで</w:t>
      </w:r>
      <w:r>
        <w:rPr>
          <w:rFonts w:ascii="CenturyOldst" w:hAnsi="CenturyOldst" w:hint="eastAsia"/>
          <w:szCs w:val="21"/>
        </w:rPr>
        <w:t>にメールにて研究会事務局宛</w:t>
      </w:r>
      <w:r>
        <w:rPr>
          <w:rFonts w:ascii="CenturyOldst" w:hAnsi="CenturyOldst" w:hint="eastAsia"/>
          <w:szCs w:val="21"/>
          <w:lang w:eastAsia="ja-JP"/>
        </w:rPr>
        <w:t>てに</w:t>
      </w:r>
      <w:r>
        <w:rPr>
          <w:rFonts w:ascii="CenturyOldst" w:hAnsi="CenturyOldst" w:hint="eastAsia"/>
          <w:szCs w:val="21"/>
        </w:rPr>
        <w:t>再度</w:t>
      </w:r>
      <w:r>
        <w:rPr>
          <w:rFonts w:ascii="CenturyOldst" w:hAnsi="CenturyOldst" w:hint="eastAsia"/>
          <w:szCs w:val="21"/>
          <w:lang w:eastAsia="ja-JP"/>
        </w:rPr>
        <w:t>提出</w:t>
      </w:r>
      <w:r>
        <w:rPr>
          <w:rFonts w:ascii="CenturyOldst" w:hAnsi="CenturyOldst" w:hint="eastAsia"/>
          <w:szCs w:val="21"/>
        </w:rPr>
        <w:t>願います。全ての</w:t>
      </w:r>
      <w:r w:rsidR="0049030F">
        <w:rPr>
          <w:rFonts w:ascii="CenturyOldst" w:hAnsi="CenturyOldst" w:hint="eastAsia"/>
          <w:szCs w:val="21"/>
        </w:rPr>
        <w:t>成果</w:t>
      </w:r>
      <w:r>
        <w:rPr>
          <w:rFonts w:ascii="CenturyOldst" w:hAnsi="CenturyOldst" w:hint="eastAsia"/>
          <w:szCs w:val="21"/>
        </w:rPr>
        <w:t>情報が揃い次第</w:t>
      </w:r>
      <w:r w:rsidR="00FC6076">
        <w:rPr>
          <w:rFonts w:ascii="CenturyOldst" w:hAnsi="CenturyOldst" w:hint="eastAsia"/>
          <w:szCs w:val="21"/>
        </w:rPr>
        <w:t>、</w:t>
      </w:r>
      <w:r>
        <w:rPr>
          <w:rFonts w:ascii="CenturyOldst" w:hAnsi="CenturyOldst" w:hint="eastAsia"/>
          <w:szCs w:val="21"/>
          <w:lang w:eastAsia="ja-JP"/>
        </w:rPr>
        <w:t>PDF</w:t>
      </w:r>
      <w:r>
        <w:rPr>
          <w:rFonts w:ascii="CenturyOldst" w:hAnsi="CenturyOldst" w:hint="eastAsia"/>
          <w:szCs w:val="21"/>
          <w:lang w:eastAsia="ja-JP"/>
        </w:rPr>
        <w:t>化して</w:t>
      </w:r>
      <w:r>
        <w:rPr>
          <w:rFonts w:ascii="CenturyOldst" w:hAnsi="CenturyOldst" w:hint="eastAsia"/>
          <w:szCs w:val="21"/>
        </w:rPr>
        <w:t>各県連絡窓口</w:t>
      </w:r>
      <w:r w:rsidR="00471CA0">
        <w:rPr>
          <w:rFonts w:ascii="CenturyOldst" w:hAnsi="CenturyOldst" w:hint="eastAsia"/>
          <w:szCs w:val="21"/>
          <w:lang w:eastAsia="ja-JP"/>
        </w:rPr>
        <w:t>担当者</w:t>
      </w:r>
      <w:r w:rsidR="00471CA0">
        <w:rPr>
          <w:rFonts w:ascii="CenturyOldst" w:hAnsi="CenturyOldst"/>
          <w:szCs w:val="21"/>
          <w:lang w:eastAsia="ja-JP"/>
        </w:rPr>
        <w:t>宛</w:t>
      </w:r>
      <w:r>
        <w:rPr>
          <w:rFonts w:ascii="CenturyOldst" w:hAnsi="CenturyOldst" w:hint="eastAsia"/>
          <w:szCs w:val="21"/>
          <w:lang w:eastAsia="ja-JP"/>
        </w:rPr>
        <w:t>てに事前に</w:t>
      </w:r>
      <w:r>
        <w:rPr>
          <w:rFonts w:ascii="CenturyOldst" w:hAnsi="CenturyOldst" w:hint="eastAsia"/>
          <w:szCs w:val="21"/>
        </w:rPr>
        <w:t>送信致します</w:t>
      </w:r>
      <w:proofErr w:type="spellEnd"/>
      <w:r>
        <w:rPr>
          <w:rFonts w:ascii="CenturyOldst" w:hAnsi="CenturyOldst" w:hint="eastAsia"/>
          <w:szCs w:val="21"/>
        </w:rPr>
        <w:t>。</w:t>
      </w:r>
      <w:r>
        <w:rPr>
          <w:rFonts w:ascii="CenturyOldst" w:hAnsi="CenturyOldst" w:hint="eastAsia"/>
          <w:szCs w:val="21"/>
          <w:lang w:eastAsia="ja-JP"/>
        </w:rPr>
        <w:t xml:space="preserve">　</w:t>
      </w:r>
    </w:p>
    <w:p w:rsidR="0079304C" w:rsidRDefault="0079304C" w:rsidP="0079304C">
      <w:pPr>
        <w:pStyle w:val="a0"/>
        <w:ind w:left="210" w:hangingChars="100" w:hanging="210"/>
        <w:jc w:val="both"/>
        <w:rPr>
          <w:rFonts w:ascii="CenturyOldst" w:hAnsi="CenturyOldst"/>
          <w:szCs w:val="21"/>
        </w:rPr>
      </w:pPr>
      <w:r>
        <w:rPr>
          <w:rFonts w:ascii="CenturyOldst" w:hAnsi="CenturyOldst" w:hint="eastAsia"/>
          <w:szCs w:val="21"/>
        </w:rPr>
        <w:t xml:space="preserve">　　研究会当日の</w:t>
      </w:r>
      <w:r>
        <w:rPr>
          <w:rFonts w:ascii="CenturyOldst" w:hAnsi="CenturyOldst" w:hint="eastAsia"/>
          <w:szCs w:val="21"/>
          <w:lang w:eastAsia="ja-JP"/>
        </w:rPr>
        <w:t>検討・確認</w:t>
      </w:r>
      <w:r>
        <w:rPr>
          <w:rFonts w:ascii="CenturyOldst" w:hAnsi="CenturyOldst" w:hint="eastAsia"/>
          <w:szCs w:val="21"/>
        </w:rPr>
        <w:t>時間が限られていますので</w:t>
      </w:r>
      <w:r w:rsidR="00FC6076">
        <w:rPr>
          <w:rFonts w:ascii="CenturyOldst" w:hAnsi="CenturyOldst" w:hint="eastAsia"/>
          <w:szCs w:val="21"/>
        </w:rPr>
        <w:t>、</w:t>
      </w:r>
      <w:r>
        <w:rPr>
          <w:rFonts w:ascii="CenturyOldst" w:hAnsi="CenturyOldst" w:hint="eastAsia"/>
          <w:szCs w:val="21"/>
        </w:rPr>
        <w:t>出席者は予め一読願います。</w:t>
      </w:r>
    </w:p>
    <w:p w:rsidR="0079304C" w:rsidRPr="004D39F5" w:rsidRDefault="0079304C" w:rsidP="0079304C">
      <w:pPr>
        <w:pStyle w:val="a0"/>
        <w:spacing w:beforeLines="50" w:before="194"/>
        <w:ind w:left="210" w:hangingChars="100" w:hanging="210"/>
        <w:jc w:val="both"/>
        <w:rPr>
          <w:rFonts w:ascii="CenturyOldst" w:hAnsi="CenturyOldst"/>
          <w:szCs w:val="21"/>
          <w:lang w:eastAsia="ja-JP"/>
        </w:rPr>
      </w:pPr>
      <w:r w:rsidRPr="004D39F5">
        <w:rPr>
          <w:rFonts w:ascii="CenturyOldst" w:hAnsi="CenturyOldst" w:hint="eastAsia"/>
          <w:szCs w:val="21"/>
          <w:lang w:eastAsia="ja-JP"/>
        </w:rPr>
        <w:t>５）研究会の場において提出された</w:t>
      </w:r>
      <w:r w:rsidR="0049030F">
        <w:rPr>
          <w:rFonts w:ascii="CenturyOldst" w:hAnsi="CenturyOldst" w:hint="eastAsia"/>
          <w:szCs w:val="21"/>
          <w:lang w:eastAsia="ja-JP"/>
        </w:rPr>
        <w:t>成果</w:t>
      </w:r>
      <w:r w:rsidRPr="004D39F5">
        <w:rPr>
          <w:rFonts w:ascii="CenturyOldst" w:hAnsi="CenturyOldst" w:hint="eastAsia"/>
          <w:szCs w:val="21"/>
          <w:lang w:eastAsia="ja-JP"/>
        </w:rPr>
        <w:t>情報を検討し、ブラッシュアップを図ります。また、その中から「</w:t>
      </w:r>
      <w:r w:rsidR="00ED5909" w:rsidRPr="00ED5909">
        <w:rPr>
          <w:rFonts w:ascii="CenturyOldst" w:hAnsi="CenturyOldst" w:hint="eastAsia"/>
          <w:szCs w:val="21"/>
          <w:lang w:eastAsia="ja-JP"/>
        </w:rPr>
        <w:t>最新農業技術・品種</w:t>
      </w:r>
      <w:r w:rsidR="00ED5909" w:rsidRPr="00ED5909">
        <w:rPr>
          <w:rFonts w:ascii="CenturyOldst" w:hAnsi="CenturyOldst" w:hint="eastAsia"/>
          <w:szCs w:val="21"/>
          <w:lang w:eastAsia="ja-JP"/>
        </w:rPr>
        <w:t>20</w:t>
      </w:r>
      <w:r w:rsidR="00475947">
        <w:rPr>
          <w:rFonts w:ascii="CenturyOldst" w:hAnsi="CenturyOldst"/>
          <w:szCs w:val="21"/>
          <w:lang w:eastAsia="ja-JP"/>
        </w:rPr>
        <w:t>21</w:t>
      </w:r>
      <w:r w:rsidRPr="004D39F5">
        <w:rPr>
          <w:rFonts w:ascii="CenturyOldst" w:hAnsi="CenturyOldst" w:hint="eastAsia"/>
          <w:szCs w:val="21"/>
          <w:lang w:eastAsia="ja-JP"/>
        </w:rPr>
        <w:t>」候補を選定します。</w:t>
      </w:r>
    </w:p>
    <w:p w:rsidR="0079304C" w:rsidRDefault="0079304C" w:rsidP="0079304C">
      <w:pPr>
        <w:pStyle w:val="a0"/>
        <w:spacing w:beforeLines="50" w:before="194"/>
        <w:ind w:left="210" w:hangingChars="100" w:hanging="210"/>
        <w:jc w:val="center"/>
        <w:rPr>
          <w:rFonts w:ascii="CenturyOldst" w:hAnsi="CenturyOldst"/>
          <w:szCs w:val="21"/>
        </w:rPr>
      </w:pPr>
      <w:r>
        <w:rPr>
          <w:rFonts w:ascii="CenturyOldst" w:hAnsi="CenturyOldst" w:hint="eastAsia"/>
          <w:szCs w:val="21"/>
        </w:rPr>
        <w:t>***********************************************************************************</w:t>
      </w:r>
    </w:p>
    <w:p w:rsidR="0079304C" w:rsidRDefault="0049030F" w:rsidP="00FF0908">
      <w:pPr>
        <w:pStyle w:val="a0"/>
        <w:spacing w:before="240"/>
        <w:ind w:left="210" w:hangingChars="100" w:hanging="210"/>
        <w:jc w:val="center"/>
        <w:rPr>
          <w:rFonts w:ascii="HG丸ｺﾞｼｯｸM-PRO" w:eastAsia="HG丸ｺﾞｼｯｸM-PRO" w:hAnsi="CenturyOldst"/>
          <w:szCs w:val="21"/>
        </w:rPr>
      </w:pPr>
      <w:r>
        <w:rPr>
          <w:rFonts w:ascii="HG丸ｺﾞｼｯｸM-PRO" w:eastAsia="HG丸ｺﾞｼｯｸM-PRO" w:hAnsi="CenturyOldst" w:hint="eastAsia"/>
          <w:szCs w:val="21"/>
        </w:rPr>
        <w:t>成果</w:t>
      </w:r>
      <w:r w:rsidR="0079304C" w:rsidRPr="00D85F5A">
        <w:rPr>
          <w:rFonts w:ascii="HG丸ｺﾞｼｯｸM-PRO" w:eastAsia="HG丸ｺﾞｼｯｸM-PRO" w:hAnsi="CenturyOldst" w:hint="eastAsia"/>
          <w:szCs w:val="21"/>
        </w:rPr>
        <w:t>情報の提出</w:t>
      </w:r>
      <w:r w:rsidR="0079304C">
        <w:rPr>
          <w:rFonts w:ascii="HG丸ｺﾞｼｯｸM-PRO" w:eastAsia="HG丸ｺﾞｼｯｸM-PRO" w:hAnsi="CenturyOldst" w:hint="eastAsia"/>
          <w:szCs w:val="21"/>
          <w:lang w:eastAsia="ja-JP"/>
        </w:rPr>
        <w:t>および検討</w:t>
      </w:r>
      <w:r w:rsidR="0079304C" w:rsidRPr="00D85F5A">
        <w:rPr>
          <w:rFonts w:ascii="HG丸ｺﾞｼｯｸM-PRO" w:eastAsia="HG丸ｺﾞｼｯｸM-PRO" w:hAnsi="CenturyOldst" w:hint="eastAsia"/>
          <w:szCs w:val="21"/>
        </w:rPr>
        <w:t>・</w:t>
      </w:r>
      <w:r w:rsidR="0079304C">
        <w:rPr>
          <w:rFonts w:ascii="HG丸ｺﾞｼｯｸM-PRO" w:eastAsia="HG丸ｺﾞｼｯｸM-PRO" w:hAnsi="CenturyOldst" w:hint="eastAsia"/>
          <w:szCs w:val="21"/>
          <w:lang w:eastAsia="ja-JP"/>
        </w:rPr>
        <w:t>確認</w:t>
      </w:r>
      <w:r w:rsidR="0079304C" w:rsidRPr="00D85F5A">
        <w:rPr>
          <w:rFonts w:ascii="HG丸ｺﾞｼｯｸM-PRO" w:eastAsia="HG丸ｺﾞｼｯｸM-PRO" w:hAnsi="CenturyOldst" w:hint="eastAsia"/>
          <w:szCs w:val="21"/>
        </w:rPr>
        <w:t>のフロー</w:t>
      </w:r>
    </w:p>
    <w:p w:rsidR="0079304C" w:rsidRPr="00D85F5A" w:rsidRDefault="0079304C" w:rsidP="00FF0908">
      <w:pPr>
        <w:pStyle w:val="a0"/>
        <w:ind w:left="210" w:hangingChars="100" w:hanging="210"/>
        <w:jc w:val="center"/>
        <w:rPr>
          <w:rFonts w:ascii="HG丸ｺﾞｼｯｸM-PRO" w:eastAsia="HG丸ｺﾞｼｯｸM-PRO" w:hAnsi="CenturyOldst"/>
          <w:szCs w:val="21"/>
        </w:rPr>
      </w:pPr>
    </w:p>
    <w:p w:rsidR="0079304C" w:rsidRDefault="0079304C" w:rsidP="0079304C">
      <w:pPr>
        <w:pStyle w:val="a0"/>
        <w:ind w:left="1890" w:firstLine="630"/>
        <w:jc w:val="both"/>
        <w:rPr>
          <w:rFonts w:ascii="CenturyOldst" w:hAnsi="CenturyOldst"/>
          <w:szCs w:val="21"/>
        </w:rPr>
      </w:pPr>
      <w:r w:rsidRPr="006F7FB0">
        <w:rPr>
          <w:rFonts w:ascii="HG丸ｺﾞｼｯｸM-PRO" w:eastAsia="HG丸ｺﾞｼｯｸM-PRO" w:hAnsi="CenturyOldst" w:hint="eastAsia"/>
          <w:sz w:val="20"/>
          <w:szCs w:val="20"/>
          <w:u w:val="single"/>
        </w:rPr>
        <w:t>各</w:t>
      </w:r>
      <w:r>
        <w:rPr>
          <w:rFonts w:ascii="HG丸ｺﾞｼｯｸM-PRO" w:eastAsia="HG丸ｺﾞｼｯｸM-PRO" w:hAnsi="CenturyOldst" w:hint="eastAsia"/>
          <w:sz w:val="20"/>
          <w:szCs w:val="20"/>
          <w:u w:val="single"/>
          <w:lang w:eastAsia="ja-JP"/>
        </w:rPr>
        <w:t xml:space="preserve"> </w:t>
      </w:r>
      <w:r w:rsidRPr="006F7FB0">
        <w:rPr>
          <w:rFonts w:ascii="HG丸ｺﾞｼｯｸM-PRO" w:eastAsia="HG丸ｺﾞｼｯｸM-PRO" w:hAnsi="CenturyOldst" w:hint="eastAsia"/>
          <w:sz w:val="20"/>
          <w:szCs w:val="20"/>
          <w:u w:val="single"/>
        </w:rPr>
        <w:t>場</w:t>
      </w:r>
      <w:r>
        <w:rPr>
          <w:rFonts w:ascii="HG丸ｺﾞｼｯｸM-PRO" w:eastAsia="HG丸ｺﾞｼｯｸM-PRO" w:hAnsi="CenturyOldst" w:hint="eastAsia"/>
          <w:sz w:val="20"/>
          <w:szCs w:val="20"/>
          <w:u w:val="single"/>
          <w:lang w:eastAsia="ja-JP"/>
        </w:rPr>
        <w:t xml:space="preserve"> </w:t>
      </w:r>
      <w:r w:rsidRPr="006F7FB0">
        <w:rPr>
          <w:rFonts w:ascii="HG丸ｺﾞｼｯｸM-PRO" w:eastAsia="HG丸ｺﾞｼｯｸM-PRO" w:hAnsi="CenturyOldst" w:hint="eastAsia"/>
          <w:sz w:val="20"/>
          <w:szCs w:val="20"/>
          <w:u w:val="single"/>
        </w:rPr>
        <w:t>所</w:t>
      </w:r>
      <w:r>
        <w:rPr>
          <w:rFonts w:ascii="CenturyOldst" w:hAnsi="CenturyOldst" w:hint="eastAsia"/>
          <w:szCs w:val="21"/>
        </w:rPr>
        <w:tab/>
      </w:r>
      <w:r>
        <w:rPr>
          <w:rFonts w:ascii="CenturyOldst" w:hAnsi="CenturyOldst" w:hint="eastAsia"/>
          <w:szCs w:val="21"/>
        </w:rPr>
        <w:tab/>
      </w:r>
      <w:r>
        <w:rPr>
          <w:rFonts w:ascii="CenturyOldst" w:hAnsi="CenturyOldst" w:hint="eastAsia"/>
          <w:szCs w:val="21"/>
        </w:rPr>
        <w:tab/>
      </w:r>
      <w:r>
        <w:rPr>
          <w:rFonts w:ascii="CenturyOldst" w:hAnsi="CenturyOldst" w:hint="eastAsia"/>
          <w:szCs w:val="21"/>
        </w:rPr>
        <w:t xml:space="preserve">　</w:t>
      </w:r>
      <w:r>
        <w:rPr>
          <w:rFonts w:ascii="CenturyOldst" w:hAnsi="CenturyOldst" w:hint="eastAsia"/>
          <w:szCs w:val="21"/>
        </w:rPr>
        <w:t xml:space="preserve"> </w:t>
      </w:r>
      <w:r w:rsidRPr="006F7FB0">
        <w:rPr>
          <w:rFonts w:ascii="HG丸ｺﾞｼｯｸM-PRO" w:eastAsia="HG丸ｺﾞｼｯｸM-PRO" w:hAnsi="CenturyOldst" w:hint="eastAsia"/>
          <w:sz w:val="20"/>
          <w:szCs w:val="20"/>
          <w:u w:val="single"/>
        </w:rPr>
        <w:t>研究会事務局</w:t>
      </w:r>
      <w:r>
        <w:rPr>
          <w:rFonts w:ascii="CenturyOldst" w:hAnsi="CenturyOldst" w:hint="eastAsia"/>
          <w:szCs w:val="21"/>
        </w:rPr>
        <w:tab/>
      </w:r>
    </w:p>
    <w:p w:rsidR="0079304C" w:rsidRPr="00365D5E" w:rsidRDefault="00EC7BA9" w:rsidP="0079304C">
      <w:pPr>
        <w:pStyle w:val="a0"/>
        <w:spacing w:beforeLines="50" w:before="194" w:line="240" w:lineRule="exact"/>
        <w:ind w:left="210" w:firstLine="629"/>
        <w:jc w:val="both"/>
        <w:rPr>
          <w:rFonts w:ascii="CenturyOldst" w:hAnsi="CenturyOldst"/>
          <w:sz w:val="20"/>
          <w:szCs w:val="20"/>
        </w:rPr>
      </w:pPr>
      <w:r w:rsidRPr="00E6517A">
        <w:rPr>
          <w:rFonts w:ascii="HG丸ｺﾞｼｯｸM-PRO" w:eastAsia="HG丸ｺﾞｼｯｸM-PRO" w:hAnsi="HG丸ｺﾞｼｯｸM-PRO" w:hint="eastAsia"/>
          <w:sz w:val="20"/>
          <w:szCs w:val="20"/>
        </w:rPr>
        <w:t>1/</w:t>
      </w:r>
      <w:r w:rsidR="003C73F7">
        <w:rPr>
          <w:rFonts w:ascii="HG丸ｺﾞｼｯｸM-PRO" w:eastAsia="HG丸ｺﾞｼｯｸM-PRO" w:hAnsi="HG丸ｺﾞｼｯｸM-PRO" w:hint="eastAsia"/>
          <w:sz w:val="20"/>
          <w:szCs w:val="20"/>
          <w:lang w:eastAsia="ja-JP"/>
        </w:rPr>
        <w:t>７</w:t>
      </w:r>
      <w:r w:rsidR="0079304C" w:rsidRPr="00E6517A">
        <w:rPr>
          <w:rFonts w:ascii="HG丸ｺﾞｼｯｸM-PRO" w:eastAsia="HG丸ｺﾞｼｯｸM-PRO" w:hAnsi="HG丸ｺﾞｼｯｸM-PRO" w:hint="eastAsia"/>
          <w:sz w:val="20"/>
          <w:szCs w:val="20"/>
        </w:rPr>
        <w:t>（</w:t>
      </w:r>
      <w:proofErr w:type="spellStart"/>
      <w:r w:rsidR="00475947" w:rsidRPr="00475947">
        <w:rPr>
          <w:rFonts w:ascii="HG丸ｺﾞｼｯｸM-PRO" w:eastAsia="HG丸ｺﾞｼｯｸM-PRO" w:hAnsi="HG丸ｺﾞｼｯｸM-PRO" w:hint="eastAsia"/>
          <w:sz w:val="20"/>
          <w:szCs w:val="20"/>
        </w:rPr>
        <w:t>火</w:t>
      </w:r>
      <w:r w:rsidR="0079304C" w:rsidRPr="00E6517A">
        <w:rPr>
          <w:rFonts w:ascii="HG丸ｺﾞｼｯｸM-PRO" w:eastAsia="HG丸ｺﾞｼｯｸM-PRO" w:hAnsi="HG丸ｺﾞｼｯｸM-PRO" w:hint="eastAsia"/>
          <w:sz w:val="20"/>
          <w:szCs w:val="20"/>
        </w:rPr>
        <w:t>）</w:t>
      </w:r>
      <w:r w:rsidR="003C73F7">
        <w:rPr>
          <w:rFonts w:ascii="HG丸ｺﾞｼｯｸM-PRO" w:eastAsia="HG丸ｺﾞｼｯｸM-PRO" w:hAnsi="HG丸ｺﾞｼｯｸM-PRO" w:hint="eastAsia"/>
          <w:sz w:val="20"/>
          <w:szCs w:val="20"/>
          <w:lang w:eastAsia="ja-JP"/>
        </w:rPr>
        <w:t>正午</w:t>
      </w:r>
      <w:proofErr w:type="spellEnd"/>
      <w:r w:rsidR="0079304C" w:rsidRPr="00365D5E">
        <w:rPr>
          <w:rFonts w:ascii="CenturyOldst" w:hAnsi="CenturyOldst" w:hint="eastAsia"/>
          <w:sz w:val="20"/>
          <w:szCs w:val="20"/>
        </w:rPr>
        <w:tab/>
      </w:r>
      <w:r w:rsidR="0079304C" w:rsidRPr="00365D5E">
        <w:rPr>
          <w:rFonts w:ascii="CenturyOldst" w:hAnsi="CenturyOldst" w:hint="eastAsia"/>
          <w:sz w:val="20"/>
          <w:szCs w:val="20"/>
        </w:rPr>
        <w:t xml:space="preserve">　●</w:t>
      </w:r>
      <w:r w:rsidR="0079304C" w:rsidRPr="00365D5E">
        <w:rPr>
          <w:rFonts w:ascii="CenturyOldst" w:hAnsi="CenturyOldst" w:hint="eastAsia"/>
          <w:sz w:val="20"/>
          <w:szCs w:val="20"/>
        </w:rPr>
        <w:t xml:space="preserve"> ------------------------------------&gt;</w:t>
      </w:r>
      <w:r w:rsidR="007B5F16">
        <w:rPr>
          <w:rFonts w:ascii="CenturyOldst" w:hAnsi="CenturyOldst"/>
          <w:sz w:val="20"/>
          <w:szCs w:val="20"/>
        </w:rPr>
        <w:t xml:space="preserve"> </w:t>
      </w:r>
      <w:r w:rsidR="0079304C" w:rsidRPr="00365D5E">
        <w:rPr>
          <w:rFonts w:ascii="CenturyOldst" w:hAnsi="CenturyOldst" w:hint="eastAsia"/>
          <w:sz w:val="20"/>
          <w:szCs w:val="20"/>
        </w:rPr>
        <w:t>○</w:t>
      </w:r>
    </w:p>
    <w:p w:rsidR="0079304C" w:rsidRPr="00365D5E" w:rsidRDefault="0049030F" w:rsidP="00FF0908">
      <w:pPr>
        <w:pStyle w:val="a0"/>
        <w:tabs>
          <w:tab w:val="left" w:pos="5670"/>
        </w:tabs>
        <w:spacing w:line="240" w:lineRule="exact"/>
        <w:ind w:leftChars="900" w:left="1890" w:firstLineChars="750" w:firstLine="1500"/>
        <w:jc w:val="both"/>
        <w:rPr>
          <w:rFonts w:ascii="CenturyOldst" w:hAnsi="CenturyOldst"/>
          <w:sz w:val="20"/>
          <w:szCs w:val="20"/>
        </w:rPr>
      </w:pPr>
      <w:r w:rsidRPr="00365D5E">
        <w:rPr>
          <w:rFonts w:ascii="HG丸ｺﾞｼｯｸM-PRO" w:eastAsia="HG丸ｺﾞｼｯｸM-PRO" w:hAnsi="CenturyOldst" w:hint="eastAsia"/>
          <w:sz w:val="20"/>
          <w:szCs w:val="20"/>
        </w:rPr>
        <w:t>成果</w:t>
      </w:r>
      <w:r w:rsidR="0079304C" w:rsidRPr="00365D5E">
        <w:rPr>
          <w:rFonts w:ascii="HG丸ｺﾞｼｯｸM-PRO" w:eastAsia="HG丸ｺﾞｼｯｸM-PRO" w:hAnsi="CenturyOldst" w:hint="eastAsia"/>
          <w:sz w:val="20"/>
          <w:szCs w:val="20"/>
        </w:rPr>
        <w:t>情報候補（原案）</w:t>
      </w:r>
      <w:r w:rsidR="008D0F81">
        <w:rPr>
          <w:rFonts w:ascii="HG丸ｺﾞｼｯｸM-PRO" w:eastAsia="HG丸ｺﾞｼｯｸM-PRO" w:hAnsi="CenturyOldst" w:hint="eastAsia"/>
          <w:sz w:val="20"/>
          <w:szCs w:val="20"/>
          <w:lang w:eastAsia="ja-JP"/>
        </w:rPr>
        <w:tab/>
      </w:r>
      <w:r w:rsidR="0079304C" w:rsidRPr="00365D5E">
        <w:rPr>
          <w:rFonts w:ascii="CenturyOldst" w:hAnsi="CenturyOldst" w:hint="eastAsia"/>
          <w:sz w:val="20"/>
          <w:szCs w:val="20"/>
        </w:rPr>
        <w:t>↓</w:t>
      </w:r>
    </w:p>
    <w:p w:rsidR="0079304C" w:rsidRPr="00365D5E" w:rsidRDefault="0079304C" w:rsidP="00FF0908">
      <w:pPr>
        <w:pStyle w:val="a0"/>
        <w:tabs>
          <w:tab w:val="left" w:pos="5670"/>
        </w:tabs>
        <w:spacing w:line="240" w:lineRule="exact"/>
        <w:ind w:left="200" w:hangingChars="100" w:hanging="200"/>
        <w:jc w:val="both"/>
        <w:rPr>
          <w:rFonts w:ascii="CenturyOldst" w:hAnsi="CenturyOldst"/>
          <w:sz w:val="20"/>
          <w:szCs w:val="20"/>
        </w:rPr>
      </w:pPr>
      <w:r w:rsidRPr="00365D5E">
        <w:rPr>
          <w:rFonts w:ascii="CenturyOldst" w:hAnsi="CenturyOldst" w:hint="eastAsia"/>
          <w:sz w:val="20"/>
          <w:szCs w:val="20"/>
        </w:rPr>
        <w:tab/>
      </w:r>
      <w:r w:rsidR="008D0F81">
        <w:rPr>
          <w:rFonts w:ascii="CenturyOldst" w:hAnsi="CenturyOldst" w:hint="eastAsia"/>
          <w:sz w:val="20"/>
          <w:szCs w:val="20"/>
          <w:lang w:eastAsia="ja-JP"/>
        </w:rPr>
        <w:tab/>
      </w:r>
      <w:r w:rsidRPr="00365D5E">
        <w:rPr>
          <w:rFonts w:ascii="CenturyOldst" w:hAnsi="CenturyOldst" w:hint="eastAsia"/>
          <w:sz w:val="20"/>
          <w:szCs w:val="20"/>
        </w:rPr>
        <w:t>↓</w:t>
      </w:r>
      <w:r w:rsidRPr="00365D5E">
        <w:rPr>
          <w:rFonts w:ascii="HG丸ｺﾞｼｯｸM-PRO" w:eastAsia="HG丸ｺﾞｼｯｸM-PRO" w:hAnsi="CenturyOldst" w:hint="eastAsia"/>
          <w:sz w:val="20"/>
          <w:szCs w:val="20"/>
        </w:rPr>
        <w:t>レフェリーのチェック</w:t>
      </w:r>
    </w:p>
    <w:p w:rsidR="0079304C" w:rsidRPr="00365D5E" w:rsidRDefault="0079304C" w:rsidP="0079304C">
      <w:pPr>
        <w:pStyle w:val="a0"/>
        <w:spacing w:line="240" w:lineRule="exact"/>
        <w:ind w:left="200" w:hangingChars="100" w:hanging="200"/>
        <w:jc w:val="both"/>
        <w:rPr>
          <w:rFonts w:ascii="CenturyOldst" w:hAnsi="CenturyOldst"/>
          <w:sz w:val="20"/>
          <w:szCs w:val="20"/>
        </w:rPr>
      </w:pPr>
      <w:r w:rsidRPr="00365D5E">
        <w:rPr>
          <w:rFonts w:ascii="CenturyOldst" w:hAnsi="CenturyOldst" w:hint="eastAsia"/>
          <w:sz w:val="20"/>
          <w:szCs w:val="20"/>
        </w:rPr>
        <w:tab/>
      </w:r>
      <w:r w:rsidRPr="00365D5E">
        <w:rPr>
          <w:rFonts w:ascii="CenturyOldst" w:hAnsi="CenturyOldst" w:hint="eastAsia"/>
          <w:sz w:val="20"/>
          <w:szCs w:val="20"/>
        </w:rPr>
        <w:tab/>
      </w:r>
      <w:r w:rsidR="00EC7BA9" w:rsidRPr="00E6517A">
        <w:rPr>
          <w:rFonts w:ascii="HG丸ｺﾞｼｯｸM-PRO" w:eastAsia="HG丸ｺﾞｼｯｸM-PRO" w:hAnsi="HG丸ｺﾞｼｯｸM-PRO" w:hint="eastAsia"/>
          <w:sz w:val="20"/>
          <w:szCs w:val="20"/>
        </w:rPr>
        <w:t>1/</w:t>
      </w:r>
      <w:r w:rsidR="00392B96" w:rsidRPr="00E6517A">
        <w:rPr>
          <w:rFonts w:ascii="HG丸ｺﾞｼｯｸM-PRO" w:eastAsia="HG丸ｺﾞｼｯｸM-PRO" w:hAnsi="HG丸ｺﾞｼｯｸM-PRO"/>
          <w:sz w:val="20"/>
          <w:szCs w:val="20"/>
          <w:lang w:eastAsia="ja-JP"/>
        </w:rPr>
        <w:t>1</w:t>
      </w:r>
      <w:r w:rsidR="003C73F7">
        <w:rPr>
          <w:rFonts w:ascii="HG丸ｺﾞｼｯｸM-PRO" w:eastAsia="HG丸ｺﾞｼｯｸM-PRO" w:hAnsi="HG丸ｺﾞｼｯｸM-PRO" w:hint="eastAsia"/>
          <w:sz w:val="20"/>
          <w:szCs w:val="20"/>
          <w:lang w:eastAsia="ja-JP"/>
        </w:rPr>
        <w:t>５</w:t>
      </w:r>
      <w:r w:rsidRPr="00E6517A">
        <w:rPr>
          <w:rFonts w:ascii="HG丸ｺﾞｼｯｸM-PRO" w:eastAsia="HG丸ｺﾞｼｯｸM-PRO" w:hAnsi="HG丸ｺﾞｼｯｸM-PRO" w:hint="eastAsia"/>
          <w:sz w:val="20"/>
          <w:szCs w:val="20"/>
        </w:rPr>
        <w:t>（</w:t>
      </w:r>
      <w:r w:rsidR="00EC676B">
        <w:rPr>
          <w:rFonts w:ascii="HG丸ｺﾞｼｯｸM-PRO" w:eastAsia="HG丸ｺﾞｼｯｸM-PRO" w:hAnsi="HG丸ｺﾞｼｯｸM-PRO" w:hint="eastAsia"/>
          <w:sz w:val="20"/>
          <w:szCs w:val="20"/>
          <w:lang w:eastAsia="ja-JP"/>
        </w:rPr>
        <w:t>火</w:t>
      </w:r>
      <w:r w:rsidRPr="00E6517A">
        <w:rPr>
          <w:rFonts w:ascii="HG丸ｺﾞｼｯｸM-PRO" w:eastAsia="HG丸ｺﾞｼｯｸM-PRO" w:hAnsi="HG丸ｺﾞｼｯｸM-PRO" w:hint="eastAsia"/>
          <w:sz w:val="20"/>
          <w:szCs w:val="20"/>
        </w:rPr>
        <w:t>）</w:t>
      </w:r>
      <w:r w:rsidRPr="00365D5E">
        <w:rPr>
          <w:rFonts w:ascii="CenturyOldst" w:hAnsi="CenturyOldst" w:hint="eastAsia"/>
          <w:sz w:val="20"/>
          <w:szCs w:val="20"/>
        </w:rPr>
        <w:tab/>
      </w:r>
      <w:r w:rsidRPr="00365D5E">
        <w:rPr>
          <w:rFonts w:ascii="CenturyOldst" w:hAnsi="CenturyOldst" w:hint="eastAsia"/>
          <w:sz w:val="20"/>
          <w:szCs w:val="20"/>
        </w:rPr>
        <w:t xml:space="preserve">　○</w:t>
      </w:r>
      <w:r w:rsidRPr="00365D5E">
        <w:rPr>
          <w:rFonts w:ascii="CenturyOldst" w:hAnsi="CenturyOldst" w:hint="eastAsia"/>
          <w:sz w:val="20"/>
          <w:szCs w:val="20"/>
        </w:rPr>
        <w:t xml:space="preserve"> &lt;-----------------------------------</w:t>
      </w:r>
      <w:r w:rsidR="00FF0908">
        <w:rPr>
          <w:rFonts w:ascii="CenturyOldst" w:hAnsi="CenturyOldst" w:hint="eastAsia"/>
          <w:sz w:val="20"/>
          <w:szCs w:val="20"/>
          <w:lang w:eastAsia="ja-JP"/>
        </w:rPr>
        <w:t xml:space="preserve"> </w:t>
      </w:r>
      <w:r w:rsidRPr="00365D5E">
        <w:rPr>
          <w:rFonts w:ascii="CenturyOldst" w:hAnsi="CenturyOldst" w:hint="eastAsia"/>
          <w:sz w:val="20"/>
          <w:szCs w:val="20"/>
        </w:rPr>
        <w:t>●</w:t>
      </w:r>
    </w:p>
    <w:p w:rsidR="0079304C" w:rsidRPr="00365D5E" w:rsidRDefault="0079304C" w:rsidP="007B5F16">
      <w:pPr>
        <w:pStyle w:val="a0"/>
        <w:spacing w:line="240" w:lineRule="exact"/>
        <w:ind w:leftChars="900" w:left="1890" w:firstLineChars="400" w:firstLine="800"/>
        <w:jc w:val="both"/>
        <w:rPr>
          <w:rFonts w:ascii="CenturyOldst" w:hAnsi="CenturyOldst"/>
          <w:sz w:val="20"/>
          <w:szCs w:val="20"/>
        </w:rPr>
      </w:pPr>
      <w:r w:rsidRPr="00365D5E">
        <w:rPr>
          <w:rFonts w:ascii="CenturyOldst" w:hAnsi="CenturyOldst" w:hint="eastAsia"/>
          <w:sz w:val="20"/>
          <w:szCs w:val="20"/>
        </w:rPr>
        <w:t>↓</w:t>
      </w:r>
      <w:r w:rsidR="00FF0908">
        <w:rPr>
          <w:rFonts w:ascii="CenturyOldst" w:hAnsi="CenturyOldst" w:hint="eastAsia"/>
          <w:sz w:val="20"/>
          <w:szCs w:val="20"/>
          <w:lang w:eastAsia="ja-JP"/>
        </w:rPr>
        <w:tab/>
      </w:r>
      <w:r w:rsidRPr="00365D5E">
        <w:rPr>
          <w:rFonts w:ascii="HG丸ｺﾞｼｯｸM-PRO" w:eastAsia="HG丸ｺﾞｼｯｸM-PRO" w:hAnsi="CenturyOldst" w:hint="eastAsia"/>
          <w:sz w:val="20"/>
          <w:szCs w:val="20"/>
        </w:rPr>
        <w:t>原案・コメントの返却</w:t>
      </w:r>
    </w:p>
    <w:p w:rsidR="0079304C" w:rsidRPr="00365D5E" w:rsidRDefault="0079304C" w:rsidP="0079304C">
      <w:pPr>
        <w:pStyle w:val="a0"/>
        <w:spacing w:line="240" w:lineRule="exact"/>
        <w:ind w:leftChars="900" w:left="1890" w:firstLineChars="400" w:firstLine="800"/>
        <w:jc w:val="both"/>
        <w:rPr>
          <w:rFonts w:ascii="CenturyOldst" w:hAnsi="CenturyOldst"/>
          <w:sz w:val="20"/>
          <w:szCs w:val="20"/>
        </w:rPr>
      </w:pPr>
      <w:r w:rsidRPr="00365D5E">
        <w:rPr>
          <w:rFonts w:ascii="CenturyOldst" w:hAnsi="CenturyOldst" w:hint="eastAsia"/>
          <w:sz w:val="20"/>
          <w:szCs w:val="20"/>
        </w:rPr>
        <w:t>↓</w:t>
      </w:r>
      <w:r w:rsidR="00FF0908">
        <w:rPr>
          <w:rFonts w:ascii="CenturyOldst" w:hAnsi="CenturyOldst" w:hint="eastAsia"/>
          <w:sz w:val="20"/>
          <w:szCs w:val="20"/>
          <w:lang w:eastAsia="ja-JP"/>
        </w:rPr>
        <w:tab/>
      </w:r>
      <w:r w:rsidRPr="00365D5E">
        <w:rPr>
          <w:rFonts w:ascii="HG丸ｺﾞｼｯｸM-PRO" w:eastAsia="HG丸ｺﾞｼｯｸM-PRO" w:hAnsi="CenturyOldst" w:hint="eastAsia"/>
          <w:sz w:val="20"/>
          <w:szCs w:val="20"/>
        </w:rPr>
        <w:t>加除修正</w:t>
      </w:r>
    </w:p>
    <w:p w:rsidR="0079304C" w:rsidRPr="00365D5E" w:rsidRDefault="00EC7BA9" w:rsidP="0079304C">
      <w:pPr>
        <w:pStyle w:val="a0"/>
        <w:spacing w:line="240" w:lineRule="exact"/>
        <w:ind w:left="210" w:firstLine="630"/>
        <w:jc w:val="both"/>
        <w:rPr>
          <w:rFonts w:ascii="CenturyOldst" w:hAnsi="CenturyOldst"/>
          <w:sz w:val="20"/>
          <w:szCs w:val="20"/>
        </w:rPr>
      </w:pPr>
      <w:r w:rsidRPr="00E6517A">
        <w:rPr>
          <w:rFonts w:ascii="HG丸ｺﾞｼｯｸM-PRO" w:eastAsia="HG丸ｺﾞｼｯｸM-PRO" w:hAnsi="HG丸ｺﾞｼｯｸM-PRO" w:hint="eastAsia"/>
          <w:sz w:val="20"/>
          <w:szCs w:val="20"/>
        </w:rPr>
        <w:t>1/</w:t>
      </w:r>
      <w:r w:rsidR="00392B96" w:rsidRPr="00E6517A">
        <w:rPr>
          <w:rFonts w:ascii="HG丸ｺﾞｼｯｸM-PRO" w:eastAsia="HG丸ｺﾞｼｯｸM-PRO" w:hAnsi="HG丸ｺﾞｼｯｸM-PRO" w:hint="eastAsia"/>
          <w:sz w:val="20"/>
          <w:szCs w:val="20"/>
          <w:lang w:eastAsia="ja-JP"/>
        </w:rPr>
        <w:t>2</w:t>
      </w:r>
      <w:r w:rsidR="00475947">
        <w:rPr>
          <w:rFonts w:ascii="HG丸ｺﾞｼｯｸM-PRO" w:eastAsia="HG丸ｺﾞｼｯｸM-PRO" w:hAnsi="HG丸ｺﾞｼｯｸM-PRO" w:hint="eastAsia"/>
          <w:sz w:val="20"/>
          <w:szCs w:val="20"/>
          <w:lang w:eastAsia="ja-JP"/>
        </w:rPr>
        <w:t>1</w:t>
      </w:r>
      <w:r w:rsidR="0079304C" w:rsidRPr="00E6517A">
        <w:rPr>
          <w:rFonts w:ascii="HG丸ｺﾞｼｯｸM-PRO" w:eastAsia="HG丸ｺﾞｼｯｸM-PRO" w:hAnsi="HG丸ｺﾞｼｯｸM-PRO" w:hint="eastAsia"/>
          <w:sz w:val="20"/>
          <w:szCs w:val="20"/>
        </w:rPr>
        <w:t>（</w:t>
      </w:r>
      <w:r w:rsidR="00EC676B">
        <w:rPr>
          <w:rFonts w:ascii="HG丸ｺﾞｼｯｸM-PRO" w:eastAsia="HG丸ｺﾞｼｯｸM-PRO" w:hAnsi="HG丸ｺﾞｼｯｸM-PRO" w:hint="eastAsia"/>
          <w:sz w:val="20"/>
          <w:szCs w:val="20"/>
          <w:lang w:eastAsia="ja-JP"/>
        </w:rPr>
        <w:t>火</w:t>
      </w:r>
      <w:r w:rsidR="0079304C" w:rsidRPr="00E6517A">
        <w:rPr>
          <w:rFonts w:ascii="HG丸ｺﾞｼｯｸM-PRO" w:eastAsia="HG丸ｺﾞｼｯｸM-PRO" w:hAnsi="HG丸ｺﾞｼｯｸM-PRO" w:hint="eastAsia"/>
          <w:sz w:val="20"/>
          <w:szCs w:val="20"/>
        </w:rPr>
        <w:t>）</w:t>
      </w:r>
      <w:r w:rsidR="0079304C" w:rsidRPr="00365D5E">
        <w:rPr>
          <w:rFonts w:ascii="CenturyOldst" w:hAnsi="CenturyOldst" w:hint="eastAsia"/>
          <w:sz w:val="20"/>
          <w:szCs w:val="20"/>
        </w:rPr>
        <w:tab/>
      </w:r>
      <w:r w:rsidR="0079304C" w:rsidRPr="00365D5E">
        <w:rPr>
          <w:rFonts w:ascii="CenturyOldst" w:hAnsi="CenturyOldst" w:hint="eastAsia"/>
          <w:sz w:val="20"/>
          <w:szCs w:val="20"/>
        </w:rPr>
        <w:t xml:space="preserve">　●</w:t>
      </w:r>
      <w:r w:rsidR="0079304C" w:rsidRPr="00365D5E">
        <w:rPr>
          <w:rFonts w:ascii="CenturyOldst" w:hAnsi="CenturyOldst" w:hint="eastAsia"/>
          <w:sz w:val="20"/>
          <w:szCs w:val="20"/>
        </w:rPr>
        <w:t xml:space="preserve"> ------------------------------------&gt;</w:t>
      </w:r>
      <w:r w:rsidR="007B5F16">
        <w:rPr>
          <w:rFonts w:ascii="CenturyOldst" w:hAnsi="CenturyOldst"/>
          <w:sz w:val="20"/>
          <w:szCs w:val="20"/>
        </w:rPr>
        <w:t xml:space="preserve"> </w:t>
      </w:r>
      <w:r w:rsidR="0079304C" w:rsidRPr="00365D5E">
        <w:rPr>
          <w:rFonts w:ascii="CenturyOldst" w:hAnsi="CenturyOldst" w:hint="eastAsia"/>
          <w:sz w:val="20"/>
          <w:szCs w:val="20"/>
        </w:rPr>
        <w:t>○</w:t>
      </w:r>
    </w:p>
    <w:p w:rsidR="0079304C" w:rsidRPr="00365D5E" w:rsidRDefault="0049030F" w:rsidP="00FF0908">
      <w:pPr>
        <w:pStyle w:val="a0"/>
        <w:tabs>
          <w:tab w:val="left" w:pos="5670"/>
        </w:tabs>
        <w:spacing w:line="240" w:lineRule="exact"/>
        <w:ind w:leftChars="900" w:left="1890" w:firstLineChars="728" w:firstLine="1456"/>
        <w:jc w:val="both"/>
        <w:rPr>
          <w:rFonts w:ascii="CenturyOldst" w:hAnsi="CenturyOldst"/>
          <w:sz w:val="20"/>
          <w:szCs w:val="20"/>
        </w:rPr>
      </w:pPr>
      <w:r w:rsidRPr="00365D5E">
        <w:rPr>
          <w:rFonts w:ascii="HG丸ｺﾞｼｯｸM-PRO" w:eastAsia="HG丸ｺﾞｼｯｸM-PRO" w:hAnsi="CenturyOldst" w:hint="eastAsia"/>
          <w:sz w:val="20"/>
          <w:szCs w:val="20"/>
        </w:rPr>
        <w:t>成果</w:t>
      </w:r>
      <w:r w:rsidR="0079304C" w:rsidRPr="00365D5E">
        <w:rPr>
          <w:rFonts w:ascii="HG丸ｺﾞｼｯｸM-PRO" w:eastAsia="HG丸ｺﾞｼｯｸM-PRO" w:hAnsi="CenturyOldst" w:hint="eastAsia"/>
          <w:sz w:val="20"/>
          <w:szCs w:val="20"/>
          <w:lang w:eastAsia="ja-JP"/>
        </w:rPr>
        <w:t>情報</w:t>
      </w:r>
      <w:r w:rsidR="0079304C" w:rsidRPr="00365D5E">
        <w:rPr>
          <w:rFonts w:ascii="HG丸ｺﾞｼｯｸM-PRO" w:eastAsia="HG丸ｺﾞｼｯｸM-PRO" w:hAnsi="CenturyOldst" w:hint="eastAsia"/>
          <w:sz w:val="20"/>
          <w:szCs w:val="20"/>
        </w:rPr>
        <w:t>（修正版）</w:t>
      </w:r>
      <w:r w:rsidR="00FF0908">
        <w:rPr>
          <w:rFonts w:ascii="HG丸ｺﾞｼｯｸM-PRO" w:eastAsia="HG丸ｺﾞｼｯｸM-PRO" w:hAnsi="CenturyOldst" w:hint="eastAsia"/>
          <w:sz w:val="20"/>
          <w:szCs w:val="20"/>
          <w:lang w:eastAsia="ja-JP"/>
        </w:rPr>
        <w:tab/>
      </w:r>
      <w:r w:rsidR="0079304C" w:rsidRPr="00365D5E">
        <w:rPr>
          <w:rFonts w:ascii="CenturyOldst" w:hAnsi="CenturyOldst" w:hint="eastAsia"/>
          <w:sz w:val="20"/>
          <w:szCs w:val="20"/>
        </w:rPr>
        <w:t>↓</w:t>
      </w:r>
    </w:p>
    <w:p w:rsidR="0079304C" w:rsidRPr="00FF0908" w:rsidRDefault="00FF0908" w:rsidP="00FF0908">
      <w:pPr>
        <w:pStyle w:val="a0"/>
        <w:tabs>
          <w:tab w:val="left" w:pos="5670"/>
        </w:tabs>
        <w:spacing w:line="240" w:lineRule="exact"/>
        <w:ind w:left="200" w:hangingChars="100" w:hanging="200"/>
        <w:jc w:val="both"/>
        <w:rPr>
          <w:rFonts w:ascii="CenturyOldst" w:hAnsi="CenturyOldst"/>
          <w:sz w:val="20"/>
          <w:szCs w:val="20"/>
          <w:lang w:eastAsia="ja-JP"/>
        </w:rPr>
      </w:pPr>
      <w:r>
        <w:rPr>
          <w:rFonts w:ascii="CenturyOldst" w:hAnsi="CenturyOldst" w:hint="eastAsia"/>
          <w:sz w:val="20"/>
          <w:szCs w:val="20"/>
          <w:lang w:eastAsia="ja-JP"/>
        </w:rPr>
        <w:tab/>
      </w:r>
      <w:r>
        <w:rPr>
          <w:rFonts w:ascii="CenturyOldst" w:hAnsi="CenturyOldst" w:hint="eastAsia"/>
          <w:sz w:val="20"/>
          <w:szCs w:val="20"/>
          <w:lang w:eastAsia="ja-JP"/>
        </w:rPr>
        <w:tab/>
      </w:r>
      <w:r w:rsidR="0079304C" w:rsidRPr="00FF0908">
        <w:rPr>
          <w:rFonts w:ascii="CenturyOldst" w:hAnsi="CenturyOldst" w:hint="eastAsia"/>
          <w:sz w:val="20"/>
          <w:szCs w:val="20"/>
        </w:rPr>
        <w:t>↓</w:t>
      </w:r>
      <w:r>
        <w:rPr>
          <w:rFonts w:ascii="CenturyOldst" w:hAnsi="CenturyOldst" w:hint="eastAsia"/>
          <w:sz w:val="20"/>
          <w:szCs w:val="20"/>
          <w:lang w:eastAsia="ja-JP"/>
        </w:rPr>
        <w:tab/>
      </w:r>
    </w:p>
    <w:p w:rsidR="0079304C" w:rsidRPr="00365D5E" w:rsidRDefault="0079304C" w:rsidP="00FF0908">
      <w:pPr>
        <w:pStyle w:val="a0"/>
        <w:spacing w:line="240" w:lineRule="exact"/>
        <w:ind w:left="210" w:firstLine="629"/>
        <w:jc w:val="both"/>
        <w:rPr>
          <w:rFonts w:ascii="CenturyOldst" w:hAnsi="CenturyOldst"/>
          <w:sz w:val="20"/>
          <w:szCs w:val="20"/>
        </w:rPr>
      </w:pPr>
      <w:r w:rsidRPr="00365D5E">
        <w:rPr>
          <w:rFonts w:ascii="CenturyOldst" w:hAnsi="CenturyOldst" w:hint="eastAsia"/>
          <w:sz w:val="20"/>
          <w:szCs w:val="20"/>
        </w:rPr>
        <w:tab/>
      </w:r>
      <w:r w:rsidRPr="00365D5E">
        <w:rPr>
          <w:rFonts w:ascii="CenturyOldst" w:hAnsi="CenturyOldst" w:hint="eastAsia"/>
          <w:sz w:val="20"/>
          <w:szCs w:val="20"/>
        </w:rPr>
        <w:tab/>
      </w:r>
      <w:r w:rsidRPr="00365D5E">
        <w:rPr>
          <w:rFonts w:ascii="CenturyOldst" w:hAnsi="CenturyOldst" w:hint="eastAsia"/>
          <w:sz w:val="20"/>
          <w:szCs w:val="20"/>
        </w:rPr>
        <w:tab/>
      </w:r>
      <w:r w:rsidRPr="00365D5E">
        <w:rPr>
          <w:rFonts w:ascii="CenturyOldst" w:hAnsi="CenturyOldst" w:hint="eastAsia"/>
          <w:sz w:val="20"/>
          <w:szCs w:val="20"/>
        </w:rPr>
        <w:tab/>
        <w:t xml:space="preserve">         -------------------</w:t>
      </w:r>
      <w:r w:rsidR="00FF0908">
        <w:rPr>
          <w:rFonts w:ascii="CenturyOldst" w:hAnsi="CenturyOldst" w:hint="eastAsia"/>
          <w:sz w:val="20"/>
          <w:szCs w:val="20"/>
          <w:lang w:eastAsia="ja-JP"/>
        </w:rPr>
        <w:t xml:space="preserve"> </w:t>
      </w:r>
      <w:r w:rsidR="00FF0908" w:rsidRPr="00365D5E">
        <w:rPr>
          <w:rFonts w:ascii="CenturyOldst" w:hAnsi="CenturyOldst" w:hint="eastAsia"/>
          <w:sz w:val="20"/>
          <w:szCs w:val="20"/>
        </w:rPr>
        <w:t>●</w:t>
      </w:r>
    </w:p>
    <w:p w:rsidR="00FF0908" w:rsidRDefault="0079304C" w:rsidP="00FF0908">
      <w:pPr>
        <w:pStyle w:val="a0"/>
        <w:spacing w:line="240" w:lineRule="exact"/>
        <w:ind w:left="210" w:firstLine="629"/>
        <w:jc w:val="both"/>
        <w:rPr>
          <w:rFonts w:ascii="CenturyOldst" w:hAnsi="CenturyOldst"/>
          <w:sz w:val="20"/>
          <w:szCs w:val="20"/>
          <w:lang w:eastAsia="ja-JP"/>
        </w:rPr>
      </w:pPr>
      <w:r w:rsidRPr="00365D5E">
        <w:rPr>
          <w:rFonts w:ascii="CenturyOldst" w:hAnsi="CenturyOldst" w:hint="eastAsia"/>
          <w:sz w:val="20"/>
          <w:szCs w:val="20"/>
        </w:rPr>
        <w:tab/>
      </w:r>
      <w:r w:rsidRPr="00365D5E">
        <w:rPr>
          <w:rFonts w:ascii="CenturyOldst" w:hAnsi="CenturyOldst" w:hint="eastAsia"/>
          <w:sz w:val="20"/>
          <w:szCs w:val="20"/>
        </w:rPr>
        <w:tab/>
      </w:r>
      <w:r w:rsidRPr="00365D5E">
        <w:rPr>
          <w:rFonts w:ascii="CenturyOldst" w:hAnsi="CenturyOldst" w:hint="eastAsia"/>
          <w:sz w:val="20"/>
          <w:szCs w:val="20"/>
        </w:rPr>
        <w:tab/>
      </w:r>
      <w:r w:rsidRPr="00365D5E">
        <w:rPr>
          <w:rFonts w:ascii="CenturyOldst" w:hAnsi="CenturyOldst" w:hint="eastAsia"/>
          <w:sz w:val="20"/>
          <w:szCs w:val="20"/>
        </w:rPr>
        <w:tab/>
      </w:r>
      <w:r w:rsidRPr="00365D5E">
        <w:rPr>
          <w:rFonts w:ascii="CenturyOldst" w:hAnsi="CenturyOldst" w:hint="eastAsia"/>
          <w:sz w:val="20"/>
          <w:szCs w:val="20"/>
        </w:rPr>
        <w:tab/>
      </w:r>
      <w:r w:rsidRPr="00365D5E">
        <w:rPr>
          <w:rFonts w:ascii="CenturyOldst" w:hAnsi="CenturyOldst" w:hint="eastAsia"/>
          <w:sz w:val="20"/>
          <w:szCs w:val="20"/>
        </w:rPr>
        <w:t>↓</w:t>
      </w:r>
    </w:p>
    <w:p w:rsidR="0052082E" w:rsidRDefault="00232103" w:rsidP="00FF0908">
      <w:pPr>
        <w:pStyle w:val="a0"/>
        <w:spacing w:line="240" w:lineRule="exact"/>
        <w:ind w:left="210" w:firstLine="629"/>
        <w:jc w:val="both"/>
        <w:rPr>
          <w:rFonts w:ascii="CenturyOldst" w:hAnsi="CenturyOldst"/>
          <w:sz w:val="20"/>
          <w:szCs w:val="20"/>
        </w:rPr>
        <w:sectPr w:rsidR="0052082E" w:rsidSect="00BA0809">
          <w:footerReference w:type="default" r:id="rId8"/>
          <w:pgSz w:w="11906" w:h="16838"/>
          <w:pgMar w:top="1418" w:right="1418" w:bottom="1418" w:left="1418" w:header="851" w:footer="850" w:gutter="0"/>
          <w:cols w:space="425"/>
          <w:titlePg/>
          <w:docGrid w:type="linesAndChars" w:linePitch="388"/>
        </w:sectPr>
      </w:pPr>
      <w:r>
        <w:rPr>
          <w:rFonts w:ascii="HG丸ｺﾞｼｯｸM-PRO" w:eastAsia="HG丸ｺﾞｼｯｸM-PRO" w:hAnsi="HG丸ｺﾞｼｯｸM-PRO" w:hint="eastAsia"/>
          <w:sz w:val="20"/>
          <w:szCs w:val="20"/>
          <w:lang w:eastAsia="ja-JP"/>
        </w:rPr>
        <w:t>１</w:t>
      </w:r>
      <w:r w:rsidR="0031068F" w:rsidRPr="00E6517A">
        <w:rPr>
          <w:rFonts w:ascii="HG丸ｺﾞｼｯｸM-PRO" w:eastAsia="HG丸ｺﾞｼｯｸM-PRO" w:hAnsi="HG丸ｺﾞｼｯｸM-PRO" w:hint="eastAsia"/>
          <w:sz w:val="20"/>
          <w:szCs w:val="20"/>
          <w:lang w:eastAsia="ja-JP"/>
        </w:rPr>
        <w:t>/</w:t>
      </w:r>
      <w:r w:rsidR="00475947">
        <w:rPr>
          <w:rFonts w:ascii="HG丸ｺﾞｼｯｸM-PRO" w:eastAsia="HG丸ｺﾞｼｯｸM-PRO" w:hAnsi="HG丸ｺﾞｼｯｸM-PRO" w:hint="eastAsia"/>
          <w:sz w:val="20"/>
          <w:szCs w:val="20"/>
          <w:lang w:eastAsia="ja-JP"/>
        </w:rPr>
        <w:t>2</w:t>
      </w:r>
      <w:r w:rsidR="00475947">
        <w:rPr>
          <w:rFonts w:ascii="HG丸ｺﾞｼｯｸM-PRO" w:eastAsia="HG丸ｺﾞｼｯｸM-PRO" w:hAnsi="HG丸ｺﾞｼｯｸM-PRO"/>
          <w:sz w:val="20"/>
          <w:szCs w:val="20"/>
          <w:lang w:eastAsia="ja-JP"/>
        </w:rPr>
        <w:t>9</w:t>
      </w:r>
      <w:r w:rsidR="0079304C" w:rsidRPr="00E6517A">
        <w:rPr>
          <w:rFonts w:ascii="HG丸ｺﾞｼｯｸM-PRO" w:eastAsia="HG丸ｺﾞｼｯｸM-PRO" w:hAnsi="HG丸ｺﾞｼｯｸM-PRO" w:hint="eastAsia"/>
          <w:sz w:val="20"/>
          <w:szCs w:val="20"/>
        </w:rPr>
        <w:t>（</w:t>
      </w:r>
      <w:r w:rsidR="00EC676B">
        <w:rPr>
          <w:rFonts w:ascii="HG丸ｺﾞｼｯｸM-PRO" w:eastAsia="HG丸ｺﾞｼｯｸM-PRO" w:hAnsi="HG丸ｺﾞｼｯｸM-PRO" w:hint="eastAsia"/>
          <w:sz w:val="20"/>
          <w:szCs w:val="20"/>
          <w:lang w:eastAsia="ja-JP"/>
        </w:rPr>
        <w:t>水</w:t>
      </w:r>
      <w:r w:rsidR="0079304C" w:rsidRPr="00E6517A">
        <w:rPr>
          <w:rFonts w:ascii="HG丸ｺﾞｼｯｸM-PRO" w:eastAsia="HG丸ｺﾞｼｯｸM-PRO" w:hAnsi="HG丸ｺﾞｼｯｸM-PRO" w:hint="eastAsia"/>
          <w:sz w:val="20"/>
          <w:szCs w:val="20"/>
        </w:rPr>
        <w:t>）</w:t>
      </w:r>
      <w:r w:rsidR="0079304C" w:rsidRPr="00365D5E">
        <w:rPr>
          <w:rFonts w:ascii="CenturyOldst" w:hAnsi="CenturyOldst" w:hint="eastAsia"/>
          <w:sz w:val="20"/>
          <w:szCs w:val="20"/>
        </w:rPr>
        <w:tab/>
      </w:r>
      <w:r w:rsidR="0079304C" w:rsidRPr="00365D5E">
        <w:rPr>
          <w:rFonts w:ascii="CenturyOldst" w:hAnsi="CenturyOldst" w:hint="eastAsia"/>
          <w:sz w:val="20"/>
          <w:szCs w:val="20"/>
          <w:lang w:eastAsia="ja-JP"/>
        </w:rPr>
        <w:t xml:space="preserve">　　</w:t>
      </w:r>
      <w:r w:rsidR="0079304C" w:rsidRPr="00365D5E">
        <w:rPr>
          <w:rFonts w:ascii="CenturyOldst" w:hAnsi="CenturyOldst" w:hint="eastAsia"/>
          <w:sz w:val="20"/>
          <w:szCs w:val="20"/>
        </w:rPr>
        <w:t xml:space="preserve"> </w:t>
      </w:r>
      <w:r w:rsidR="0079304C" w:rsidRPr="00365D5E">
        <w:rPr>
          <w:rFonts w:ascii="HG丸ｺﾞｼｯｸM-PRO" w:eastAsia="HG丸ｺﾞｼｯｸM-PRO" w:hAnsi="CenturyOldst" w:hint="eastAsia"/>
          <w:sz w:val="20"/>
          <w:szCs w:val="20"/>
        </w:rPr>
        <w:t>研究会にて内容</w:t>
      </w:r>
      <w:r w:rsidR="0079304C" w:rsidRPr="00365D5E">
        <w:rPr>
          <w:rFonts w:ascii="HG丸ｺﾞｼｯｸM-PRO" w:eastAsia="HG丸ｺﾞｼｯｸM-PRO" w:hAnsi="CenturyOldst" w:hint="eastAsia"/>
          <w:sz w:val="20"/>
          <w:szCs w:val="20"/>
          <w:lang w:eastAsia="ja-JP"/>
        </w:rPr>
        <w:t>を検討・確認</w:t>
      </w:r>
    </w:p>
    <w:p w:rsidR="006B78E7" w:rsidRDefault="006B78E7" w:rsidP="00347263">
      <w:pPr>
        <w:snapToGrid w:val="0"/>
        <w:spacing w:line="280" w:lineRule="exact"/>
        <w:jc w:val="left"/>
        <w:rPr>
          <w:rFonts w:ascii="CenturyOldst" w:hAnsi="CenturyOldst"/>
          <w:sz w:val="24"/>
        </w:rPr>
      </w:pPr>
      <w:r>
        <w:rPr>
          <w:rFonts w:ascii="HG丸ｺﾞｼｯｸM-PRO" w:eastAsia="HG丸ｺﾞｼｯｸM-PRO" w:hAnsi="CenturyOldst" w:hint="eastAsia"/>
        </w:rPr>
        <w:lastRenderedPageBreak/>
        <w:t>【別紙</w:t>
      </w:r>
      <w:r w:rsidR="0049030F">
        <w:rPr>
          <w:rFonts w:ascii="HG丸ｺﾞｼｯｸM-PRO" w:eastAsia="HG丸ｺﾞｼｯｸM-PRO" w:hAnsi="CenturyOldst" w:hint="eastAsia"/>
        </w:rPr>
        <w:t>３</w:t>
      </w:r>
      <w:r>
        <w:rPr>
          <w:rFonts w:ascii="HG丸ｺﾞｼｯｸM-PRO" w:eastAsia="HG丸ｺﾞｼｯｸM-PRO" w:hAnsi="CenturyOldst" w:hint="eastAsia"/>
        </w:rPr>
        <w:t>】</w:t>
      </w:r>
    </w:p>
    <w:p w:rsidR="006B78E7" w:rsidRDefault="006B78E7" w:rsidP="00C400FE">
      <w:pPr>
        <w:pStyle w:val="a0"/>
        <w:snapToGrid w:val="0"/>
        <w:spacing w:beforeLines="50" w:before="194"/>
        <w:jc w:val="center"/>
        <w:rPr>
          <w:rFonts w:ascii="ＭＳ ゴシック" w:eastAsia="ＭＳ ゴシック" w:hAnsi="ＭＳ ゴシック"/>
          <w:szCs w:val="21"/>
        </w:rPr>
      </w:pPr>
      <w:r>
        <w:rPr>
          <w:rFonts w:ascii="ＭＳ ゴシック" w:eastAsia="ＭＳ ゴシック" w:hAnsi="ＭＳ ゴシック" w:hint="eastAsia"/>
          <w:szCs w:val="21"/>
        </w:rPr>
        <w:t>これまでの夏期研究会テーマ及び冬期研究会重点検討事項</w:t>
      </w:r>
    </w:p>
    <w:tbl>
      <w:tblPr>
        <w:tblW w:w="1032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
        <w:gridCol w:w="3024"/>
        <w:gridCol w:w="107"/>
        <w:gridCol w:w="7122"/>
        <w:gridCol w:w="51"/>
        <w:gridCol w:w="6"/>
      </w:tblGrid>
      <w:tr w:rsidR="006B78E7" w:rsidTr="00C42F70">
        <w:trPr>
          <w:gridBefore w:val="1"/>
          <w:gridAfter w:val="1"/>
          <w:wBefore w:w="15" w:type="dxa"/>
          <w:wAfter w:w="6" w:type="dxa"/>
          <w:trHeight w:val="312"/>
        </w:trPr>
        <w:tc>
          <w:tcPr>
            <w:tcW w:w="10304" w:type="dxa"/>
            <w:gridSpan w:val="4"/>
            <w:tcBorders>
              <w:top w:val="nil"/>
              <w:left w:val="nil"/>
              <w:bottom w:val="single" w:sz="4" w:space="0" w:color="auto"/>
              <w:right w:val="nil"/>
            </w:tcBorders>
            <w:hideMark/>
          </w:tcPr>
          <w:p w:rsidR="006B78E7" w:rsidRDefault="006B78E7" w:rsidP="00347263">
            <w:pPr>
              <w:pStyle w:val="a0"/>
              <w:snapToGrid w:val="0"/>
              <w:spacing w:line="240" w:lineRule="exact"/>
              <w:jc w:val="both"/>
              <w:rPr>
                <w:rFonts w:ascii="HG丸ｺﾞｼｯｸM-PRO" w:eastAsia="HG丸ｺﾞｼｯｸM-PRO" w:hAnsi="CenturyOldst"/>
                <w:szCs w:val="21"/>
                <w:lang w:val="en-US" w:eastAsia="ja-JP"/>
              </w:rPr>
            </w:pPr>
            <w:r>
              <w:rPr>
                <w:rFonts w:ascii="HG丸ｺﾞｼｯｸM-PRO" w:eastAsia="HG丸ｺﾞｼｯｸM-PRO" w:hAnsi="CenturyOldst" w:hint="eastAsia"/>
                <w:szCs w:val="21"/>
                <w:lang w:val="en-US" w:eastAsia="ja-JP"/>
              </w:rPr>
              <w:t>夏期研究会テーマ</w:t>
            </w:r>
          </w:p>
        </w:tc>
      </w:tr>
      <w:tr w:rsidR="00684AD8" w:rsidTr="00C42F70">
        <w:trPr>
          <w:gridBefore w:val="1"/>
          <w:wBefore w:w="15" w:type="dxa"/>
          <w:trHeight w:val="312"/>
        </w:trPr>
        <w:tc>
          <w:tcPr>
            <w:tcW w:w="3131" w:type="dxa"/>
            <w:gridSpan w:val="2"/>
            <w:tcBorders>
              <w:top w:val="single" w:sz="4" w:space="0" w:color="auto"/>
              <w:left w:val="nil"/>
              <w:bottom w:val="nil"/>
              <w:right w:val="nil"/>
            </w:tcBorders>
            <w:vAlign w:val="center"/>
          </w:tcPr>
          <w:p w:rsidR="00684AD8" w:rsidRDefault="00684AD8" w:rsidP="00684AD8">
            <w:pPr>
              <w:pStyle w:val="a0"/>
              <w:snapToGrid w:val="0"/>
              <w:spacing w:line="240" w:lineRule="exact"/>
              <w:jc w:val="both"/>
              <w:rPr>
                <w:sz w:val="18"/>
                <w:szCs w:val="18"/>
                <w:lang w:val="en-US" w:eastAsia="ja-JP"/>
              </w:rPr>
            </w:pPr>
            <w:r>
              <w:rPr>
                <w:rFonts w:hint="eastAsia"/>
                <w:sz w:val="18"/>
                <w:szCs w:val="18"/>
                <w:lang w:val="en-US" w:eastAsia="ja-JP"/>
              </w:rPr>
              <w:t>令和元</w:t>
            </w:r>
            <w:r>
              <w:rPr>
                <w:sz w:val="18"/>
                <w:szCs w:val="18"/>
                <w:lang w:val="en-US" w:eastAsia="ja-JP"/>
              </w:rPr>
              <w:t>年度</w:t>
            </w:r>
            <w:r>
              <w:rPr>
                <w:rFonts w:hint="eastAsia"/>
                <w:sz w:val="18"/>
                <w:szCs w:val="18"/>
                <w:lang w:val="en-US" w:eastAsia="ja-JP"/>
              </w:rPr>
              <w:t>（</w:t>
            </w:r>
            <w:r>
              <w:rPr>
                <w:rFonts w:hint="eastAsia"/>
                <w:sz w:val="18"/>
                <w:szCs w:val="18"/>
                <w:lang w:val="en-US" w:eastAsia="ja-JP"/>
              </w:rPr>
              <w:t>R1</w:t>
            </w:r>
            <w:r>
              <w:rPr>
                <w:sz w:val="18"/>
                <w:szCs w:val="18"/>
                <w:lang w:val="en-US" w:eastAsia="ja-JP"/>
              </w:rPr>
              <w:t>.8.2</w:t>
            </w:r>
            <w:r>
              <w:rPr>
                <w:rFonts w:hint="eastAsia"/>
                <w:sz w:val="18"/>
                <w:szCs w:val="18"/>
                <w:lang w:val="en-US" w:eastAsia="ja-JP"/>
              </w:rPr>
              <w:t>7</w:t>
            </w:r>
            <w:r w:rsidR="00C42F70">
              <w:rPr>
                <w:sz w:val="18"/>
                <w:szCs w:val="18"/>
                <w:lang w:val="en-US" w:eastAsia="ja-JP"/>
              </w:rPr>
              <w:t>/-</w:t>
            </w:r>
            <w:r>
              <w:rPr>
                <w:sz w:val="18"/>
                <w:szCs w:val="18"/>
                <w:lang w:val="en-US" w:eastAsia="ja-JP"/>
              </w:rPr>
              <w:t>2</w:t>
            </w:r>
            <w:r>
              <w:rPr>
                <w:rFonts w:hint="eastAsia"/>
                <w:sz w:val="18"/>
                <w:szCs w:val="18"/>
                <w:lang w:val="en-US" w:eastAsia="ja-JP"/>
              </w:rPr>
              <w:t>8</w:t>
            </w:r>
            <w:r>
              <w:rPr>
                <w:sz w:val="18"/>
                <w:szCs w:val="18"/>
                <w:lang w:val="en-US" w:eastAsia="ja-JP"/>
              </w:rPr>
              <w:t>，</w:t>
            </w:r>
            <w:r>
              <w:rPr>
                <w:rFonts w:hint="eastAsia"/>
                <w:sz w:val="18"/>
                <w:szCs w:val="18"/>
                <w:lang w:val="en-US" w:eastAsia="ja-JP"/>
              </w:rPr>
              <w:t>福島</w:t>
            </w:r>
            <w:r>
              <w:rPr>
                <w:sz w:val="18"/>
                <w:szCs w:val="18"/>
                <w:lang w:val="en-US" w:eastAsia="ja-JP"/>
              </w:rPr>
              <w:t>県</w:t>
            </w:r>
            <w:r>
              <w:rPr>
                <w:sz w:val="18"/>
                <w:szCs w:val="18"/>
                <w:lang w:val="en-US" w:eastAsia="ja-JP"/>
              </w:rPr>
              <w:t>)</w:t>
            </w:r>
            <w:r>
              <w:rPr>
                <w:rFonts w:hint="eastAsia"/>
                <w:sz w:val="18"/>
                <w:szCs w:val="18"/>
                <w:lang w:val="en-US" w:eastAsia="ja-JP"/>
              </w:rPr>
              <w:t xml:space="preserve">　</w:t>
            </w:r>
          </w:p>
        </w:tc>
        <w:tc>
          <w:tcPr>
            <w:tcW w:w="7179" w:type="dxa"/>
            <w:gridSpan w:val="3"/>
            <w:tcBorders>
              <w:top w:val="single" w:sz="4" w:space="0" w:color="auto"/>
              <w:left w:val="nil"/>
              <w:bottom w:val="nil"/>
              <w:right w:val="nil"/>
            </w:tcBorders>
            <w:vAlign w:val="center"/>
          </w:tcPr>
          <w:p w:rsidR="00684AD8" w:rsidRPr="00684AD8" w:rsidRDefault="00684AD8" w:rsidP="00684AD8">
            <w:pPr>
              <w:pStyle w:val="a0"/>
              <w:snapToGrid w:val="0"/>
              <w:spacing w:line="240" w:lineRule="exact"/>
              <w:jc w:val="both"/>
              <w:rPr>
                <w:sz w:val="18"/>
                <w:szCs w:val="18"/>
                <w:lang w:val="en-US" w:eastAsia="ja-JP"/>
              </w:rPr>
            </w:pPr>
            <w:r>
              <w:rPr>
                <w:rFonts w:hint="eastAsia"/>
                <w:sz w:val="18"/>
                <w:szCs w:val="18"/>
                <w:lang w:val="en-US" w:eastAsia="ja-JP"/>
              </w:rPr>
              <w:t>「</w:t>
            </w:r>
            <w:r w:rsidRPr="00684AD8">
              <w:rPr>
                <w:rFonts w:hint="eastAsia"/>
                <w:sz w:val="18"/>
                <w:szCs w:val="18"/>
                <w:lang w:val="en-US" w:eastAsia="ja-JP"/>
              </w:rPr>
              <w:t>スマート農業技術の普及における現状と課題</w:t>
            </w:r>
            <w:r>
              <w:rPr>
                <w:rFonts w:hint="eastAsia"/>
                <w:sz w:val="18"/>
                <w:szCs w:val="18"/>
                <w:lang w:val="en-US" w:eastAsia="ja-JP"/>
              </w:rPr>
              <w:t>」</w:t>
            </w:r>
          </w:p>
        </w:tc>
      </w:tr>
      <w:tr w:rsidR="003C73F7"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tcPr>
          <w:p w:rsidR="003C73F7" w:rsidRDefault="003C73F7" w:rsidP="00684AD8">
            <w:pPr>
              <w:pStyle w:val="a0"/>
              <w:snapToGrid w:val="0"/>
              <w:spacing w:line="240" w:lineRule="exact"/>
              <w:jc w:val="both"/>
              <w:rPr>
                <w:sz w:val="18"/>
                <w:szCs w:val="18"/>
                <w:lang w:val="en-US" w:eastAsia="ja-JP"/>
              </w:rPr>
            </w:pPr>
            <w:r>
              <w:rPr>
                <w:rFonts w:hint="eastAsia"/>
                <w:sz w:val="18"/>
                <w:szCs w:val="18"/>
                <w:lang w:val="en-US" w:eastAsia="ja-JP"/>
              </w:rPr>
              <w:t>平成３０</w:t>
            </w:r>
            <w:r>
              <w:rPr>
                <w:sz w:val="18"/>
                <w:szCs w:val="18"/>
                <w:lang w:val="en-US" w:eastAsia="ja-JP"/>
              </w:rPr>
              <w:t>年度</w:t>
            </w:r>
            <w:r>
              <w:rPr>
                <w:rFonts w:hint="eastAsia"/>
                <w:sz w:val="18"/>
                <w:szCs w:val="18"/>
                <w:lang w:val="en-US" w:eastAsia="ja-JP"/>
              </w:rPr>
              <w:t>（</w:t>
            </w:r>
            <w:r>
              <w:rPr>
                <w:sz w:val="18"/>
                <w:szCs w:val="18"/>
                <w:lang w:val="en-US" w:eastAsia="ja-JP"/>
              </w:rPr>
              <w:t>H30.8</w:t>
            </w:r>
            <w:r w:rsidR="00C42F70">
              <w:rPr>
                <w:sz w:val="18"/>
                <w:szCs w:val="18"/>
                <w:lang w:val="en-US" w:eastAsia="ja-JP"/>
              </w:rPr>
              <w:t>/</w:t>
            </w:r>
            <w:r>
              <w:rPr>
                <w:sz w:val="18"/>
                <w:szCs w:val="18"/>
                <w:lang w:val="en-US" w:eastAsia="ja-JP"/>
              </w:rPr>
              <w:t>2</w:t>
            </w:r>
            <w:r w:rsidR="00D35710">
              <w:rPr>
                <w:sz w:val="18"/>
                <w:szCs w:val="18"/>
                <w:lang w:val="en-US" w:eastAsia="ja-JP"/>
              </w:rPr>
              <w:t>7</w:t>
            </w:r>
            <w:r>
              <w:rPr>
                <w:sz w:val="18"/>
                <w:szCs w:val="18"/>
                <w:lang w:val="en-US" w:eastAsia="ja-JP"/>
              </w:rPr>
              <w:t>-2</w:t>
            </w:r>
            <w:r w:rsidR="00D35710">
              <w:rPr>
                <w:sz w:val="18"/>
                <w:szCs w:val="18"/>
                <w:lang w:val="en-US" w:eastAsia="ja-JP"/>
              </w:rPr>
              <w:t>8</w:t>
            </w:r>
            <w:r w:rsidR="00684AD8">
              <w:rPr>
                <w:rFonts w:hint="eastAsia"/>
                <w:sz w:val="18"/>
                <w:szCs w:val="18"/>
                <w:lang w:val="en-US" w:eastAsia="ja-JP"/>
              </w:rPr>
              <w:t>，宮城</w:t>
            </w:r>
            <w:r>
              <w:rPr>
                <w:sz w:val="18"/>
                <w:szCs w:val="18"/>
                <w:lang w:val="en-US" w:eastAsia="ja-JP"/>
              </w:rPr>
              <w:t>県</w:t>
            </w:r>
            <w:r>
              <w:rPr>
                <w:sz w:val="18"/>
                <w:szCs w:val="18"/>
                <w:lang w:val="en-US" w:eastAsia="ja-JP"/>
              </w:rPr>
              <w:t>)</w:t>
            </w:r>
          </w:p>
        </w:tc>
        <w:tc>
          <w:tcPr>
            <w:tcW w:w="7173" w:type="dxa"/>
            <w:gridSpan w:val="2"/>
            <w:tcBorders>
              <w:top w:val="nil"/>
              <w:left w:val="nil"/>
              <w:bottom w:val="nil"/>
              <w:right w:val="nil"/>
            </w:tcBorders>
            <w:vAlign w:val="center"/>
          </w:tcPr>
          <w:p w:rsidR="003C73F7" w:rsidRPr="00ED5909" w:rsidRDefault="003C73F7" w:rsidP="00C33F21">
            <w:pPr>
              <w:pStyle w:val="a0"/>
              <w:snapToGrid w:val="0"/>
              <w:spacing w:line="240" w:lineRule="exact"/>
              <w:jc w:val="both"/>
              <w:rPr>
                <w:sz w:val="18"/>
                <w:szCs w:val="18"/>
                <w:lang w:eastAsia="ja-JP"/>
              </w:rPr>
            </w:pPr>
            <w:r>
              <w:rPr>
                <w:rFonts w:hint="eastAsia"/>
                <w:sz w:val="18"/>
                <w:szCs w:val="18"/>
                <w:lang w:eastAsia="ja-JP"/>
              </w:rPr>
              <w:t>「</w:t>
            </w:r>
            <w:r w:rsidRPr="003C73F7">
              <w:rPr>
                <w:rFonts w:hint="eastAsia"/>
                <w:sz w:val="18"/>
                <w:szCs w:val="18"/>
                <w:lang w:eastAsia="ja-JP"/>
              </w:rPr>
              <w:t>東日本大震災からの復興の現状と課題</w:t>
            </w:r>
            <w:r>
              <w:rPr>
                <w:rFonts w:hint="eastAsia"/>
                <w:sz w:val="18"/>
                <w:szCs w:val="18"/>
                <w:lang w:eastAsia="ja-JP"/>
              </w:rPr>
              <w:t>」</w:t>
            </w:r>
          </w:p>
        </w:tc>
      </w:tr>
      <w:tr w:rsidR="0056649E"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tcPr>
          <w:p w:rsidR="0056649E" w:rsidRDefault="00D66A00" w:rsidP="007D50EC">
            <w:pPr>
              <w:pStyle w:val="a0"/>
              <w:snapToGrid w:val="0"/>
              <w:spacing w:line="240" w:lineRule="exact"/>
              <w:jc w:val="both"/>
              <w:rPr>
                <w:sz w:val="18"/>
                <w:szCs w:val="18"/>
                <w:lang w:val="en-US" w:eastAsia="ja-JP"/>
              </w:rPr>
            </w:pPr>
            <w:r>
              <w:rPr>
                <w:rFonts w:hint="eastAsia"/>
                <w:sz w:val="18"/>
                <w:szCs w:val="18"/>
                <w:lang w:val="en-US" w:eastAsia="ja-JP"/>
              </w:rPr>
              <w:t>平成</w:t>
            </w:r>
            <w:r>
              <w:rPr>
                <w:sz w:val="18"/>
                <w:szCs w:val="18"/>
                <w:lang w:val="en-US" w:eastAsia="ja-JP"/>
              </w:rPr>
              <w:t>２</w:t>
            </w:r>
            <w:r>
              <w:rPr>
                <w:rFonts w:hint="eastAsia"/>
                <w:sz w:val="18"/>
                <w:szCs w:val="18"/>
                <w:lang w:val="en-US" w:eastAsia="ja-JP"/>
              </w:rPr>
              <w:t>９</w:t>
            </w:r>
            <w:r>
              <w:rPr>
                <w:sz w:val="18"/>
                <w:szCs w:val="18"/>
                <w:lang w:val="en-US" w:eastAsia="ja-JP"/>
              </w:rPr>
              <w:t>年度</w:t>
            </w:r>
            <w:r>
              <w:rPr>
                <w:rFonts w:hint="eastAsia"/>
                <w:sz w:val="18"/>
                <w:szCs w:val="18"/>
                <w:lang w:val="en-US" w:eastAsia="ja-JP"/>
              </w:rPr>
              <w:t>（</w:t>
            </w:r>
            <w:r>
              <w:rPr>
                <w:sz w:val="18"/>
                <w:szCs w:val="18"/>
                <w:lang w:val="en-US" w:eastAsia="ja-JP"/>
              </w:rPr>
              <w:t>H2</w:t>
            </w:r>
            <w:r>
              <w:rPr>
                <w:rFonts w:hint="eastAsia"/>
                <w:sz w:val="18"/>
                <w:szCs w:val="18"/>
                <w:lang w:val="en-US" w:eastAsia="ja-JP"/>
              </w:rPr>
              <w:t>9</w:t>
            </w:r>
            <w:r>
              <w:rPr>
                <w:sz w:val="18"/>
                <w:szCs w:val="18"/>
                <w:lang w:val="en-US" w:eastAsia="ja-JP"/>
              </w:rPr>
              <w:t>.8</w:t>
            </w:r>
            <w:r w:rsidR="00C42F70">
              <w:rPr>
                <w:sz w:val="18"/>
                <w:szCs w:val="18"/>
                <w:lang w:val="en-US" w:eastAsia="ja-JP"/>
              </w:rPr>
              <w:t>/</w:t>
            </w:r>
            <w:r>
              <w:rPr>
                <w:sz w:val="18"/>
                <w:szCs w:val="18"/>
                <w:lang w:val="en-US" w:eastAsia="ja-JP"/>
              </w:rPr>
              <w:t>2</w:t>
            </w:r>
            <w:r w:rsidR="00106524">
              <w:rPr>
                <w:rFonts w:hint="eastAsia"/>
                <w:sz w:val="18"/>
                <w:szCs w:val="18"/>
                <w:lang w:val="en-US" w:eastAsia="ja-JP"/>
              </w:rPr>
              <w:t>1</w:t>
            </w:r>
            <w:r>
              <w:rPr>
                <w:sz w:val="18"/>
                <w:szCs w:val="18"/>
                <w:lang w:val="en-US" w:eastAsia="ja-JP"/>
              </w:rPr>
              <w:t>-2</w:t>
            </w:r>
            <w:r w:rsidR="00106524">
              <w:rPr>
                <w:rFonts w:hint="eastAsia"/>
                <w:sz w:val="18"/>
                <w:szCs w:val="18"/>
                <w:lang w:val="en-US" w:eastAsia="ja-JP"/>
              </w:rPr>
              <w:t>2</w:t>
            </w:r>
            <w:r>
              <w:rPr>
                <w:sz w:val="18"/>
                <w:szCs w:val="18"/>
                <w:lang w:val="en-US" w:eastAsia="ja-JP"/>
              </w:rPr>
              <w:t>，</w:t>
            </w:r>
            <w:r>
              <w:rPr>
                <w:rFonts w:hint="eastAsia"/>
                <w:sz w:val="18"/>
                <w:szCs w:val="18"/>
                <w:lang w:val="en-US" w:eastAsia="ja-JP"/>
              </w:rPr>
              <w:t>岩手</w:t>
            </w:r>
            <w:r>
              <w:rPr>
                <w:sz w:val="18"/>
                <w:szCs w:val="18"/>
                <w:lang w:val="en-US" w:eastAsia="ja-JP"/>
              </w:rPr>
              <w:t>県</w:t>
            </w:r>
            <w:r>
              <w:rPr>
                <w:sz w:val="18"/>
                <w:szCs w:val="18"/>
                <w:lang w:val="en-US" w:eastAsia="ja-JP"/>
              </w:rPr>
              <w:t>)</w:t>
            </w:r>
          </w:p>
        </w:tc>
        <w:tc>
          <w:tcPr>
            <w:tcW w:w="7173" w:type="dxa"/>
            <w:gridSpan w:val="2"/>
            <w:tcBorders>
              <w:top w:val="nil"/>
              <w:left w:val="nil"/>
              <w:bottom w:val="nil"/>
              <w:right w:val="nil"/>
            </w:tcBorders>
            <w:vAlign w:val="center"/>
          </w:tcPr>
          <w:p w:rsidR="0056649E" w:rsidRPr="00ED5909" w:rsidRDefault="00D66A00" w:rsidP="007D50EC">
            <w:pPr>
              <w:pStyle w:val="a0"/>
              <w:snapToGrid w:val="0"/>
              <w:spacing w:line="240" w:lineRule="exact"/>
              <w:jc w:val="both"/>
              <w:rPr>
                <w:sz w:val="18"/>
                <w:szCs w:val="18"/>
                <w:lang w:eastAsia="ja-JP"/>
              </w:rPr>
            </w:pPr>
            <w:r>
              <w:rPr>
                <w:rFonts w:hint="eastAsia"/>
                <w:sz w:val="18"/>
                <w:szCs w:val="18"/>
                <w:lang w:eastAsia="ja-JP"/>
              </w:rPr>
              <w:t>「</w:t>
            </w:r>
            <w:r w:rsidRPr="00D66A00">
              <w:rPr>
                <w:rFonts w:hint="eastAsia"/>
                <w:sz w:val="18"/>
                <w:szCs w:val="18"/>
                <w:lang w:eastAsia="ja-JP"/>
              </w:rPr>
              <w:t>東北地域における土地利用型農業を中心とした</w:t>
            </w:r>
            <w:r w:rsidRPr="00D66A00">
              <w:rPr>
                <w:rFonts w:hint="eastAsia"/>
                <w:sz w:val="18"/>
                <w:szCs w:val="18"/>
                <w:lang w:eastAsia="ja-JP"/>
              </w:rPr>
              <w:t>ICT</w:t>
            </w:r>
            <w:r w:rsidRPr="00D66A00">
              <w:rPr>
                <w:rFonts w:hint="eastAsia"/>
                <w:sz w:val="18"/>
                <w:szCs w:val="18"/>
                <w:lang w:eastAsia="ja-JP"/>
              </w:rPr>
              <w:t>・ロボット技術の活用</w:t>
            </w:r>
            <w:r>
              <w:rPr>
                <w:rFonts w:hint="eastAsia"/>
                <w:sz w:val="18"/>
                <w:szCs w:val="18"/>
                <w:lang w:eastAsia="ja-JP"/>
              </w:rPr>
              <w:t>」</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tcPr>
          <w:p w:rsidR="007D50EC" w:rsidRPr="00E862B6" w:rsidRDefault="007D50EC" w:rsidP="007D50EC">
            <w:pPr>
              <w:pStyle w:val="a0"/>
              <w:snapToGrid w:val="0"/>
              <w:spacing w:line="240" w:lineRule="exact"/>
              <w:jc w:val="both"/>
              <w:rPr>
                <w:sz w:val="18"/>
                <w:szCs w:val="18"/>
                <w:lang w:val="en-US" w:eastAsia="ja-JP"/>
              </w:rPr>
            </w:pPr>
            <w:r>
              <w:rPr>
                <w:rFonts w:hint="eastAsia"/>
                <w:sz w:val="18"/>
                <w:szCs w:val="18"/>
                <w:lang w:val="en-US" w:eastAsia="ja-JP"/>
              </w:rPr>
              <w:t>平成</w:t>
            </w:r>
            <w:r>
              <w:rPr>
                <w:sz w:val="18"/>
                <w:szCs w:val="18"/>
                <w:lang w:val="en-US" w:eastAsia="ja-JP"/>
              </w:rPr>
              <w:t>２</w:t>
            </w:r>
            <w:r>
              <w:rPr>
                <w:rFonts w:hint="eastAsia"/>
                <w:sz w:val="18"/>
                <w:szCs w:val="18"/>
                <w:lang w:val="en-US" w:eastAsia="ja-JP"/>
              </w:rPr>
              <w:t>８</w:t>
            </w:r>
            <w:r>
              <w:rPr>
                <w:sz w:val="18"/>
                <w:szCs w:val="18"/>
                <w:lang w:val="en-US" w:eastAsia="ja-JP"/>
              </w:rPr>
              <w:t>年度</w:t>
            </w:r>
            <w:r>
              <w:rPr>
                <w:rFonts w:hint="eastAsia"/>
                <w:sz w:val="18"/>
                <w:szCs w:val="18"/>
                <w:lang w:val="en-US" w:eastAsia="ja-JP"/>
              </w:rPr>
              <w:t>（</w:t>
            </w:r>
            <w:r>
              <w:rPr>
                <w:sz w:val="18"/>
                <w:szCs w:val="18"/>
                <w:lang w:val="en-US" w:eastAsia="ja-JP"/>
              </w:rPr>
              <w:t>H2</w:t>
            </w:r>
            <w:r>
              <w:rPr>
                <w:rFonts w:hint="eastAsia"/>
                <w:sz w:val="18"/>
                <w:szCs w:val="18"/>
                <w:lang w:val="en-US" w:eastAsia="ja-JP"/>
              </w:rPr>
              <w:t>8</w:t>
            </w:r>
            <w:r>
              <w:rPr>
                <w:sz w:val="18"/>
                <w:szCs w:val="18"/>
                <w:lang w:val="en-US" w:eastAsia="ja-JP"/>
              </w:rPr>
              <w:t>.8</w:t>
            </w:r>
            <w:r w:rsidR="00C42F70">
              <w:rPr>
                <w:sz w:val="18"/>
                <w:szCs w:val="18"/>
                <w:lang w:val="en-US" w:eastAsia="ja-JP"/>
              </w:rPr>
              <w:t>/</w:t>
            </w:r>
            <w:r>
              <w:rPr>
                <w:sz w:val="18"/>
                <w:szCs w:val="18"/>
                <w:lang w:val="en-US" w:eastAsia="ja-JP"/>
              </w:rPr>
              <w:t>25-26</w:t>
            </w:r>
            <w:r>
              <w:rPr>
                <w:sz w:val="18"/>
                <w:szCs w:val="18"/>
                <w:lang w:val="en-US" w:eastAsia="ja-JP"/>
              </w:rPr>
              <w:t>，</w:t>
            </w:r>
            <w:r>
              <w:rPr>
                <w:rFonts w:hint="eastAsia"/>
                <w:sz w:val="18"/>
                <w:szCs w:val="18"/>
                <w:lang w:val="en-US" w:eastAsia="ja-JP"/>
              </w:rPr>
              <w:t>青森</w:t>
            </w:r>
            <w:r>
              <w:rPr>
                <w:sz w:val="18"/>
                <w:szCs w:val="18"/>
                <w:lang w:val="en-US" w:eastAsia="ja-JP"/>
              </w:rPr>
              <w:t>県</w:t>
            </w:r>
            <w:r>
              <w:rPr>
                <w:sz w:val="18"/>
                <w:szCs w:val="18"/>
                <w:lang w:val="en-US" w:eastAsia="ja-JP"/>
              </w:rPr>
              <w:t>)</w:t>
            </w:r>
          </w:p>
        </w:tc>
        <w:tc>
          <w:tcPr>
            <w:tcW w:w="7173" w:type="dxa"/>
            <w:gridSpan w:val="2"/>
            <w:tcBorders>
              <w:top w:val="nil"/>
              <w:left w:val="nil"/>
              <w:bottom w:val="nil"/>
              <w:right w:val="nil"/>
            </w:tcBorders>
            <w:vAlign w:val="center"/>
          </w:tcPr>
          <w:p w:rsidR="007D50EC" w:rsidRPr="00E862B6" w:rsidRDefault="007D50EC" w:rsidP="007D50EC">
            <w:pPr>
              <w:pStyle w:val="a0"/>
              <w:snapToGrid w:val="0"/>
              <w:spacing w:line="240" w:lineRule="exact"/>
              <w:jc w:val="both"/>
              <w:rPr>
                <w:sz w:val="18"/>
                <w:szCs w:val="18"/>
                <w:lang w:eastAsia="ja-JP"/>
              </w:rPr>
            </w:pPr>
            <w:r w:rsidRPr="00ED5909">
              <w:rPr>
                <w:rFonts w:hint="eastAsia"/>
                <w:sz w:val="18"/>
                <w:szCs w:val="18"/>
                <w:lang w:eastAsia="ja-JP"/>
              </w:rPr>
              <w:t>「</w:t>
            </w:r>
            <w:r>
              <w:rPr>
                <w:rFonts w:hint="eastAsia"/>
                <w:sz w:val="18"/>
                <w:szCs w:val="18"/>
                <w:lang w:eastAsia="ja-JP"/>
              </w:rPr>
              <w:t>農業の</w:t>
            </w:r>
            <w:r>
              <w:rPr>
                <w:sz w:val="18"/>
                <w:szCs w:val="18"/>
                <w:lang w:eastAsia="ja-JP"/>
              </w:rPr>
              <w:t>国際化に向けた野菜の先進的生産技術</w:t>
            </w:r>
            <w:r w:rsidRPr="00ED5909">
              <w:rPr>
                <w:rFonts w:hint="eastAsia"/>
                <w:sz w:val="18"/>
                <w:szCs w:val="18"/>
                <w:lang w:eastAsia="ja-JP"/>
              </w:rPr>
              <w:t>」</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tcPr>
          <w:p w:rsidR="007D50EC" w:rsidRPr="00E862B6" w:rsidRDefault="007D50EC" w:rsidP="007D50EC">
            <w:pPr>
              <w:pStyle w:val="a0"/>
              <w:snapToGrid w:val="0"/>
              <w:spacing w:line="240" w:lineRule="exact"/>
              <w:jc w:val="both"/>
              <w:rPr>
                <w:sz w:val="18"/>
                <w:szCs w:val="18"/>
                <w:lang w:val="en-US" w:eastAsia="ja-JP"/>
              </w:rPr>
            </w:pPr>
            <w:r>
              <w:rPr>
                <w:rFonts w:hint="eastAsia"/>
                <w:sz w:val="18"/>
                <w:szCs w:val="18"/>
                <w:lang w:val="en-US" w:eastAsia="ja-JP"/>
              </w:rPr>
              <w:t>平成</w:t>
            </w:r>
            <w:r>
              <w:rPr>
                <w:sz w:val="18"/>
                <w:szCs w:val="18"/>
                <w:lang w:val="en-US" w:eastAsia="ja-JP"/>
              </w:rPr>
              <w:t>２</w:t>
            </w:r>
            <w:r>
              <w:rPr>
                <w:rFonts w:hint="eastAsia"/>
                <w:sz w:val="18"/>
                <w:szCs w:val="18"/>
                <w:lang w:val="en-US" w:eastAsia="ja-JP"/>
              </w:rPr>
              <w:t>７</w:t>
            </w:r>
            <w:r>
              <w:rPr>
                <w:sz w:val="18"/>
                <w:szCs w:val="18"/>
                <w:lang w:val="en-US" w:eastAsia="ja-JP"/>
              </w:rPr>
              <w:t>年度</w:t>
            </w:r>
            <w:r>
              <w:rPr>
                <w:rFonts w:hint="eastAsia"/>
                <w:sz w:val="18"/>
                <w:szCs w:val="18"/>
                <w:lang w:val="en-US" w:eastAsia="ja-JP"/>
              </w:rPr>
              <w:t>（</w:t>
            </w:r>
            <w:r>
              <w:rPr>
                <w:sz w:val="18"/>
                <w:szCs w:val="18"/>
                <w:lang w:val="en-US" w:eastAsia="ja-JP"/>
              </w:rPr>
              <w:t>H27.8</w:t>
            </w:r>
            <w:r w:rsidR="00C42F70">
              <w:rPr>
                <w:sz w:val="18"/>
                <w:szCs w:val="18"/>
                <w:lang w:val="en-US" w:eastAsia="ja-JP"/>
              </w:rPr>
              <w:t>/</w:t>
            </w:r>
            <w:r>
              <w:rPr>
                <w:sz w:val="18"/>
                <w:szCs w:val="18"/>
                <w:lang w:val="en-US" w:eastAsia="ja-JP"/>
              </w:rPr>
              <w:t>20-21</w:t>
            </w:r>
            <w:r>
              <w:rPr>
                <w:sz w:val="18"/>
                <w:szCs w:val="18"/>
                <w:lang w:val="en-US" w:eastAsia="ja-JP"/>
              </w:rPr>
              <w:t>，</w:t>
            </w:r>
            <w:r>
              <w:rPr>
                <w:rFonts w:hint="eastAsia"/>
                <w:sz w:val="18"/>
                <w:szCs w:val="18"/>
                <w:lang w:val="en-US" w:eastAsia="ja-JP"/>
              </w:rPr>
              <w:t>秋田</w:t>
            </w:r>
            <w:r>
              <w:rPr>
                <w:sz w:val="18"/>
                <w:szCs w:val="18"/>
                <w:lang w:val="en-US" w:eastAsia="ja-JP"/>
              </w:rPr>
              <w:t>県</w:t>
            </w:r>
            <w:r>
              <w:rPr>
                <w:sz w:val="18"/>
                <w:szCs w:val="18"/>
                <w:lang w:val="en-US" w:eastAsia="ja-JP"/>
              </w:rPr>
              <w:t>)</w:t>
            </w:r>
          </w:p>
        </w:tc>
        <w:tc>
          <w:tcPr>
            <w:tcW w:w="7173" w:type="dxa"/>
            <w:gridSpan w:val="2"/>
            <w:tcBorders>
              <w:top w:val="nil"/>
              <w:left w:val="nil"/>
              <w:bottom w:val="nil"/>
              <w:right w:val="nil"/>
            </w:tcBorders>
            <w:vAlign w:val="center"/>
          </w:tcPr>
          <w:p w:rsidR="007D50EC" w:rsidRPr="00E862B6" w:rsidRDefault="007D50EC" w:rsidP="007D50EC">
            <w:pPr>
              <w:pStyle w:val="a0"/>
              <w:snapToGrid w:val="0"/>
              <w:spacing w:line="240" w:lineRule="exact"/>
              <w:jc w:val="both"/>
              <w:rPr>
                <w:sz w:val="18"/>
                <w:szCs w:val="18"/>
                <w:lang w:eastAsia="ja-JP"/>
              </w:rPr>
            </w:pPr>
            <w:r w:rsidRPr="00ED5909">
              <w:rPr>
                <w:rFonts w:hint="eastAsia"/>
                <w:sz w:val="18"/>
                <w:szCs w:val="18"/>
                <w:lang w:eastAsia="ja-JP"/>
              </w:rPr>
              <w:t>「水田作低コスト化のための農業機械、作業技術開発の現状と課題」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Pr>
                <w:rFonts w:hint="eastAsia"/>
                <w:sz w:val="18"/>
                <w:szCs w:val="18"/>
                <w:lang w:val="en-US" w:eastAsia="ja-JP"/>
              </w:rPr>
              <w:t>平成</w:t>
            </w:r>
            <w:r>
              <w:rPr>
                <w:sz w:val="18"/>
                <w:szCs w:val="18"/>
                <w:lang w:val="en-US" w:eastAsia="ja-JP"/>
              </w:rPr>
              <w:t>２６年度</w:t>
            </w:r>
            <w:r>
              <w:rPr>
                <w:rFonts w:hint="eastAsia"/>
                <w:sz w:val="18"/>
                <w:szCs w:val="18"/>
                <w:lang w:val="en-US" w:eastAsia="ja-JP"/>
              </w:rPr>
              <w:t>（</w:t>
            </w:r>
            <w:r>
              <w:rPr>
                <w:sz w:val="18"/>
                <w:szCs w:val="18"/>
                <w:lang w:val="en-US" w:eastAsia="ja-JP"/>
              </w:rPr>
              <w:t>H26.8</w:t>
            </w:r>
            <w:r w:rsidR="00C42F70">
              <w:rPr>
                <w:sz w:val="18"/>
                <w:szCs w:val="18"/>
                <w:lang w:val="en-US" w:eastAsia="ja-JP"/>
              </w:rPr>
              <w:t>/</w:t>
            </w:r>
            <w:r>
              <w:rPr>
                <w:sz w:val="18"/>
                <w:szCs w:val="18"/>
                <w:lang w:val="en-US" w:eastAsia="ja-JP"/>
              </w:rPr>
              <w:t>21-22</w:t>
            </w:r>
            <w:r>
              <w:rPr>
                <w:sz w:val="18"/>
                <w:szCs w:val="18"/>
                <w:lang w:val="en-US" w:eastAsia="ja-JP"/>
              </w:rPr>
              <w:t>，山形県</w:t>
            </w:r>
            <w:r>
              <w:rPr>
                <w:sz w:val="18"/>
                <w:szCs w:val="18"/>
                <w:lang w:val="en-US" w:eastAsia="ja-JP"/>
              </w:rPr>
              <w:t>)</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Pr>
                <w:rFonts w:hint="eastAsia"/>
                <w:sz w:val="18"/>
                <w:szCs w:val="18"/>
                <w:lang w:eastAsia="ja-JP"/>
              </w:rPr>
              <w:t>「</w:t>
            </w:r>
            <w:r>
              <w:rPr>
                <w:sz w:val="18"/>
                <w:szCs w:val="18"/>
                <w:lang w:eastAsia="ja-JP"/>
              </w:rPr>
              <w:t>水田農業における安定多収技術」</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平成２５年度（</w:t>
            </w:r>
            <w:r w:rsidRPr="00E862B6">
              <w:rPr>
                <w:sz w:val="18"/>
                <w:szCs w:val="18"/>
                <w:lang w:val="en-US" w:eastAsia="ja-JP"/>
              </w:rPr>
              <w:t>H25.8/23-24</w:t>
            </w:r>
            <w:r w:rsidRPr="00E862B6">
              <w:rPr>
                <w:sz w:val="18"/>
                <w:szCs w:val="18"/>
                <w:lang w:val="en-US" w:eastAsia="ja-JP"/>
              </w:rPr>
              <w:t>，福島県）</w:t>
            </w:r>
          </w:p>
        </w:tc>
        <w:tc>
          <w:tcPr>
            <w:tcW w:w="7173" w:type="dxa"/>
            <w:gridSpan w:val="2"/>
            <w:tcBorders>
              <w:top w:val="nil"/>
              <w:left w:val="nil"/>
              <w:bottom w:val="nil"/>
              <w:right w:val="nil"/>
            </w:tcBorders>
            <w:vAlign w:val="center"/>
          </w:tcPr>
          <w:p w:rsidR="007D50EC" w:rsidRPr="00E862B6" w:rsidRDefault="007D50EC" w:rsidP="007D50EC">
            <w:pPr>
              <w:pStyle w:val="a0"/>
              <w:snapToGrid w:val="0"/>
              <w:spacing w:line="240" w:lineRule="exact"/>
              <w:jc w:val="both"/>
              <w:rPr>
                <w:sz w:val="18"/>
                <w:szCs w:val="18"/>
              </w:rPr>
            </w:pPr>
            <w:r w:rsidRPr="00E862B6">
              <w:rPr>
                <w:sz w:val="18"/>
                <w:szCs w:val="18"/>
              </w:rPr>
              <w:t>「農作業安全の現状と課題」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平成２４年度（</w:t>
            </w:r>
            <w:r w:rsidRPr="00E862B6">
              <w:rPr>
                <w:sz w:val="18"/>
                <w:szCs w:val="18"/>
                <w:lang w:val="en-US" w:eastAsia="ja-JP"/>
              </w:rPr>
              <w:t>H24.8/30-31</w:t>
            </w:r>
            <w:r w:rsidRPr="00E862B6">
              <w:rPr>
                <w:sz w:val="18"/>
                <w:szCs w:val="18"/>
                <w:lang w:val="en-US" w:eastAsia="ja-JP"/>
              </w:rPr>
              <w:t>，宮城県）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「被災地の復旧状況と復興に向けた取り組みと課題」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平成２３年度（</w:t>
            </w:r>
            <w:r w:rsidRPr="00E862B6">
              <w:rPr>
                <w:sz w:val="18"/>
                <w:szCs w:val="18"/>
                <w:lang w:val="en-US" w:eastAsia="ja-JP"/>
              </w:rPr>
              <w:t>H23.8/18-19</w:t>
            </w:r>
            <w:r w:rsidRPr="00E862B6">
              <w:rPr>
                <w:sz w:val="18"/>
                <w:szCs w:val="18"/>
                <w:lang w:val="en-US" w:eastAsia="ja-JP"/>
              </w:rPr>
              <w:t>，岩手県）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「震災復興を視野に入れた東北地域の水田農業の技術開発」</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平成２２年度（</w:t>
            </w:r>
            <w:r w:rsidRPr="00E862B6">
              <w:rPr>
                <w:sz w:val="18"/>
                <w:szCs w:val="18"/>
                <w:lang w:val="en-US" w:eastAsia="ja-JP"/>
              </w:rPr>
              <w:t>H22.8/19-20</w:t>
            </w:r>
            <w:r w:rsidRPr="00E862B6">
              <w:rPr>
                <w:sz w:val="18"/>
                <w:szCs w:val="18"/>
                <w:lang w:val="en-US" w:eastAsia="ja-JP"/>
              </w:rPr>
              <w:t>，青森県）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「寒冷地の地域資源を活かす低コスト栽培システムの研究」</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平成２１年度（</w:t>
            </w:r>
            <w:r w:rsidRPr="00E862B6">
              <w:rPr>
                <w:sz w:val="18"/>
                <w:szCs w:val="18"/>
                <w:lang w:val="en-US" w:eastAsia="ja-JP"/>
              </w:rPr>
              <w:t>H21.8/20-21</w:t>
            </w:r>
            <w:r w:rsidRPr="00E862B6">
              <w:rPr>
                <w:sz w:val="18"/>
                <w:szCs w:val="18"/>
                <w:lang w:val="en-US" w:eastAsia="ja-JP"/>
              </w:rPr>
              <w:t>，秋田県）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「水田転換畑における露地野菜等栽培の現状と今後の課題」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平成２０年度（</w:t>
            </w:r>
            <w:r w:rsidRPr="00E862B6">
              <w:rPr>
                <w:sz w:val="18"/>
                <w:szCs w:val="18"/>
                <w:lang w:val="en-US" w:eastAsia="ja-JP"/>
              </w:rPr>
              <w:t>H20.8/19-20</w:t>
            </w:r>
            <w:r w:rsidRPr="00E862B6">
              <w:rPr>
                <w:sz w:val="18"/>
                <w:szCs w:val="18"/>
                <w:lang w:val="en-US" w:eastAsia="ja-JP"/>
              </w:rPr>
              <w:t>，山形県）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「水田転換畑における土地利用型作物栽培の現状と今後の課題」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平成１９年度（</w:t>
            </w:r>
            <w:r w:rsidRPr="00E862B6">
              <w:rPr>
                <w:sz w:val="18"/>
                <w:szCs w:val="18"/>
                <w:lang w:val="en-US" w:eastAsia="ja-JP"/>
              </w:rPr>
              <w:t>H19.8/7-8</w:t>
            </w:r>
            <w:r w:rsidRPr="00E862B6">
              <w:rPr>
                <w:sz w:val="18"/>
                <w:szCs w:val="18"/>
                <w:lang w:val="en-US" w:eastAsia="ja-JP"/>
              </w:rPr>
              <w:t>，福島県）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「資源循環に向けた取り組みとバイオ燃料の今後」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平成１８年度（</w:t>
            </w:r>
            <w:r w:rsidRPr="00E862B6">
              <w:rPr>
                <w:sz w:val="18"/>
                <w:szCs w:val="18"/>
                <w:lang w:val="en-US" w:eastAsia="ja-JP"/>
              </w:rPr>
              <w:t>H18.8/24-25</w:t>
            </w:r>
            <w:r w:rsidRPr="00E862B6">
              <w:rPr>
                <w:sz w:val="18"/>
                <w:szCs w:val="18"/>
                <w:lang w:val="en-US" w:eastAsia="ja-JP"/>
              </w:rPr>
              <w:t>，宮城県）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「多面的機能を活かした水田基盤と管理作業改善による大規模営農」</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平成１７年度（</w:t>
            </w:r>
            <w:r w:rsidRPr="00E862B6">
              <w:rPr>
                <w:sz w:val="18"/>
                <w:szCs w:val="18"/>
                <w:lang w:val="en-US" w:eastAsia="ja-JP"/>
              </w:rPr>
              <w:t>H17.8/22-23</w:t>
            </w:r>
            <w:r w:rsidRPr="00E862B6">
              <w:rPr>
                <w:sz w:val="18"/>
                <w:szCs w:val="18"/>
                <w:lang w:val="en-US" w:eastAsia="ja-JP"/>
              </w:rPr>
              <w:t>，岩手県）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「水田農業における農業機械・土木分野の課題（排水対策と機械除草）」</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平成１６年度（</w:t>
            </w:r>
            <w:r w:rsidRPr="00E862B6">
              <w:rPr>
                <w:sz w:val="18"/>
                <w:szCs w:val="18"/>
                <w:lang w:val="en-US" w:eastAsia="ja-JP"/>
              </w:rPr>
              <w:t>H16.8/18-19</w:t>
            </w:r>
            <w:r w:rsidRPr="00E862B6">
              <w:rPr>
                <w:sz w:val="18"/>
                <w:szCs w:val="18"/>
                <w:lang w:val="en-US" w:eastAsia="ja-JP"/>
              </w:rPr>
              <w:t>，青森県）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「自然エネルギーを利用した農業の事例研究」</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平成１５年度（</w:t>
            </w:r>
            <w:r w:rsidRPr="00E862B6">
              <w:rPr>
                <w:sz w:val="18"/>
                <w:szCs w:val="18"/>
                <w:lang w:val="en-US" w:eastAsia="ja-JP"/>
              </w:rPr>
              <w:t>H15.8/23</w:t>
            </w:r>
            <w:r w:rsidRPr="00E862B6">
              <w:rPr>
                <w:sz w:val="18"/>
                <w:szCs w:val="18"/>
                <w:lang w:val="en-US" w:eastAsia="ja-JP"/>
              </w:rPr>
              <w:t>，秋田県）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「露地野菜栽培における機械化の現状と今後の課題」</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平成１４年度（</w:t>
            </w:r>
            <w:r w:rsidRPr="00E862B6">
              <w:rPr>
                <w:sz w:val="18"/>
                <w:szCs w:val="18"/>
                <w:lang w:val="en-US" w:eastAsia="ja-JP"/>
              </w:rPr>
              <w:t>H14.8/23</w:t>
            </w:r>
            <w:r w:rsidRPr="00E862B6">
              <w:rPr>
                <w:sz w:val="18"/>
                <w:szCs w:val="18"/>
                <w:lang w:val="en-US" w:eastAsia="ja-JP"/>
              </w:rPr>
              <w:t>，山形県）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「水田を活用した土地利用型農業の推進」</w:t>
            </w:r>
          </w:p>
        </w:tc>
      </w:tr>
      <w:tr w:rsidR="007D50EC" w:rsidRPr="00942502" w:rsidTr="00C42F70">
        <w:trPr>
          <w:gridBefore w:val="1"/>
          <w:gridAfter w:val="1"/>
          <w:wBefore w:w="15" w:type="dxa"/>
          <w:wAfter w:w="6" w:type="dxa"/>
          <w:trHeight w:val="312"/>
        </w:trPr>
        <w:tc>
          <w:tcPr>
            <w:tcW w:w="3131"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平成１３年度（</w:t>
            </w:r>
            <w:r w:rsidRPr="00E862B6">
              <w:rPr>
                <w:sz w:val="18"/>
                <w:szCs w:val="18"/>
                <w:lang w:val="en-US" w:eastAsia="ja-JP"/>
              </w:rPr>
              <w:t>H13.8/23</w:t>
            </w:r>
            <w:r w:rsidRPr="00E862B6">
              <w:rPr>
                <w:sz w:val="18"/>
                <w:szCs w:val="18"/>
                <w:lang w:val="en-US" w:eastAsia="ja-JP"/>
              </w:rPr>
              <w:t>，福島県）</w:t>
            </w:r>
          </w:p>
        </w:tc>
        <w:tc>
          <w:tcPr>
            <w:tcW w:w="7173" w:type="dxa"/>
            <w:gridSpan w:val="2"/>
            <w:tcBorders>
              <w:top w:val="nil"/>
              <w:left w:val="nil"/>
              <w:bottom w:val="nil"/>
              <w:right w:val="nil"/>
            </w:tcBorders>
            <w:vAlign w:val="center"/>
            <w:hideMark/>
          </w:tcPr>
          <w:p w:rsidR="007D50EC" w:rsidRPr="00E862B6" w:rsidRDefault="007D50EC" w:rsidP="007D50EC">
            <w:pPr>
              <w:pStyle w:val="a0"/>
              <w:snapToGrid w:val="0"/>
              <w:spacing w:line="240" w:lineRule="exact"/>
              <w:jc w:val="both"/>
              <w:rPr>
                <w:sz w:val="18"/>
                <w:szCs w:val="18"/>
                <w:lang w:val="en-US" w:eastAsia="ja-JP"/>
              </w:rPr>
            </w:pPr>
            <w:r w:rsidRPr="00E862B6">
              <w:rPr>
                <w:sz w:val="18"/>
                <w:szCs w:val="18"/>
                <w:lang w:val="en-US" w:eastAsia="ja-JP"/>
              </w:rPr>
              <w:t>「野菜・園芸における施設栽培技術の課題」</w:t>
            </w:r>
          </w:p>
        </w:tc>
      </w:tr>
      <w:tr w:rsidR="006B78E7" w:rsidRPr="00942502" w:rsidTr="00C42F70">
        <w:trPr>
          <w:gridAfter w:val="2"/>
          <w:wAfter w:w="57" w:type="dxa"/>
          <w:trHeight w:val="312"/>
        </w:trPr>
        <w:tc>
          <w:tcPr>
            <w:tcW w:w="10268" w:type="dxa"/>
            <w:gridSpan w:val="4"/>
            <w:tcBorders>
              <w:top w:val="nil"/>
              <w:left w:val="nil"/>
              <w:bottom w:val="single" w:sz="4" w:space="0" w:color="auto"/>
              <w:right w:val="nil"/>
            </w:tcBorders>
            <w:hideMark/>
          </w:tcPr>
          <w:p w:rsidR="006B78E7" w:rsidRPr="00942502" w:rsidRDefault="006B78E7" w:rsidP="00C42F70">
            <w:pPr>
              <w:pStyle w:val="a0"/>
              <w:snapToGrid w:val="0"/>
              <w:spacing w:beforeLines="50" w:before="194" w:line="240" w:lineRule="exact"/>
              <w:ind w:rightChars="367" w:right="771"/>
              <w:jc w:val="both"/>
              <w:rPr>
                <w:rFonts w:ascii="CenturyOldst" w:hAnsi="CenturyOldst"/>
                <w:szCs w:val="21"/>
                <w:lang w:val="en-US" w:eastAsia="ja-JP"/>
              </w:rPr>
            </w:pPr>
            <w:r w:rsidRPr="00942502">
              <w:rPr>
                <w:rFonts w:ascii="HG丸ｺﾞｼｯｸM-PRO" w:eastAsia="HG丸ｺﾞｼｯｸM-PRO" w:hAnsi="CenturyOldst" w:hint="eastAsia"/>
                <w:szCs w:val="21"/>
                <w:lang w:val="en-US" w:eastAsia="ja-JP"/>
              </w:rPr>
              <w:t>冬期研究会重点検討事項</w:t>
            </w:r>
          </w:p>
        </w:tc>
      </w:tr>
      <w:tr w:rsidR="00684AD8" w:rsidRPr="00942502" w:rsidTr="00C42F70">
        <w:trPr>
          <w:gridAfter w:val="2"/>
          <w:wAfter w:w="57" w:type="dxa"/>
          <w:trHeight w:val="312"/>
        </w:trPr>
        <w:tc>
          <w:tcPr>
            <w:tcW w:w="3039" w:type="dxa"/>
            <w:gridSpan w:val="2"/>
            <w:tcBorders>
              <w:top w:val="nil"/>
              <w:left w:val="nil"/>
              <w:bottom w:val="nil"/>
              <w:right w:val="nil"/>
            </w:tcBorders>
            <w:vAlign w:val="center"/>
          </w:tcPr>
          <w:p w:rsidR="00684AD8" w:rsidRDefault="00684AD8" w:rsidP="00681BC8">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令和元</w:t>
            </w:r>
            <w:r>
              <w:rPr>
                <w:rFonts w:ascii="CenturyOldst" w:hAnsi="CenturyOldst"/>
                <w:sz w:val="18"/>
                <w:szCs w:val="18"/>
                <w:lang w:val="en-US" w:eastAsia="ja-JP"/>
              </w:rPr>
              <w:t>年度</w:t>
            </w:r>
            <w:r>
              <w:rPr>
                <w:rFonts w:ascii="CenturyOldst" w:hAnsi="CenturyOldst" w:hint="eastAsia"/>
                <w:sz w:val="18"/>
                <w:szCs w:val="18"/>
                <w:lang w:val="en-US" w:eastAsia="ja-JP"/>
              </w:rPr>
              <w:t>（</w:t>
            </w:r>
            <w:r>
              <w:rPr>
                <w:rFonts w:ascii="CenturyOldst" w:hAnsi="CenturyOldst"/>
                <w:sz w:val="18"/>
                <w:szCs w:val="18"/>
                <w:lang w:val="en-US" w:eastAsia="ja-JP"/>
              </w:rPr>
              <w:t>H2</w:t>
            </w:r>
            <w:r>
              <w:rPr>
                <w:rFonts w:ascii="CenturyOldst" w:hAnsi="CenturyOldst" w:hint="eastAsia"/>
                <w:sz w:val="18"/>
                <w:szCs w:val="18"/>
                <w:lang w:val="en-US" w:eastAsia="ja-JP"/>
              </w:rPr>
              <w:t>9.1</w:t>
            </w:r>
            <w:r>
              <w:rPr>
                <w:rFonts w:ascii="CenturyOldst" w:hAnsi="CenturyOldst"/>
                <w:sz w:val="18"/>
                <w:szCs w:val="18"/>
                <w:lang w:val="en-US" w:eastAsia="ja-JP"/>
              </w:rPr>
              <w:t>/</w:t>
            </w:r>
            <w:r>
              <w:rPr>
                <w:rFonts w:ascii="CenturyOldst" w:hAnsi="CenturyOldst" w:hint="eastAsia"/>
                <w:sz w:val="18"/>
                <w:szCs w:val="18"/>
                <w:lang w:val="en-US" w:eastAsia="ja-JP"/>
              </w:rPr>
              <w:t>30</w:t>
            </w:r>
            <w:r>
              <w:rPr>
                <w:rFonts w:ascii="CenturyOldst" w:hAnsi="CenturyOldst"/>
                <w:sz w:val="18"/>
                <w:szCs w:val="18"/>
                <w:lang w:val="en-US" w:eastAsia="ja-JP"/>
              </w:rPr>
              <w:t>-</w:t>
            </w:r>
            <w:r>
              <w:rPr>
                <w:rFonts w:ascii="CenturyOldst" w:hAnsi="CenturyOldst" w:hint="eastAsia"/>
                <w:sz w:val="18"/>
                <w:szCs w:val="18"/>
                <w:lang w:val="en-US" w:eastAsia="ja-JP"/>
              </w:rPr>
              <w:t>31</w:t>
            </w:r>
            <w:r>
              <w:rPr>
                <w:rFonts w:ascii="CenturyOldst" w:hAnsi="CenturyOldst"/>
                <w:sz w:val="18"/>
                <w:szCs w:val="18"/>
                <w:lang w:val="en-US" w:eastAsia="ja-JP"/>
              </w:rPr>
              <w:t>)</w:t>
            </w:r>
          </w:p>
        </w:tc>
        <w:tc>
          <w:tcPr>
            <w:tcW w:w="7229" w:type="dxa"/>
            <w:gridSpan w:val="2"/>
            <w:tcBorders>
              <w:top w:val="nil"/>
              <w:left w:val="nil"/>
              <w:bottom w:val="nil"/>
              <w:right w:val="nil"/>
            </w:tcBorders>
            <w:vAlign w:val="center"/>
          </w:tcPr>
          <w:p w:rsidR="00684AD8" w:rsidRPr="00522907" w:rsidRDefault="00684AD8" w:rsidP="00681BC8">
            <w:pPr>
              <w:pStyle w:val="a0"/>
              <w:snapToGrid w:val="0"/>
              <w:spacing w:line="240" w:lineRule="exact"/>
              <w:jc w:val="both"/>
              <w:rPr>
                <w:sz w:val="18"/>
                <w:szCs w:val="18"/>
                <w:lang w:eastAsia="ja-JP"/>
              </w:rPr>
            </w:pPr>
            <w:r w:rsidRPr="00ED5909">
              <w:rPr>
                <w:rFonts w:hint="eastAsia"/>
                <w:sz w:val="16"/>
                <w:szCs w:val="18"/>
                <w:lang w:eastAsia="ja-JP"/>
              </w:rPr>
              <w:t>「</w:t>
            </w:r>
            <w:r w:rsidR="00C42F70" w:rsidRPr="00C42F70">
              <w:rPr>
                <w:rFonts w:hint="eastAsia"/>
                <w:sz w:val="16"/>
                <w:szCs w:val="18"/>
                <w:lang w:eastAsia="ja-JP"/>
              </w:rPr>
              <w:t>東北地域における気候変動への適応技術の現状と課題</w:t>
            </w:r>
            <w:r w:rsidRPr="00ED5909">
              <w:rPr>
                <w:rFonts w:asciiTheme="minorEastAsia" w:eastAsiaTheme="minorEastAsia" w:hAnsiTheme="minorEastAsia" w:cs="ＭＳゴシック" w:hint="eastAsia"/>
                <w:kern w:val="0"/>
                <w:sz w:val="16"/>
                <w:szCs w:val="18"/>
              </w:rPr>
              <w:t>」</w:t>
            </w:r>
          </w:p>
        </w:tc>
      </w:tr>
      <w:tr w:rsidR="00BC6DC6" w:rsidRPr="00942502" w:rsidTr="00C42F70">
        <w:trPr>
          <w:gridAfter w:val="2"/>
          <w:wAfter w:w="57" w:type="dxa"/>
          <w:trHeight w:val="312"/>
        </w:trPr>
        <w:tc>
          <w:tcPr>
            <w:tcW w:w="3039" w:type="dxa"/>
            <w:gridSpan w:val="2"/>
            <w:tcBorders>
              <w:top w:val="nil"/>
              <w:left w:val="nil"/>
              <w:bottom w:val="nil"/>
              <w:right w:val="nil"/>
            </w:tcBorders>
            <w:vAlign w:val="center"/>
          </w:tcPr>
          <w:p w:rsidR="00BC6DC6" w:rsidRDefault="00BC6DC6" w:rsidP="00F82F7A">
            <w:pPr>
              <w:pStyle w:val="a0"/>
              <w:snapToGrid w:val="0"/>
              <w:spacing w:line="240" w:lineRule="exact"/>
              <w:jc w:val="both"/>
              <w:rPr>
                <w:rFonts w:ascii="CenturyOldst" w:hAnsi="CenturyOldst"/>
                <w:sz w:val="18"/>
                <w:szCs w:val="18"/>
                <w:lang w:val="en-US" w:eastAsia="ja-JP"/>
              </w:rPr>
            </w:pPr>
            <w:bookmarkStart w:id="1" w:name="_Hlk531935529"/>
            <w:r>
              <w:rPr>
                <w:rFonts w:ascii="CenturyOldst" w:hAnsi="CenturyOldst" w:hint="eastAsia"/>
                <w:sz w:val="18"/>
                <w:szCs w:val="18"/>
                <w:lang w:val="en-US" w:eastAsia="ja-JP"/>
              </w:rPr>
              <w:t>平成</w:t>
            </w:r>
            <w:r w:rsidR="00D35710">
              <w:rPr>
                <w:rFonts w:ascii="CenturyOldst" w:hAnsi="CenturyOldst" w:hint="eastAsia"/>
                <w:sz w:val="18"/>
                <w:szCs w:val="18"/>
                <w:lang w:val="en-US" w:eastAsia="ja-JP"/>
              </w:rPr>
              <w:t>３０</w:t>
            </w:r>
            <w:r>
              <w:rPr>
                <w:rFonts w:ascii="CenturyOldst" w:hAnsi="CenturyOldst"/>
                <w:sz w:val="18"/>
                <w:szCs w:val="18"/>
                <w:lang w:val="en-US" w:eastAsia="ja-JP"/>
              </w:rPr>
              <w:t>年度</w:t>
            </w:r>
            <w:r>
              <w:rPr>
                <w:rFonts w:ascii="CenturyOldst" w:hAnsi="CenturyOldst" w:hint="eastAsia"/>
                <w:sz w:val="18"/>
                <w:szCs w:val="18"/>
                <w:lang w:val="en-US" w:eastAsia="ja-JP"/>
              </w:rPr>
              <w:t>（</w:t>
            </w:r>
            <w:r>
              <w:rPr>
                <w:rFonts w:ascii="CenturyOldst" w:hAnsi="CenturyOldst"/>
                <w:sz w:val="18"/>
                <w:szCs w:val="18"/>
                <w:lang w:val="en-US" w:eastAsia="ja-JP"/>
              </w:rPr>
              <w:t>H2</w:t>
            </w:r>
            <w:r w:rsidR="00D66A00">
              <w:rPr>
                <w:rFonts w:ascii="CenturyOldst" w:hAnsi="CenturyOldst" w:hint="eastAsia"/>
                <w:sz w:val="18"/>
                <w:szCs w:val="18"/>
                <w:lang w:val="en-US" w:eastAsia="ja-JP"/>
              </w:rPr>
              <w:t>9</w:t>
            </w:r>
            <w:r>
              <w:rPr>
                <w:rFonts w:ascii="CenturyOldst" w:hAnsi="CenturyOldst" w:hint="eastAsia"/>
                <w:sz w:val="18"/>
                <w:szCs w:val="18"/>
                <w:lang w:val="en-US" w:eastAsia="ja-JP"/>
              </w:rPr>
              <w:t>.1</w:t>
            </w:r>
            <w:r>
              <w:rPr>
                <w:rFonts w:ascii="CenturyOldst" w:hAnsi="CenturyOldst"/>
                <w:sz w:val="18"/>
                <w:szCs w:val="18"/>
                <w:lang w:val="en-US" w:eastAsia="ja-JP"/>
              </w:rPr>
              <w:t>/</w:t>
            </w:r>
            <w:r w:rsidR="00D35710">
              <w:rPr>
                <w:rFonts w:ascii="CenturyOldst" w:hAnsi="CenturyOldst"/>
                <w:sz w:val="18"/>
                <w:szCs w:val="18"/>
                <w:lang w:val="en-US" w:eastAsia="ja-JP"/>
              </w:rPr>
              <w:t>29</w:t>
            </w:r>
            <w:r>
              <w:rPr>
                <w:rFonts w:ascii="CenturyOldst" w:hAnsi="CenturyOldst"/>
                <w:sz w:val="18"/>
                <w:szCs w:val="18"/>
                <w:lang w:val="en-US" w:eastAsia="ja-JP"/>
              </w:rPr>
              <w:t>-</w:t>
            </w:r>
            <w:r>
              <w:rPr>
                <w:rFonts w:ascii="CenturyOldst" w:hAnsi="CenturyOldst" w:hint="eastAsia"/>
                <w:sz w:val="18"/>
                <w:szCs w:val="18"/>
                <w:lang w:val="en-US" w:eastAsia="ja-JP"/>
              </w:rPr>
              <w:t>3</w:t>
            </w:r>
            <w:r w:rsidR="00D35710">
              <w:rPr>
                <w:rFonts w:ascii="CenturyOldst" w:hAnsi="CenturyOldst"/>
                <w:sz w:val="18"/>
                <w:szCs w:val="18"/>
                <w:lang w:val="en-US" w:eastAsia="ja-JP"/>
              </w:rPr>
              <w:t>0</w:t>
            </w:r>
            <w:r>
              <w:rPr>
                <w:rFonts w:ascii="CenturyOldst" w:hAnsi="CenturyOldst"/>
                <w:sz w:val="18"/>
                <w:szCs w:val="18"/>
                <w:lang w:val="en-US" w:eastAsia="ja-JP"/>
              </w:rPr>
              <w:t>)</w:t>
            </w:r>
          </w:p>
        </w:tc>
        <w:tc>
          <w:tcPr>
            <w:tcW w:w="7229" w:type="dxa"/>
            <w:gridSpan w:val="2"/>
            <w:tcBorders>
              <w:top w:val="nil"/>
              <w:left w:val="nil"/>
              <w:bottom w:val="nil"/>
              <w:right w:val="nil"/>
            </w:tcBorders>
            <w:vAlign w:val="center"/>
          </w:tcPr>
          <w:p w:rsidR="00BC6DC6" w:rsidRPr="00522907" w:rsidRDefault="00BC6DC6" w:rsidP="00F82F7A">
            <w:pPr>
              <w:pStyle w:val="a0"/>
              <w:snapToGrid w:val="0"/>
              <w:spacing w:line="240" w:lineRule="exact"/>
              <w:jc w:val="both"/>
              <w:rPr>
                <w:sz w:val="18"/>
                <w:szCs w:val="18"/>
                <w:lang w:eastAsia="ja-JP"/>
              </w:rPr>
            </w:pPr>
            <w:r w:rsidRPr="00ED5909">
              <w:rPr>
                <w:rFonts w:hint="eastAsia"/>
                <w:sz w:val="16"/>
                <w:szCs w:val="18"/>
                <w:lang w:eastAsia="ja-JP"/>
              </w:rPr>
              <w:t>「</w:t>
            </w:r>
            <w:r w:rsidR="00D35710" w:rsidRPr="00D35710">
              <w:rPr>
                <w:rFonts w:hint="eastAsia"/>
                <w:sz w:val="16"/>
                <w:szCs w:val="18"/>
                <w:lang w:eastAsia="ja-JP"/>
              </w:rPr>
              <w:t>東北地域でのスマート農業技術の現場への適用に向けた現状と課題</w:t>
            </w:r>
            <w:r w:rsidRPr="00ED5909">
              <w:rPr>
                <w:rFonts w:asciiTheme="minorEastAsia" w:eastAsiaTheme="minorEastAsia" w:hAnsiTheme="minorEastAsia" w:cs="ＭＳゴシック" w:hint="eastAsia"/>
                <w:kern w:val="0"/>
                <w:sz w:val="16"/>
                <w:szCs w:val="18"/>
              </w:rPr>
              <w:t>」</w:t>
            </w:r>
          </w:p>
        </w:tc>
      </w:tr>
      <w:bookmarkEnd w:id="1"/>
      <w:tr w:rsidR="003C73F7" w:rsidRPr="00942502" w:rsidTr="00C42F70">
        <w:trPr>
          <w:gridAfter w:val="2"/>
          <w:wAfter w:w="57" w:type="dxa"/>
          <w:trHeight w:val="312"/>
        </w:trPr>
        <w:tc>
          <w:tcPr>
            <w:tcW w:w="3039" w:type="dxa"/>
            <w:gridSpan w:val="2"/>
            <w:tcBorders>
              <w:top w:val="nil"/>
              <w:left w:val="nil"/>
              <w:bottom w:val="nil"/>
              <w:right w:val="nil"/>
            </w:tcBorders>
            <w:vAlign w:val="center"/>
          </w:tcPr>
          <w:p w:rsidR="003C73F7" w:rsidRDefault="003C73F7" w:rsidP="00C33F21">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w:t>
            </w:r>
            <w:r>
              <w:rPr>
                <w:rFonts w:ascii="CenturyOldst" w:hAnsi="CenturyOldst"/>
                <w:sz w:val="18"/>
                <w:szCs w:val="18"/>
                <w:lang w:val="en-US" w:eastAsia="ja-JP"/>
              </w:rPr>
              <w:t>２</w:t>
            </w:r>
            <w:r>
              <w:rPr>
                <w:rFonts w:ascii="CenturyOldst" w:hAnsi="CenturyOldst" w:hint="eastAsia"/>
                <w:sz w:val="18"/>
                <w:szCs w:val="18"/>
                <w:lang w:val="en-US" w:eastAsia="ja-JP"/>
              </w:rPr>
              <w:t>９</w:t>
            </w:r>
            <w:r>
              <w:rPr>
                <w:rFonts w:ascii="CenturyOldst" w:hAnsi="CenturyOldst"/>
                <w:sz w:val="18"/>
                <w:szCs w:val="18"/>
                <w:lang w:val="en-US" w:eastAsia="ja-JP"/>
              </w:rPr>
              <w:t>年度</w:t>
            </w:r>
            <w:r>
              <w:rPr>
                <w:rFonts w:ascii="CenturyOldst" w:hAnsi="CenturyOldst" w:hint="eastAsia"/>
                <w:sz w:val="18"/>
                <w:szCs w:val="18"/>
                <w:lang w:val="en-US" w:eastAsia="ja-JP"/>
              </w:rPr>
              <w:t>（</w:t>
            </w:r>
            <w:r>
              <w:rPr>
                <w:rFonts w:ascii="CenturyOldst" w:hAnsi="CenturyOldst"/>
                <w:sz w:val="18"/>
                <w:szCs w:val="18"/>
                <w:lang w:val="en-US" w:eastAsia="ja-JP"/>
              </w:rPr>
              <w:t>H2</w:t>
            </w:r>
            <w:r>
              <w:rPr>
                <w:rFonts w:ascii="CenturyOldst" w:hAnsi="CenturyOldst" w:hint="eastAsia"/>
                <w:sz w:val="18"/>
                <w:szCs w:val="18"/>
                <w:lang w:val="en-US" w:eastAsia="ja-JP"/>
              </w:rPr>
              <w:t>9.1</w:t>
            </w:r>
            <w:r>
              <w:rPr>
                <w:rFonts w:ascii="CenturyOldst" w:hAnsi="CenturyOldst"/>
                <w:sz w:val="18"/>
                <w:szCs w:val="18"/>
                <w:lang w:val="en-US" w:eastAsia="ja-JP"/>
              </w:rPr>
              <w:t>/</w:t>
            </w:r>
            <w:r>
              <w:rPr>
                <w:rFonts w:ascii="CenturyOldst" w:hAnsi="CenturyOldst" w:hint="eastAsia"/>
                <w:sz w:val="18"/>
                <w:szCs w:val="18"/>
                <w:lang w:val="en-US" w:eastAsia="ja-JP"/>
              </w:rPr>
              <w:t>30</w:t>
            </w:r>
            <w:r>
              <w:rPr>
                <w:rFonts w:ascii="CenturyOldst" w:hAnsi="CenturyOldst"/>
                <w:sz w:val="18"/>
                <w:szCs w:val="18"/>
                <w:lang w:val="en-US" w:eastAsia="ja-JP"/>
              </w:rPr>
              <w:t>-</w:t>
            </w:r>
            <w:r>
              <w:rPr>
                <w:rFonts w:ascii="CenturyOldst" w:hAnsi="CenturyOldst" w:hint="eastAsia"/>
                <w:sz w:val="18"/>
                <w:szCs w:val="18"/>
                <w:lang w:val="en-US" w:eastAsia="ja-JP"/>
              </w:rPr>
              <w:t>31</w:t>
            </w:r>
            <w:r>
              <w:rPr>
                <w:rFonts w:ascii="CenturyOldst" w:hAnsi="CenturyOldst"/>
                <w:sz w:val="18"/>
                <w:szCs w:val="18"/>
                <w:lang w:val="en-US" w:eastAsia="ja-JP"/>
              </w:rPr>
              <w:t>)</w:t>
            </w:r>
          </w:p>
        </w:tc>
        <w:tc>
          <w:tcPr>
            <w:tcW w:w="7229" w:type="dxa"/>
            <w:gridSpan w:val="2"/>
            <w:tcBorders>
              <w:top w:val="nil"/>
              <w:left w:val="nil"/>
              <w:bottom w:val="nil"/>
              <w:right w:val="nil"/>
            </w:tcBorders>
            <w:vAlign w:val="center"/>
          </w:tcPr>
          <w:p w:rsidR="003C73F7" w:rsidRPr="00522907" w:rsidRDefault="003C73F7" w:rsidP="00C33F21">
            <w:pPr>
              <w:pStyle w:val="a0"/>
              <w:snapToGrid w:val="0"/>
              <w:spacing w:line="240" w:lineRule="exact"/>
              <w:jc w:val="both"/>
              <w:rPr>
                <w:sz w:val="18"/>
                <w:szCs w:val="18"/>
                <w:lang w:eastAsia="ja-JP"/>
              </w:rPr>
            </w:pPr>
            <w:r w:rsidRPr="00ED5909">
              <w:rPr>
                <w:rFonts w:hint="eastAsia"/>
                <w:sz w:val="16"/>
                <w:szCs w:val="18"/>
                <w:lang w:eastAsia="ja-JP"/>
              </w:rPr>
              <w:t>「</w:t>
            </w:r>
            <w:r w:rsidRPr="00D66A00">
              <w:rPr>
                <w:rFonts w:hint="eastAsia"/>
                <w:sz w:val="16"/>
                <w:szCs w:val="18"/>
                <w:lang w:eastAsia="ja-JP"/>
              </w:rPr>
              <w:t>東北地域における人工知能（</w:t>
            </w:r>
            <w:r w:rsidRPr="00D66A00">
              <w:rPr>
                <w:rFonts w:hint="eastAsia"/>
                <w:sz w:val="16"/>
                <w:szCs w:val="18"/>
                <w:lang w:eastAsia="ja-JP"/>
              </w:rPr>
              <w:t>AI</w:t>
            </w:r>
            <w:r w:rsidRPr="00D66A00">
              <w:rPr>
                <w:rFonts w:hint="eastAsia"/>
                <w:sz w:val="16"/>
                <w:szCs w:val="18"/>
                <w:lang w:eastAsia="ja-JP"/>
              </w:rPr>
              <w:t>）活用の可能性と適用可能な現場の課題</w:t>
            </w:r>
            <w:r w:rsidRPr="00ED5909">
              <w:rPr>
                <w:rFonts w:asciiTheme="minorEastAsia" w:eastAsiaTheme="minorEastAsia" w:hAnsiTheme="minorEastAsia" w:cs="ＭＳゴシック" w:hint="eastAsia"/>
                <w:kern w:val="0"/>
                <w:sz w:val="16"/>
                <w:szCs w:val="18"/>
              </w:rPr>
              <w:t>」</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w:t>
            </w:r>
            <w:r>
              <w:rPr>
                <w:rFonts w:ascii="CenturyOldst" w:hAnsi="CenturyOldst"/>
                <w:sz w:val="18"/>
                <w:szCs w:val="18"/>
                <w:lang w:val="en-US" w:eastAsia="ja-JP"/>
              </w:rPr>
              <w:t>２</w:t>
            </w:r>
            <w:r>
              <w:rPr>
                <w:rFonts w:ascii="CenturyOldst" w:hAnsi="CenturyOldst" w:hint="eastAsia"/>
                <w:sz w:val="18"/>
                <w:szCs w:val="18"/>
                <w:lang w:val="en-US" w:eastAsia="ja-JP"/>
              </w:rPr>
              <w:t>８</w:t>
            </w:r>
            <w:r>
              <w:rPr>
                <w:rFonts w:ascii="CenturyOldst" w:hAnsi="CenturyOldst"/>
                <w:sz w:val="18"/>
                <w:szCs w:val="18"/>
                <w:lang w:val="en-US" w:eastAsia="ja-JP"/>
              </w:rPr>
              <w:t>年度</w:t>
            </w:r>
            <w:r>
              <w:rPr>
                <w:rFonts w:ascii="CenturyOldst" w:hAnsi="CenturyOldst" w:hint="eastAsia"/>
                <w:sz w:val="18"/>
                <w:szCs w:val="18"/>
                <w:lang w:val="en-US" w:eastAsia="ja-JP"/>
              </w:rPr>
              <w:t>（</w:t>
            </w:r>
            <w:r>
              <w:rPr>
                <w:rFonts w:ascii="CenturyOldst" w:hAnsi="CenturyOldst"/>
                <w:sz w:val="18"/>
                <w:szCs w:val="18"/>
                <w:lang w:val="en-US" w:eastAsia="ja-JP"/>
              </w:rPr>
              <w:t>H2</w:t>
            </w:r>
            <w:r>
              <w:rPr>
                <w:rFonts w:ascii="CenturyOldst" w:hAnsi="CenturyOldst" w:hint="eastAsia"/>
                <w:sz w:val="18"/>
                <w:szCs w:val="18"/>
                <w:lang w:val="en-US" w:eastAsia="ja-JP"/>
              </w:rPr>
              <w:t>8.1</w:t>
            </w:r>
            <w:r>
              <w:rPr>
                <w:rFonts w:ascii="CenturyOldst" w:hAnsi="CenturyOldst"/>
                <w:sz w:val="18"/>
                <w:szCs w:val="18"/>
                <w:lang w:val="en-US" w:eastAsia="ja-JP"/>
              </w:rPr>
              <w:t>/</w:t>
            </w:r>
            <w:r>
              <w:rPr>
                <w:rFonts w:ascii="CenturyOldst" w:hAnsi="CenturyOldst" w:hint="eastAsia"/>
                <w:sz w:val="18"/>
                <w:szCs w:val="18"/>
                <w:lang w:val="en-US" w:eastAsia="ja-JP"/>
              </w:rPr>
              <w:t>30</w:t>
            </w:r>
            <w:r>
              <w:rPr>
                <w:rFonts w:ascii="CenturyOldst" w:hAnsi="CenturyOldst"/>
                <w:sz w:val="18"/>
                <w:szCs w:val="18"/>
                <w:lang w:val="en-US" w:eastAsia="ja-JP"/>
              </w:rPr>
              <w:t>-</w:t>
            </w:r>
            <w:r>
              <w:rPr>
                <w:rFonts w:ascii="CenturyOldst" w:hAnsi="CenturyOldst" w:hint="eastAsia"/>
                <w:sz w:val="18"/>
                <w:szCs w:val="18"/>
                <w:lang w:val="en-US" w:eastAsia="ja-JP"/>
              </w:rPr>
              <w:t>31</w:t>
            </w:r>
            <w:r>
              <w:rPr>
                <w:rFonts w:ascii="CenturyOldst" w:hAnsi="CenturyOldst"/>
                <w:sz w:val="18"/>
                <w:szCs w:val="18"/>
                <w:lang w:val="en-US" w:eastAsia="ja-JP"/>
              </w:rPr>
              <w:t>)</w:t>
            </w:r>
          </w:p>
        </w:tc>
        <w:tc>
          <w:tcPr>
            <w:tcW w:w="7229" w:type="dxa"/>
            <w:gridSpan w:val="2"/>
            <w:tcBorders>
              <w:top w:val="nil"/>
              <w:left w:val="nil"/>
              <w:bottom w:val="nil"/>
              <w:right w:val="nil"/>
            </w:tcBorders>
            <w:vAlign w:val="center"/>
          </w:tcPr>
          <w:p w:rsidR="007D50EC" w:rsidRPr="00522907" w:rsidRDefault="007D50EC" w:rsidP="007D50EC">
            <w:pPr>
              <w:pStyle w:val="a0"/>
              <w:snapToGrid w:val="0"/>
              <w:spacing w:line="240" w:lineRule="exact"/>
              <w:jc w:val="both"/>
              <w:rPr>
                <w:sz w:val="18"/>
                <w:szCs w:val="18"/>
                <w:lang w:eastAsia="ja-JP"/>
              </w:rPr>
            </w:pPr>
            <w:r w:rsidRPr="00ED5909">
              <w:rPr>
                <w:rFonts w:hint="eastAsia"/>
                <w:sz w:val="16"/>
                <w:szCs w:val="18"/>
                <w:lang w:eastAsia="ja-JP"/>
              </w:rPr>
              <w:t>「</w:t>
            </w:r>
            <w:r w:rsidRPr="007D50EC">
              <w:rPr>
                <w:rFonts w:hint="eastAsia"/>
                <w:sz w:val="16"/>
                <w:szCs w:val="18"/>
                <w:lang w:eastAsia="ja-JP"/>
              </w:rPr>
              <w:t>東北地域におけるＩＣＴ・ロボット技術等の活用に向けた現状と課題</w:t>
            </w:r>
            <w:r w:rsidRPr="00ED5909">
              <w:rPr>
                <w:rFonts w:asciiTheme="minorEastAsia" w:eastAsiaTheme="minorEastAsia" w:hAnsiTheme="minorEastAsia" w:cs="ＭＳゴシック" w:hint="eastAsia"/>
                <w:kern w:val="0"/>
                <w:sz w:val="16"/>
                <w:szCs w:val="18"/>
              </w:rPr>
              <w:t>」</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w:t>
            </w:r>
            <w:r>
              <w:rPr>
                <w:rFonts w:ascii="CenturyOldst" w:hAnsi="CenturyOldst"/>
                <w:sz w:val="18"/>
                <w:szCs w:val="18"/>
                <w:lang w:val="en-US" w:eastAsia="ja-JP"/>
              </w:rPr>
              <w:t>２</w:t>
            </w:r>
            <w:r>
              <w:rPr>
                <w:rFonts w:ascii="CenturyOldst" w:hAnsi="CenturyOldst" w:hint="eastAsia"/>
                <w:sz w:val="18"/>
                <w:szCs w:val="18"/>
                <w:lang w:val="en-US" w:eastAsia="ja-JP"/>
              </w:rPr>
              <w:t>７</w:t>
            </w:r>
            <w:r>
              <w:rPr>
                <w:rFonts w:ascii="CenturyOldst" w:hAnsi="CenturyOldst"/>
                <w:sz w:val="18"/>
                <w:szCs w:val="18"/>
                <w:lang w:val="en-US" w:eastAsia="ja-JP"/>
              </w:rPr>
              <w:t>年度</w:t>
            </w:r>
            <w:r>
              <w:rPr>
                <w:rFonts w:ascii="CenturyOldst" w:hAnsi="CenturyOldst" w:hint="eastAsia"/>
                <w:sz w:val="18"/>
                <w:szCs w:val="18"/>
                <w:lang w:val="en-US" w:eastAsia="ja-JP"/>
              </w:rPr>
              <w:t>（</w:t>
            </w:r>
            <w:r>
              <w:rPr>
                <w:rFonts w:ascii="CenturyOldst" w:hAnsi="CenturyOldst"/>
                <w:sz w:val="18"/>
                <w:szCs w:val="18"/>
                <w:lang w:val="en-US" w:eastAsia="ja-JP"/>
              </w:rPr>
              <w:t>H2</w:t>
            </w:r>
            <w:r>
              <w:rPr>
                <w:rFonts w:ascii="CenturyOldst" w:hAnsi="CenturyOldst" w:hint="eastAsia"/>
                <w:sz w:val="18"/>
                <w:szCs w:val="18"/>
                <w:lang w:val="en-US" w:eastAsia="ja-JP"/>
              </w:rPr>
              <w:t>7.</w:t>
            </w:r>
            <w:r>
              <w:rPr>
                <w:rFonts w:ascii="CenturyOldst" w:hAnsi="CenturyOldst"/>
                <w:sz w:val="18"/>
                <w:szCs w:val="18"/>
                <w:lang w:val="en-US" w:eastAsia="ja-JP"/>
              </w:rPr>
              <w:t>2/1-2)</w:t>
            </w:r>
          </w:p>
        </w:tc>
        <w:tc>
          <w:tcPr>
            <w:tcW w:w="7229" w:type="dxa"/>
            <w:gridSpan w:val="2"/>
            <w:tcBorders>
              <w:top w:val="nil"/>
              <w:left w:val="nil"/>
              <w:bottom w:val="nil"/>
              <w:right w:val="nil"/>
            </w:tcBorders>
            <w:vAlign w:val="center"/>
          </w:tcPr>
          <w:p w:rsidR="007D50EC" w:rsidRPr="00522907" w:rsidRDefault="007D50EC" w:rsidP="007D50EC">
            <w:pPr>
              <w:pStyle w:val="a0"/>
              <w:snapToGrid w:val="0"/>
              <w:spacing w:line="240" w:lineRule="exact"/>
              <w:jc w:val="both"/>
              <w:rPr>
                <w:sz w:val="18"/>
                <w:szCs w:val="18"/>
                <w:lang w:eastAsia="ja-JP"/>
              </w:rPr>
            </w:pPr>
            <w:r w:rsidRPr="00ED5909">
              <w:rPr>
                <w:rFonts w:hint="eastAsia"/>
                <w:sz w:val="16"/>
                <w:szCs w:val="18"/>
                <w:lang w:eastAsia="ja-JP"/>
              </w:rPr>
              <w:t>「</w:t>
            </w:r>
            <w:r w:rsidRPr="00ED5909">
              <w:rPr>
                <w:rFonts w:asciiTheme="minorEastAsia" w:eastAsiaTheme="minorEastAsia" w:hAnsiTheme="minorEastAsia" w:cs="ＭＳゴシック" w:hint="eastAsia"/>
                <w:kern w:val="0"/>
                <w:sz w:val="16"/>
                <w:szCs w:val="18"/>
              </w:rPr>
              <w:t>平坦地･中山間地等、東北地域の多様な地域条件に対応する作業技術開発の現状と課題」</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w:t>
            </w:r>
            <w:r>
              <w:rPr>
                <w:rFonts w:ascii="CenturyOldst" w:hAnsi="CenturyOldst"/>
                <w:sz w:val="18"/>
                <w:szCs w:val="18"/>
                <w:lang w:val="en-US" w:eastAsia="ja-JP"/>
              </w:rPr>
              <w:t>２６年度</w:t>
            </w:r>
            <w:r>
              <w:rPr>
                <w:rFonts w:ascii="CenturyOldst" w:hAnsi="CenturyOldst" w:hint="eastAsia"/>
                <w:sz w:val="18"/>
                <w:szCs w:val="18"/>
                <w:lang w:val="en-US" w:eastAsia="ja-JP"/>
              </w:rPr>
              <w:t>（</w:t>
            </w:r>
            <w:r>
              <w:rPr>
                <w:rFonts w:ascii="CenturyOldst" w:hAnsi="CenturyOldst"/>
                <w:sz w:val="18"/>
                <w:szCs w:val="18"/>
                <w:lang w:val="en-US" w:eastAsia="ja-JP"/>
              </w:rPr>
              <w:t>H26</w:t>
            </w:r>
            <w:r>
              <w:rPr>
                <w:rFonts w:ascii="CenturyOldst" w:hAnsi="CenturyOldst" w:hint="eastAsia"/>
                <w:sz w:val="18"/>
                <w:szCs w:val="18"/>
                <w:lang w:val="en-US" w:eastAsia="ja-JP"/>
              </w:rPr>
              <w:t>.</w:t>
            </w:r>
            <w:r>
              <w:rPr>
                <w:rFonts w:ascii="CenturyOldst" w:hAnsi="CenturyOldst"/>
                <w:sz w:val="18"/>
                <w:szCs w:val="18"/>
                <w:lang w:val="en-US" w:eastAsia="ja-JP"/>
              </w:rPr>
              <w:t>2/4-5)</w:t>
            </w:r>
          </w:p>
        </w:tc>
        <w:tc>
          <w:tcPr>
            <w:tcW w:w="7229" w:type="dxa"/>
            <w:gridSpan w:val="2"/>
            <w:tcBorders>
              <w:top w:val="nil"/>
              <w:left w:val="nil"/>
              <w:bottom w:val="nil"/>
              <w:right w:val="nil"/>
            </w:tcBorders>
            <w:vAlign w:val="center"/>
          </w:tcPr>
          <w:p w:rsidR="007D50EC" w:rsidRPr="00522907" w:rsidRDefault="007D50EC" w:rsidP="007D50EC">
            <w:pPr>
              <w:pStyle w:val="a0"/>
              <w:snapToGrid w:val="0"/>
              <w:spacing w:line="240" w:lineRule="exact"/>
              <w:jc w:val="both"/>
              <w:rPr>
                <w:sz w:val="18"/>
                <w:szCs w:val="18"/>
                <w:lang w:eastAsia="ja-JP"/>
              </w:rPr>
            </w:pPr>
            <w:r w:rsidRPr="00522907">
              <w:rPr>
                <w:rFonts w:hint="eastAsia"/>
                <w:sz w:val="18"/>
                <w:szCs w:val="18"/>
                <w:lang w:eastAsia="ja-JP"/>
              </w:rPr>
              <w:t>「</w:t>
            </w:r>
            <w:r w:rsidRPr="00020933">
              <w:rPr>
                <w:rFonts w:asciiTheme="minorEastAsia" w:eastAsiaTheme="minorEastAsia" w:hAnsiTheme="minorEastAsia" w:cs="ＭＳゴシック" w:hint="eastAsia"/>
                <w:kern w:val="0"/>
                <w:sz w:val="18"/>
                <w:szCs w:val="18"/>
              </w:rPr>
              <w:t>東北</w:t>
            </w:r>
            <w:r w:rsidRPr="00020933">
              <w:rPr>
                <w:rFonts w:asciiTheme="minorEastAsia" w:eastAsiaTheme="minorEastAsia" w:hAnsiTheme="minorEastAsia" w:cs="ＭＳゴシック"/>
                <w:kern w:val="0"/>
                <w:sz w:val="18"/>
                <w:szCs w:val="18"/>
              </w:rPr>
              <w:t>地域の</w:t>
            </w:r>
            <w:r w:rsidRPr="00020933">
              <w:rPr>
                <w:rFonts w:asciiTheme="minorEastAsia" w:eastAsiaTheme="minorEastAsia" w:hAnsiTheme="minorEastAsia" w:cs="ＭＳゴシック" w:hint="eastAsia"/>
                <w:kern w:val="0"/>
                <w:sz w:val="18"/>
                <w:szCs w:val="18"/>
              </w:rPr>
              <w:t>水田</w:t>
            </w:r>
            <w:r w:rsidRPr="00020933">
              <w:rPr>
                <w:rFonts w:asciiTheme="minorEastAsia" w:eastAsiaTheme="minorEastAsia" w:hAnsiTheme="minorEastAsia" w:cs="ＭＳゴシック"/>
                <w:kern w:val="0"/>
                <w:sz w:val="18"/>
                <w:szCs w:val="18"/>
              </w:rPr>
              <w:t>農業における</w:t>
            </w:r>
            <w:r w:rsidRPr="00020933">
              <w:rPr>
                <w:rFonts w:asciiTheme="minorEastAsia" w:eastAsiaTheme="minorEastAsia" w:hAnsiTheme="minorEastAsia" w:cs="ＭＳゴシック" w:hint="eastAsia"/>
                <w:kern w:val="0"/>
                <w:sz w:val="18"/>
                <w:szCs w:val="18"/>
              </w:rPr>
              <w:t>スマート</w:t>
            </w:r>
            <w:r w:rsidRPr="00020933">
              <w:rPr>
                <w:rFonts w:asciiTheme="minorEastAsia" w:eastAsiaTheme="minorEastAsia" w:hAnsiTheme="minorEastAsia" w:cs="ＭＳゴシック"/>
                <w:kern w:val="0"/>
                <w:sz w:val="18"/>
                <w:szCs w:val="18"/>
              </w:rPr>
              <w:t>農業</w:t>
            </w:r>
            <w:r w:rsidRPr="00020933">
              <w:rPr>
                <w:rFonts w:asciiTheme="minorEastAsia" w:eastAsiaTheme="minorEastAsia" w:hAnsiTheme="minorEastAsia" w:cs="ＭＳゴシック" w:hint="eastAsia"/>
                <w:kern w:val="0"/>
                <w:sz w:val="18"/>
                <w:szCs w:val="18"/>
              </w:rPr>
              <w:t>の可能性と実現に</w:t>
            </w:r>
            <w:r w:rsidRPr="00020933">
              <w:rPr>
                <w:rFonts w:asciiTheme="minorEastAsia" w:eastAsiaTheme="minorEastAsia" w:hAnsiTheme="minorEastAsia" w:cs="ＭＳゴシック"/>
                <w:kern w:val="0"/>
                <w:sz w:val="18"/>
                <w:szCs w:val="18"/>
              </w:rPr>
              <w:t>向けた</w:t>
            </w:r>
            <w:r w:rsidRPr="00020933">
              <w:rPr>
                <w:rFonts w:asciiTheme="minorEastAsia" w:eastAsiaTheme="minorEastAsia" w:hAnsiTheme="minorEastAsia" w:cs="ＭＳゴシック" w:hint="eastAsia"/>
                <w:kern w:val="0"/>
                <w:sz w:val="18"/>
                <w:szCs w:val="18"/>
              </w:rPr>
              <w:t>課題」</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平成２５年度（</w:t>
            </w:r>
            <w:r>
              <w:rPr>
                <w:rFonts w:ascii="CenturyOldst" w:hAnsi="CenturyOldst" w:hint="eastAsia"/>
                <w:sz w:val="18"/>
                <w:szCs w:val="18"/>
                <w:lang w:val="en-US" w:eastAsia="ja-JP"/>
              </w:rPr>
              <w:t>H26.2/4-5</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sz w:val="18"/>
                <w:szCs w:val="18"/>
              </w:rPr>
            </w:pPr>
            <w:r>
              <w:rPr>
                <w:rFonts w:hint="eastAsia"/>
                <w:sz w:val="18"/>
                <w:szCs w:val="18"/>
                <w:lang w:eastAsia="ja-JP"/>
              </w:rPr>
              <w:t>「攻めの農林水産業に対応した東北地域土地利用型農業の展開に資する作業技術的課題」</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平成２４年度（</w:t>
            </w:r>
            <w:r w:rsidRPr="00942502">
              <w:rPr>
                <w:rFonts w:ascii="CenturyOldst" w:hAnsi="CenturyOldst" w:hint="eastAsia"/>
                <w:sz w:val="18"/>
                <w:szCs w:val="18"/>
                <w:lang w:val="en-US" w:eastAsia="ja-JP"/>
              </w:rPr>
              <w:t>H25.2/5-6</w:t>
            </w:r>
            <w:r w:rsidRPr="00942502">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hint="eastAsia"/>
                <w:sz w:val="18"/>
                <w:szCs w:val="18"/>
              </w:rPr>
              <w:t>「東北の施設農業における再生可能エネルギー利用の技術的課題と研究方向」</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平成２３年度（</w:t>
            </w:r>
            <w:r w:rsidRPr="00942502">
              <w:rPr>
                <w:rFonts w:ascii="CenturyOldst" w:hAnsi="CenturyOldst"/>
                <w:sz w:val="18"/>
                <w:szCs w:val="18"/>
                <w:lang w:val="en-US" w:eastAsia="ja-JP"/>
              </w:rPr>
              <w:t>H24.1/24-25</w:t>
            </w:r>
            <w:r w:rsidRPr="00942502">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「東日本大震災に対応した工学的研究の課題と復興に向けた取組」</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平成２２年度（</w:t>
            </w:r>
            <w:r w:rsidRPr="00942502">
              <w:rPr>
                <w:rFonts w:ascii="CenturyOldst" w:hAnsi="CenturyOldst"/>
                <w:sz w:val="18"/>
                <w:szCs w:val="18"/>
                <w:lang w:val="en-US" w:eastAsia="ja-JP"/>
              </w:rPr>
              <w:t>H23.1/25-26</w:t>
            </w:r>
            <w:r w:rsidRPr="00942502">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「東北農業の経営改善に寄与する工学的新技術」</w:t>
            </w:r>
          </w:p>
        </w:tc>
      </w:tr>
      <w:tr w:rsidR="007D50EC" w:rsidRPr="00942502" w:rsidTr="00C42F70">
        <w:trPr>
          <w:gridAfter w:val="2"/>
          <w:wAfter w:w="57" w:type="dxa"/>
          <w:trHeight w:val="312"/>
        </w:trPr>
        <w:tc>
          <w:tcPr>
            <w:tcW w:w="303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平成２１年度（</w:t>
            </w:r>
            <w:r w:rsidRPr="00942502">
              <w:rPr>
                <w:rFonts w:ascii="CenturyOldst" w:hAnsi="CenturyOldst"/>
                <w:sz w:val="18"/>
                <w:szCs w:val="18"/>
                <w:lang w:val="en-US" w:eastAsia="ja-JP"/>
              </w:rPr>
              <w:t>H22.2/1-2</w:t>
            </w:r>
            <w:r w:rsidRPr="00942502">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Pr="00942502" w:rsidRDefault="007D50EC" w:rsidP="007D50EC">
            <w:pPr>
              <w:pStyle w:val="a0"/>
              <w:snapToGrid w:val="0"/>
              <w:spacing w:line="240" w:lineRule="exact"/>
              <w:jc w:val="both"/>
              <w:rPr>
                <w:rFonts w:ascii="CenturyOldst" w:hAnsi="CenturyOldst"/>
                <w:sz w:val="18"/>
                <w:szCs w:val="18"/>
                <w:lang w:val="en-US" w:eastAsia="ja-JP"/>
              </w:rPr>
            </w:pPr>
            <w:r w:rsidRPr="00942502">
              <w:rPr>
                <w:rFonts w:ascii="CenturyOldst" w:hAnsi="CenturyOldst" w:hint="eastAsia"/>
                <w:sz w:val="18"/>
                <w:szCs w:val="18"/>
                <w:lang w:val="en-US" w:eastAsia="ja-JP"/>
              </w:rPr>
              <w:t>「新たな農業機械技術と普及上の課題」</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平成２０年度（</w:t>
            </w:r>
            <w:r>
              <w:rPr>
                <w:rFonts w:ascii="CenturyOldst" w:hAnsi="CenturyOldst"/>
                <w:sz w:val="18"/>
                <w:szCs w:val="18"/>
                <w:lang w:val="en-US" w:eastAsia="ja-JP"/>
              </w:rPr>
              <w:t>H21.1/26-27</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「生産資材コスト高騰に対応した農業工学分野に関わる技術的課題」</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平成１９年度（</w:t>
            </w:r>
            <w:r>
              <w:rPr>
                <w:rFonts w:ascii="CenturyOldst" w:hAnsi="CenturyOldst"/>
                <w:sz w:val="18"/>
                <w:szCs w:val="18"/>
                <w:lang w:val="en-US" w:eastAsia="ja-JP"/>
              </w:rPr>
              <w:t>H20.1/30-31</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「有機農業における作業技術・農業土木に関する研究課題」</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平成１８年度（</w:t>
            </w:r>
            <w:r>
              <w:rPr>
                <w:rFonts w:ascii="CenturyOldst" w:hAnsi="CenturyOldst"/>
                <w:sz w:val="18"/>
                <w:szCs w:val="18"/>
                <w:lang w:val="en-US" w:eastAsia="ja-JP"/>
              </w:rPr>
              <w:t>H19.2/2</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「農業機械・農業土木研究の産学官連携の推進方策」</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平成１７年度（</w:t>
            </w:r>
            <w:r>
              <w:rPr>
                <w:rFonts w:ascii="CenturyOldst" w:hAnsi="CenturyOldst"/>
                <w:sz w:val="18"/>
                <w:szCs w:val="18"/>
                <w:lang w:val="en-US" w:eastAsia="ja-JP"/>
              </w:rPr>
              <w:t>H18.2/1</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「東北地域における農業機械・農業土木研究の将来方向と研究推進方策」</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平成１６年度（</w:t>
            </w:r>
            <w:r>
              <w:rPr>
                <w:rFonts w:ascii="CenturyOldst" w:hAnsi="CenturyOldst"/>
                <w:sz w:val="18"/>
                <w:szCs w:val="18"/>
                <w:lang w:val="en-US" w:eastAsia="ja-JP"/>
              </w:rPr>
              <w:t>H17.2/1</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「水田農業ビジョンに対応した作業技術・農業土木研究の方向」</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平成１５年度（</w:t>
            </w:r>
            <w:r>
              <w:rPr>
                <w:rFonts w:ascii="CenturyOldst" w:hAnsi="CenturyOldst"/>
                <w:sz w:val="18"/>
                <w:szCs w:val="18"/>
                <w:lang w:val="en-US" w:eastAsia="ja-JP"/>
              </w:rPr>
              <w:t>H16.2/3</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「自然エネルギーの活用事例と研究方向」</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平成１４年度（</w:t>
            </w:r>
            <w:r>
              <w:rPr>
                <w:rFonts w:ascii="CenturyOldst" w:hAnsi="CenturyOldst"/>
                <w:sz w:val="18"/>
                <w:szCs w:val="18"/>
                <w:lang w:val="en-US" w:eastAsia="ja-JP"/>
              </w:rPr>
              <w:t>H15.2/4</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「農業機械の耐久性および低コストに関する諸課題」</w:t>
            </w:r>
          </w:p>
        </w:tc>
      </w:tr>
      <w:tr w:rsidR="007D50EC" w:rsidTr="00C42F70">
        <w:trPr>
          <w:gridAfter w:val="2"/>
          <w:wAfter w:w="57" w:type="dxa"/>
          <w:trHeight w:val="312"/>
        </w:trPr>
        <w:tc>
          <w:tcPr>
            <w:tcW w:w="303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平成１３年度（</w:t>
            </w:r>
            <w:r>
              <w:rPr>
                <w:rFonts w:ascii="CenturyOldst" w:hAnsi="CenturyOldst"/>
                <w:sz w:val="18"/>
                <w:szCs w:val="18"/>
                <w:lang w:val="en-US" w:eastAsia="ja-JP"/>
              </w:rPr>
              <w:t>H14.2/5</w:t>
            </w:r>
            <w:r>
              <w:rPr>
                <w:rFonts w:ascii="CenturyOldst" w:hAnsi="CenturyOldst" w:hint="eastAsia"/>
                <w:sz w:val="18"/>
                <w:szCs w:val="18"/>
                <w:lang w:val="en-US" w:eastAsia="ja-JP"/>
              </w:rPr>
              <w:t>）</w:t>
            </w:r>
          </w:p>
        </w:tc>
        <w:tc>
          <w:tcPr>
            <w:tcW w:w="7229" w:type="dxa"/>
            <w:gridSpan w:val="2"/>
            <w:tcBorders>
              <w:top w:val="nil"/>
              <w:left w:val="nil"/>
              <w:bottom w:val="nil"/>
              <w:right w:val="nil"/>
            </w:tcBorders>
            <w:vAlign w:val="center"/>
            <w:hideMark/>
          </w:tcPr>
          <w:p w:rsidR="007D50EC" w:rsidRDefault="007D50EC" w:rsidP="007D50EC">
            <w:pPr>
              <w:pStyle w:val="a0"/>
              <w:snapToGrid w:val="0"/>
              <w:spacing w:line="240" w:lineRule="exact"/>
              <w:jc w:val="both"/>
              <w:rPr>
                <w:rFonts w:ascii="CenturyOldst" w:hAnsi="CenturyOldst"/>
                <w:sz w:val="18"/>
                <w:szCs w:val="18"/>
                <w:lang w:val="en-US" w:eastAsia="ja-JP"/>
              </w:rPr>
            </w:pPr>
            <w:r>
              <w:rPr>
                <w:rFonts w:ascii="CenturyOldst" w:hAnsi="CenturyOldst" w:hint="eastAsia"/>
                <w:sz w:val="18"/>
                <w:szCs w:val="18"/>
                <w:lang w:val="en-US" w:eastAsia="ja-JP"/>
              </w:rPr>
              <w:t>「農作業の安全・労働強度の評価方法と軽労化技術」</w:t>
            </w:r>
          </w:p>
        </w:tc>
      </w:tr>
    </w:tbl>
    <w:p w:rsidR="006B78E7" w:rsidRDefault="006B78E7" w:rsidP="007D50EC">
      <w:pPr>
        <w:pStyle w:val="a0"/>
        <w:snapToGrid w:val="0"/>
        <w:spacing w:line="240" w:lineRule="exact"/>
        <w:jc w:val="both"/>
        <w:rPr>
          <w:rFonts w:ascii="CenturyOldst" w:hAnsi="CenturyOldst"/>
          <w:sz w:val="18"/>
          <w:szCs w:val="18"/>
        </w:rPr>
      </w:pPr>
      <w:r>
        <w:rPr>
          <w:rFonts w:ascii="CenturyOldst" w:hAnsi="CenturyOldst" w:hint="eastAsia"/>
          <w:sz w:val="18"/>
          <w:szCs w:val="18"/>
        </w:rPr>
        <w:t xml:space="preserve">※　</w:t>
      </w:r>
      <w:r>
        <w:rPr>
          <w:rFonts w:ascii="CenturyOldst" w:hAnsi="CenturyOldst"/>
          <w:sz w:val="18"/>
          <w:szCs w:val="18"/>
        </w:rPr>
        <w:tab/>
      </w:r>
      <w:r>
        <w:rPr>
          <w:rFonts w:ascii="CenturyOldst" w:hAnsi="CenturyOldst" w:hint="eastAsia"/>
          <w:sz w:val="18"/>
          <w:szCs w:val="18"/>
        </w:rPr>
        <w:t>平成２０年度より作業技術研究会は基盤技術推進部会の一分科会に編成されました。</w:t>
      </w:r>
    </w:p>
    <w:p w:rsidR="006B78E7" w:rsidRDefault="006B78E7" w:rsidP="007D50EC">
      <w:pPr>
        <w:pStyle w:val="a0"/>
        <w:snapToGrid w:val="0"/>
        <w:spacing w:line="240" w:lineRule="exact"/>
        <w:jc w:val="both"/>
        <w:rPr>
          <w:rFonts w:ascii="CenturyOldst" w:hAnsi="CenturyOldst"/>
          <w:sz w:val="18"/>
          <w:szCs w:val="18"/>
        </w:rPr>
      </w:pPr>
      <w:r>
        <w:rPr>
          <w:rFonts w:ascii="CenturyOldst" w:hAnsi="CenturyOldst" w:hint="eastAsia"/>
          <w:sz w:val="18"/>
          <w:szCs w:val="18"/>
        </w:rPr>
        <w:t>※※</w:t>
      </w:r>
      <w:r>
        <w:rPr>
          <w:rFonts w:ascii="CenturyOldst" w:hAnsi="CenturyOldst"/>
          <w:sz w:val="18"/>
          <w:szCs w:val="18"/>
        </w:rPr>
        <w:tab/>
      </w:r>
      <w:r>
        <w:rPr>
          <w:rFonts w:ascii="CenturyOldst" w:hAnsi="CenturyOldst" w:hint="eastAsia"/>
          <w:sz w:val="18"/>
          <w:szCs w:val="18"/>
        </w:rPr>
        <w:t>平成２４年度より作業技術研究会は農業生産基盤推進部会の一分科会に編成されました。</w:t>
      </w:r>
    </w:p>
    <w:p w:rsidR="007D50EC" w:rsidRDefault="007D50EC" w:rsidP="0052082E">
      <w:pPr>
        <w:pStyle w:val="a0"/>
        <w:tabs>
          <w:tab w:val="left" w:pos="448"/>
        </w:tabs>
        <w:snapToGrid w:val="0"/>
        <w:spacing w:line="240" w:lineRule="exact"/>
        <w:jc w:val="both"/>
        <w:rPr>
          <w:rFonts w:ascii="CenturyOldst" w:hAnsi="CenturyOldst"/>
          <w:sz w:val="18"/>
          <w:szCs w:val="18"/>
        </w:rPr>
      </w:pPr>
      <w:r>
        <w:rPr>
          <w:rFonts w:ascii="CenturyOldst" w:hAnsi="CenturyOldst" w:hint="eastAsia"/>
          <w:sz w:val="18"/>
          <w:szCs w:val="18"/>
        </w:rPr>
        <w:t>※※※</w:t>
      </w:r>
      <w:r>
        <w:rPr>
          <w:rFonts w:ascii="CenturyOldst" w:hAnsi="CenturyOldst"/>
          <w:sz w:val="18"/>
          <w:szCs w:val="18"/>
        </w:rPr>
        <w:tab/>
      </w:r>
      <w:r>
        <w:rPr>
          <w:rFonts w:ascii="CenturyOldst" w:hAnsi="CenturyOldst" w:hint="eastAsia"/>
          <w:sz w:val="18"/>
          <w:szCs w:val="18"/>
        </w:rPr>
        <w:t>平成２</w:t>
      </w:r>
      <w:r>
        <w:rPr>
          <w:rFonts w:ascii="CenturyOldst" w:hAnsi="CenturyOldst" w:hint="eastAsia"/>
          <w:sz w:val="18"/>
          <w:szCs w:val="18"/>
          <w:lang w:eastAsia="ja-JP"/>
        </w:rPr>
        <w:t>８</w:t>
      </w:r>
      <w:proofErr w:type="spellStart"/>
      <w:r>
        <w:rPr>
          <w:rFonts w:ascii="CenturyOldst" w:hAnsi="CenturyOldst" w:hint="eastAsia"/>
          <w:sz w:val="18"/>
          <w:szCs w:val="18"/>
        </w:rPr>
        <w:t>年度より作業技術研究会は</w:t>
      </w:r>
      <w:r>
        <w:rPr>
          <w:rFonts w:ascii="CenturyOldst" w:hAnsi="CenturyOldst" w:hint="eastAsia"/>
          <w:sz w:val="18"/>
          <w:szCs w:val="18"/>
          <w:lang w:eastAsia="ja-JP"/>
        </w:rPr>
        <w:t>作物</w:t>
      </w:r>
      <w:r>
        <w:rPr>
          <w:rFonts w:ascii="CenturyOldst" w:hAnsi="CenturyOldst" w:hint="eastAsia"/>
          <w:sz w:val="18"/>
          <w:szCs w:val="18"/>
        </w:rPr>
        <w:t>生産推進部会の一分科会に編成されました</w:t>
      </w:r>
      <w:proofErr w:type="spellEnd"/>
      <w:r>
        <w:rPr>
          <w:rFonts w:ascii="CenturyOldst" w:hAnsi="CenturyOldst" w:hint="eastAsia"/>
          <w:sz w:val="18"/>
          <w:szCs w:val="18"/>
        </w:rPr>
        <w:t>。</w:t>
      </w:r>
    </w:p>
    <w:p w:rsidR="0052082E" w:rsidRDefault="0052082E" w:rsidP="006B78E7">
      <w:pPr>
        <w:pStyle w:val="a0"/>
        <w:spacing w:line="240" w:lineRule="exact"/>
        <w:ind w:left="210" w:hanging="210"/>
        <w:jc w:val="both"/>
        <w:rPr>
          <w:rFonts w:ascii="HG丸ｺﾞｼｯｸM-PRO" w:eastAsia="HG丸ｺﾞｼｯｸM-PRO" w:hAnsi="ＭＳ 明朝"/>
          <w:szCs w:val="21"/>
        </w:rPr>
        <w:sectPr w:rsidR="0052082E" w:rsidSect="0052082E">
          <w:pgSz w:w="11906" w:h="16838"/>
          <w:pgMar w:top="1134" w:right="1418" w:bottom="1418" w:left="1134" w:header="851" w:footer="992" w:gutter="0"/>
          <w:cols w:space="425"/>
          <w:docGrid w:type="linesAndChars" w:linePitch="388"/>
        </w:sectPr>
      </w:pPr>
    </w:p>
    <w:p w:rsidR="0079304C" w:rsidRDefault="0079304C" w:rsidP="006B78E7">
      <w:pPr>
        <w:pStyle w:val="a0"/>
        <w:spacing w:line="240" w:lineRule="exact"/>
        <w:ind w:left="210" w:hanging="210"/>
        <w:jc w:val="both"/>
        <w:rPr>
          <w:rFonts w:ascii="HG丸ｺﾞｼｯｸM-PRO" w:eastAsia="HG丸ｺﾞｼｯｸM-PRO" w:hAnsi="ＭＳ 明朝"/>
          <w:szCs w:val="21"/>
          <w:lang w:eastAsia="ja-JP"/>
        </w:rPr>
      </w:pPr>
      <w:r w:rsidRPr="00000A8D">
        <w:rPr>
          <w:rFonts w:ascii="HG丸ｺﾞｼｯｸM-PRO" w:eastAsia="HG丸ｺﾞｼｯｸM-PRO" w:hAnsi="ＭＳ 明朝" w:hint="eastAsia"/>
          <w:szCs w:val="21"/>
        </w:rPr>
        <w:lastRenderedPageBreak/>
        <w:t>【様式-A】</w:t>
      </w:r>
    </w:p>
    <w:p w:rsidR="00F6390C" w:rsidRDefault="00F6390C" w:rsidP="006B78E7">
      <w:pPr>
        <w:pStyle w:val="a0"/>
        <w:spacing w:line="240" w:lineRule="exact"/>
        <w:ind w:left="210" w:hanging="210"/>
        <w:jc w:val="both"/>
        <w:rPr>
          <w:rFonts w:ascii="HG丸ｺﾞｼｯｸM-PRO" w:eastAsia="HG丸ｺﾞｼｯｸM-PRO" w:hAnsi="ＭＳ 明朝"/>
          <w:szCs w:val="21"/>
          <w:lang w:eastAsia="ja-JP"/>
        </w:rPr>
      </w:pPr>
    </w:p>
    <w:p w:rsidR="00A46A75" w:rsidRDefault="00475947" w:rsidP="0079304C">
      <w:pPr>
        <w:pStyle w:val="a0"/>
        <w:jc w:val="center"/>
        <w:rPr>
          <w:rFonts w:ascii="ＭＳ 明朝" w:hAnsi="ＭＳ 明朝"/>
          <w:sz w:val="24"/>
        </w:rPr>
      </w:pPr>
      <w:r>
        <w:rPr>
          <w:rFonts w:ascii="ＭＳ 明朝" w:hAnsi="ＭＳ 明朝" w:hint="eastAsia"/>
          <w:sz w:val="24"/>
          <w:lang w:eastAsia="ja-JP"/>
        </w:rPr>
        <w:t>令和元</w:t>
      </w:r>
      <w:proofErr w:type="spellStart"/>
      <w:r w:rsidR="00AF7EA1" w:rsidRPr="00942502">
        <w:rPr>
          <w:rFonts w:ascii="ＭＳ 明朝" w:hAnsi="ＭＳ 明朝" w:hint="eastAsia"/>
          <w:sz w:val="24"/>
        </w:rPr>
        <w:t>年</w:t>
      </w:r>
      <w:r w:rsidR="0079304C" w:rsidRPr="00942502">
        <w:rPr>
          <w:rFonts w:ascii="ＭＳ 明朝" w:hAnsi="ＭＳ 明朝" w:hint="eastAsia"/>
          <w:sz w:val="24"/>
        </w:rPr>
        <w:t>度</w:t>
      </w:r>
      <w:r w:rsidR="00835987">
        <w:rPr>
          <w:rFonts w:ascii="ＭＳ 明朝" w:hAnsi="ＭＳ 明朝" w:hint="eastAsia"/>
          <w:sz w:val="24"/>
          <w:lang w:eastAsia="ja-JP"/>
        </w:rPr>
        <w:t>東北</w:t>
      </w:r>
      <w:r w:rsidR="00835987">
        <w:rPr>
          <w:rFonts w:ascii="ＭＳ 明朝" w:hAnsi="ＭＳ 明朝"/>
          <w:sz w:val="24"/>
          <w:lang w:eastAsia="ja-JP"/>
        </w:rPr>
        <w:t>農業試験研究推進</w:t>
      </w:r>
      <w:r w:rsidR="00A46A75">
        <w:rPr>
          <w:rFonts w:ascii="ＭＳ 明朝" w:hAnsi="ＭＳ 明朝" w:hint="eastAsia"/>
          <w:sz w:val="24"/>
          <w:lang w:eastAsia="ja-JP"/>
        </w:rPr>
        <w:t>会議</w:t>
      </w:r>
      <w:proofErr w:type="spellEnd"/>
      <w:r w:rsidR="00A46A75">
        <w:rPr>
          <w:rFonts w:ascii="ＭＳ 明朝" w:hAnsi="ＭＳ 明朝" w:hint="eastAsia"/>
          <w:sz w:val="24"/>
          <w:lang w:eastAsia="ja-JP"/>
        </w:rPr>
        <w:t xml:space="preserve"> </w:t>
      </w:r>
      <w:r>
        <w:rPr>
          <w:rFonts w:ascii="ＭＳ 明朝" w:hAnsi="ＭＳ 明朝" w:hint="eastAsia"/>
          <w:sz w:val="24"/>
          <w:lang w:eastAsia="ja-JP"/>
        </w:rPr>
        <w:t>作物</w:t>
      </w:r>
      <w:proofErr w:type="spellStart"/>
      <w:r w:rsidR="00772159" w:rsidRPr="00942502">
        <w:rPr>
          <w:rFonts w:ascii="ＭＳ 明朝" w:hAnsi="ＭＳ 明朝" w:hint="eastAsia"/>
          <w:sz w:val="24"/>
        </w:rPr>
        <w:t>生産</w:t>
      </w:r>
      <w:r w:rsidR="0079304C" w:rsidRPr="00942502">
        <w:rPr>
          <w:rFonts w:ascii="ＭＳ 明朝" w:hAnsi="ＭＳ 明朝" w:hint="eastAsia"/>
          <w:sz w:val="24"/>
        </w:rPr>
        <w:t>推</w:t>
      </w:r>
      <w:r w:rsidR="0079304C" w:rsidRPr="00000A8D">
        <w:rPr>
          <w:rFonts w:ascii="ＭＳ 明朝" w:hAnsi="ＭＳ 明朝" w:hint="eastAsia"/>
          <w:sz w:val="24"/>
        </w:rPr>
        <w:t>進部会</w:t>
      </w:r>
      <w:proofErr w:type="spellEnd"/>
    </w:p>
    <w:p w:rsidR="0079304C" w:rsidRDefault="0079304C" w:rsidP="0079304C">
      <w:pPr>
        <w:pStyle w:val="a0"/>
        <w:jc w:val="center"/>
        <w:rPr>
          <w:rFonts w:ascii="ＭＳ 明朝" w:hAnsi="ＭＳ 明朝"/>
          <w:sz w:val="24"/>
        </w:rPr>
      </w:pPr>
      <w:r w:rsidRPr="00000A8D">
        <w:rPr>
          <w:rFonts w:ascii="ＭＳ 明朝" w:hAnsi="ＭＳ 明朝" w:hint="eastAsia"/>
          <w:sz w:val="24"/>
        </w:rPr>
        <w:t>作業技術研究会　出席申込書</w:t>
      </w:r>
    </w:p>
    <w:p w:rsidR="0079304C" w:rsidRDefault="0079304C" w:rsidP="0079304C">
      <w:pPr>
        <w:rPr>
          <w:rFonts w:ascii="CenturyOldst"/>
          <w:szCs w:val="21"/>
        </w:rPr>
      </w:pPr>
    </w:p>
    <w:p w:rsidR="00905964" w:rsidRDefault="0079304C" w:rsidP="0079304C">
      <w:pPr>
        <w:rPr>
          <w:rFonts w:ascii="CenturyOldst"/>
          <w:sz w:val="20"/>
          <w:szCs w:val="20"/>
        </w:rPr>
      </w:pPr>
      <w:r w:rsidRPr="001B3757">
        <w:rPr>
          <w:rFonts w:ascii="CenturyOldst" w:hint="eastAsia"/>
          <w:sz w:val="20"/>
          <w:szCs w:val="20"/>
        </w:rPr>
        <w:t>下表</w:t>
      </w:r>
      <w:r w:rsidRPr="001B3757">
        <w:rPr>
          <w:rFonts w:ascii="CenturyOldst"/>
          <w:sz w:val="20"/>
          <w:szCs w:val="20"/>
        </w:rPr>
        <w:t>に必要事項をご記入の上</w:t>
      </w:r>
      <w:r w:rsidR="00FC6076">
        <w:rPr>
          <w:rFonts w:ascii="CenturyOldst" w:hint="eastAsia"/>
          <w:sz w:val="20"/>
          <w:szCs w:val="20"/>
        </w:rPr>
        <w:t>、</w:t>
      </w:r>
      <w:r w:rsidRPr="001B3757">
        <w:rPr>
          <w:rFonts w:ascii="CenturyOldst" w:hAnsi="CenturyOldst"/>
          <w:sz w:val="20"/>
          <w:szCs w:val="20"/>
        </w:rPr>
        <w:t>E-mail</w:t>
      </w:r>
      <w:r w:rsidRPr="001B3757">
        <w:rPr>
          <w:rFonts w:ascii="CenturyOldst" w:hAnsi="CenturyOldst" w:hint="eastAsia"/>
          <w:sz w:val="20"/>
          <w:szCs w:val="20"/>
        </w:rPr>
        <w:t>にて作業技術研究会事務局</w:t>
      </w:r>
      <w:r w:rsidRPr="001B3757">
        <w:rPr>
          <w:rFonts w:ascii="CenturyOldst" w:hint="eastAsia"/>
          <w:sz w:val="20"/>
          <w:szCs w:val="20"/>
        </w:rPr>
        <w:t>（別紙</w:t>
      </w:r>
      <w:r>
        <w:rPr>
          <w:rFonts w:ascii="CenturyOldst" w:hint="eastAsia"/>
          <w:sz w:val="20"/>
          <w:szCs w:val="20"/>
        </w:rPr>
        <w:t>１</w:t>
      </w:r>
      <w:r w:rsidRPr="001B3757">
        <w:rPr>
          <w:rFonts w:ascii="CenturyOldst" w:hint="eastAsia"/>
          <w:sz w:val="20"/>
          <w:szCs w:val="20"/>
        </w:rPr>
        <w:t>参照）宛て</w:t>
      </w:r>
      <w:r>
        <w:rPr>
          <w:rFonts w:ascii="CenturyOldst" w:hint="eastAsia"/>
          <w:sz w:val="20"/>
          <w:szCs w:val="20"/>
        </w:rPr>
        <w:t>に</w:t>
      </w:r>
      <w:r w:rsidRPr="001B3757">
        <w:rPr>
          <w:rFonts w:ascii="CenturyOldst"/>
          <w:sz w:val="20"/>
          <w:szCs w:val="20"/>
        </w:rPr>
        <w:t>送信下さい。</w:t>
      </w:r>
    </w:p>
    <w:p w:rsidR="0079304C" w:rsidRPr="008F5125" w:rsidRDefault="0079304C" w:rsidP="0079304C">
      <w:pPr>
        <w:rPr>
          <w:rFonts w:ascii="CenturyOldst" w:hAnsi="CenturyOldst"/>
          <w:color w:val="000000"/>
          <w:szCs w:val="21"/>
        </w:rPr>
      </w:pPr>
      <w:r>
        <w:rPr>
          <w:rFonts w:ascii="CenturyOldst" w:hint="eastAsia"/>
          <w:szCs w:val="21"/>
        </w:rPr>
        <w:t>提出期限</w:t>
      </w:r>
      <w:r w:rsidRPr="008F5125">
        <w:rPr>
          <w:rFonts w:ascii="CenturyOldst"/>
          <w:color w:val="000000"/>
          <w:szCs w:val="21"/>
        </w:rPr>
        <w:t>は</w:t>
      </w:r>
      <w:r w:rsidR="00704DF8">
        <w:rPr>
          <w:rFonts w:ascii="ＭＳ Ｐゴシック" w:eastAsia="ＭＳ Ｐゴシック" w:hAnsi="ＭＳ Ｐゴシック"/>
          <w:color w:val="FF0000"/>
          <w:szCs w:val="21"/>
          <w:u w:val="single"/>
        </w:rPr>
        <w:t>1</w:t>
      </w:r>
      <w:r w:rsidR="00704DF8" w:rsidRPr="00667C44">
        <w:rPr>
          <w:rFonts w:ascii="ＭＳ Ｐゴシック" w:eastAsia="ＭＳ Ｐゴシック" w:hAnsi="ＭＳ Ｐゴシック"/>
          <w:color w:val="FF0000"/>
          <w:szCs w:val="21"/>
          <w:u w:val="single"/>
        </w:rPr>
        <w:t>月</w:t>
      </w:r>
      <w:r w:rsidR="00392B96">
        <w:rPr>
          <w:rFonts w:ascii="ＭＳ Ｐゴシック" w:eastAsia="ＭＳ Ｐゴシック" w:hAnsi="ＭＳ Ｐゴシック" w:hint="eastAsia"/>
          <w:color w:val="FF0000"/>
          <w:szCs w:val="21"/>
          <w:u w:val="single"/>
        </w:rPr>
        <w:t>1</w:t>
      </w:r>
      <w:r w:rsidR="00475947">
        <w:rPr>
          <w:rFonts w:ascii="ＭＳ Ｐゴシック" w:eastAsia="ＭＳ Ｐゴシック" w:hAnsi="ＭＳ Ｐゴシック" w:hint="eastAsia"/>
          <w:color w:val="FF0000"/>
          <w:szCs w:val="21"/>
          <w:u w:val="single"/>
        </w:rPr>
        <w:t>４</w:t>
      </w:r>
      <w:r w:rsidR="00704DF8" w:rsidRPr="00667C44">
        <w:rPr>
          <w:rFonts w:ascii="ＭＳ Ｐゴシック" w:eastAsia="ＭＳ Ｐゴシック" w:hAnsi="ＭＳ Ｐゴシック"/>
          <w:color w:val="FF0000"/>
          <w:szCs w:val="21"/>
          <w:u w:val="single"/>
        </w:rPr>
        <w:t>日</w:t>
      </w:r>
      <w:r w:rsidRPr="00667C44">
        <w:rPr>
          <w:rFonts w:ascii="ＭＳ Ｐゴシック" w:eastAsia="ＭＳ Ｐゴシック" w:hAnsi="ＭＳ Ｐゴシック"/>
          <w:color w:val="FF0000"/>
          <w:szCs w:val="21"/>
          <w:u w:val="single"/>
        </w:rPr>
        <w:t>（</w:t>
      </w:r>
      <w:r w:rsidR="00EC676B">
        <w:rPr>
          <w:rFonts w:ascii="ＭＳ Ｐゴシック" w:eastAsia="ＭＳ Ｐゴシック" w:hAnsi="ＭＳ Ｐゴシック" w:hint="eastAsia"/>
          <w:color w:val="FF0000"/>
          <w:szCs w:val="21"/>
          <w:u w:val="single"/>
        </w:rPr>
        <w:t>火</w:t>
      </w:r>
      <w:r>
        <w:rPr>
          <w:rFonts w:ascii="ＭＳ Ｐゴシック" w:eastAsia="ＭＳ Ｐゴシック" w:hAnsi="ＭＳ Ｐゴシック"/>
          <w:color w:val="FF0000"/>
          <w:szCs w:val="21"/>
          <w:u w:val="single"/>
        </w:rPr>
        <w:t>）</w:t>
      </w:r>
      <w:r w:rsidRPr="008F5125">
        <w:rPr>
          <w:rFonts w:ascii="CenturyOldst"/>
          <w:color w:val="000000"/>
          <w:szCs w:val="21"/>
        </w:rPr>
        <w:t>とします。</w:t>
      </w:r>
    </w:p>
    <w:p w:rsidR="0079304C" w:rsidRPr="002C1CCA" w:rsidRDefault="0079304C" w:rsidP="0079304C">
      <w:pPr>
        <w:spacing w:line="240" w:lineRule="exact"/>
        <w:jc w:val="right"/>
        <w:rPr>
          <w:rFonts w:ascii="CenturyOldst" w:hAnsi="CenturyOldst"/>
          <w:color w:val="000000"/>
          <w:sz w:val="20"/>
          <w:szCs w:val="20"/>
        </w:rPr>
      </w:pPr>
      <w:r w:rsidRPr="002C1CCA">
        <w:rPr>
          <w:rFonts w:ascii="CenturyOldst" w:hAnsi="CenturyOldst" w:hint="eastAsia"/>
          <w:color w:val="000000"/>
          <w:sz w:val="20"/>
          <w:szCs w:val="20"/>
        </w:rPr>
        <w:t>該当箇所に○を付して下さい。</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67"/>
        <w:gridCol w:w="1333"/>
        <w:gridCol w:w="1260"/>
        <w:gridCol w:w="1362"/>
      </w:tblGrid>
      <w:tr w:rsidR="0079304C" w:rsidRPr="00634079" w:rsidTr="00CC4A93">
        <w:trPr>
          <w:trHeight w:val="567"/>
        </w:trPr>
        <w:tc>
          <w:tcPr>
            <w:tcW w:w="4895" w:type="dxa"/>
            <w:gridSpan w:val="2"/>
            <w:vMerge w:val="restart"/>
          </w:tcPr>
          <w:p w:rsidR="0079304C" w:rsidRPr="00634079" w:rsidRDefault="0079304C" w:rsidP="00CC4A93">
            <w:pPr>
              <w:rPr>
                <w:rFonts w:ascii="CenturyOldst" w:hAnsi="CenturyOldst"/>
                <w:color w:val="000000"/>
                <w:szCs w:val="21"/>
              </w:rPr>
            </w:pPr>
          </w:p>
          <w:p w:rsidR="0079304C" w:rsidRPr="00634079" w:rsidRDefault="0079304C" w:rsidP="00CC4A93">
            <w:pPr>
              <w:rPr>
                <w:rFonts w:ascii="CenturyOldst" w:hAnsi="CenturyOldst"/>
                <w:color w:val="000000"/>
                <w:szCs w:val="21"/>
              </w:rPr>
            </w:pPr>
            <w:r w:rsidRPr="00634079">
              <w:rPr>
                <w:rFonts w:ascii="CenturyOldst" w:hAnsi="CenturyOldst" w:hint="eastAsia"/>
                <w:color w:val="000000"/>
                <w:szCs w:val="21"/>
              </w:rPr>
              <w:t>機関名：</w:t>
            </w:r>
          </w:p>
        </w:tc>
        <w:tc>
          <w:tcPr>
            <w:tcW w:w="3955" w:type="dxa"/>
            <w:gridSpan w:val="3"/>
            <w:vAlign w:val="center"/>
          </w:tcPr>
          <w:p w:rsidR="0079304C" w:rsidRPr="00634079" w:rsidRDefault="0079304C" w:rsidP="00CC4A93">
            <w:pPr>
              <w:rPr>
                <w:rFonts w:ascii="CenturyOldst" w:hAnsi="CenturyOldst"/>
                <w:color w:val="000000"/>
                <w:szCs w:val="21"/>
              </w:rPr>
            </w:pPr>
            <w:r w:rsidRPr="00634079">
              <w:rPr>
                <w:rFonts w:ascii="CenturyOldst" w:hAnsi="CenturyOldst" w:hint="eastAsia"/>
                <w:color w:val="000000"/>
                <w:szCs w:val="21"/>
              </w:rPr>
              <w:t>代表者名：</w:t>
            </w:r>
          </w:p>
        </w:tc>
      </w:tr>
      <w:tr w:rsidR="0079304C" w:rsidRPr="00634079" w:rsidTr="00CC4A93">
        <w:trPr>
          <w:trHeight w:val="964"/>
        </w:trPr>
        <w:tc>
          <w:tcPr>
            <w:tcW w:w="4895" w:type="dxa"/>
            <w:gridSpan w:val="2"/>
            <w:vMerge/>
            <w:vAlign w:val="center"/>
          </w:tcPr>
          <w:p w:rsidR="0079304C" w:rsidRPr="00634079" w:rsidRDefault="0079304C" w:rsidP="00CC4A93">
            <w:pPr>
              <w:rPr>
                <w:rFonts w:ascii="CenturyOldst" w:hAnsi="CenturyOldst"/>
                <w:color w:val="000000"/>
                <w:szCs w:val="21"/>
              </w:rPr>
            </w:pPr>
          </w:p>
        </w:tc>
        <w:tc>
          <w:tcPr>
            <w:tcW w:w="3955" w:type="dxa"/>
            <w:gridSpan w:val="3"/>
            <w:vAlign w:val="center"/>
          </w:tcPr>
          <w:p w:rsidR="0079304C" w:rsidRPr="00634079" w:rsidRDefault="0079304C" w:rsidP="00CC4A93">
            <w:pPr>
              <w:rPr>
                <w:rFonts w:ascii="CenturyOldst" w:hAnsi="CenturyOldst"/>
                <w:color w:val="000000"/>
                <w:szCs w:val="21"/>
              </w:rPr>
            </w:pPr>
            <w:r w:rsidRPr="00634079">
              <w:rPr>
                <w:rFonts w:ascii="CenturyOldst" w:hAnsi="CenturyOldst" w:hint="eastAsia"/>
                <w:color w:val="000000"/>
                <w:szCs w:val="21"/>
              </w:rPr>
              <w:t>TEL</w:t>
            </w:r>
            <w:r w:rsidRPr="00634079">
              <w:rPr>
                <w:rFonts w:ascii="CenturyOldst" w:hAnsi="CenturyOldst" w:hint="eastAsia"/>
                <w:color w:val="000000"/>
                <w:szCs w:val="21"/>
              </w:rPr>
              <w:t>：</w:t>
            </w:r>
          </w:p>
          <w:p w:rsidR="0079304C" w:rsidRPr="00634079" w:rsidRDefault="0079304C" w:rsidP="00CC4A93">
            <w:pPr>
              <w:rPr>
                <w:rFonts w:ascii="CenturyOldst" w:hAnsi="CenturyOldst"/>
                <w:color w:val="000000"/>
                <w:szCs w:val="21"/>
              </w:rPr>
            </w:pPr>
            <w:r w:rsidRPr="00634079">
              <w:rPr>
                <w:rFonts w:ascii="CenturyOldst" w:hAnsi="CenturyOldst" w:hint="eastAsia"/>
                <w:color w:val="000000"/>
                <w:szCs w:val="21"/>
              </w:rPr>
              <w:t>E-mail</w:t>
            </w:r>
            <w:r w:rsidRPr="00634079">
              <w:rPr>
                <w:rFonts w:ascii="CenturyOldst" w:hAnsi="CenturyOldst" w:hint="eastAsia"/>
                <w:color w:val="000000"/>
                <w:szCs w:val="21"/>
              </w:rPr>
              <w:t>：</w:t>
            </w:r>
          </w:p>
        </w:tc>
      </w:tr>
      <w:tr w:rsidR="0079304C" w:rsidRPr="00942502" w:rsidTr="00CC4A93">
        <w:trPr>
          <w:trHeight w:val="736"/>
        </w:trPr>
        <w:tc>
          <w:tcPr>
            <w:tcW w:w="1728" w:type="dxa"/>
            <w:vAlign w:val="center"/>
          </w:tcPr>
          <w:p w:rsidR="0079304C" w:rsidRPr="00634079" w:rsidRDefault="0079304C" w:rsidP="00CC4A93">
            <w:pPr>
              <w:jc w:val="center"/>
              <w:rPr>
                <w:rFonts w:ascii="CenturyOldst" w:hAnsi="CenturyOldst"/>
                <w:color w:val="000000"/>
                <w:sz w:val="20"/>
                <w:szCs w:val="20"/>
              </w:rPr>
            </w:pPr>
            <w:r w:rsidRPr="00634079">
              <w:rPr>
                <w:rFonts w:ascii="CenturyOldst" w:hAnsi="CenturyOldst" w:hint="eastAsia"/>
                <w:color w:val="000000"/>
                <w:sz w:val="20"/>
                <w:szCs w:val="20"/>
              </w:rPr>
              <w:t>氏　名</w:t>
            </w:r>
          </w:p>
        </w:tc>
        <w:tc>
          <w:tcPr>
            <w:tcW w:w="3167" w:type="dxa"/>
            <w:vAlign w:val="center"/>
          </w:tcPr>
          <w:p w:rsidR="0079304C" w:rsidRPr="00634079" w:rsidRDefault="0079304C" w:rsidP="00CC4A93">
            <w:pPr>
              <w:jc w:val="center"/>
              <w:rPr>
                <w:rFonts w:ascii="CenturyOldst" w:hAnsi="CenturyOldst"/>
                <w:color w:val="000000"/>
                <w:sz w:val="20"/>
                <w:szCs w:val="20"/>
              </w:rPr>
            </w:pPr>
            <w:r w:rsidRPr="00634079">
              <w:rPr>
                <w:rFonts w:ascii="CenturyOldst" w:hAnsi="CenturyOldst" w:hint="eastAsia"/>
                <w:color w:val="000000"/>
                <w:sz w:val="20"/>
                <w:szCs w:val="20"/>
              </w:rPr>
              <w:t>部・課・</w:t>
            </w:r>
            <w:r>
              <w:rPr>
                <w:rFonts w:ascii="CenturyOldst" w:hAnsi="CenturyOldst" w:hint="eastAsia"/>
                <w:color w:val="000000"/>
                <w:sz w:val="20"/>
                <w:szCs w:val="20"/>
              </w:rPr>
              <w:t>研究領域</w:t>
            </w:r>
            <w:r w:rsidRPr="00634079">
              <w:rPr>
                <w:rFonts w:ascii="CenturyOldst" w:hAnsi="CenturyOldst" w:hint="eastAsia"/>
                <w:color w:val="000000"/>
                <w:sz w:val="20"/>
                <w:szCs w:val="20"/>
              </w:rPr>
              <w:t>名</w:t>
            </w:r>
            <w:r>
              <w:rPr>
                <w:rFonts w:ascii="CenturyOldst" w:hAnsi="CenturyOldst" w:hint="eastAsia"/>
                <w:color w:val="000000"/>
                <w:sz w:val="20"/>
                <w:szCs w:val="20"/>
              </w:rPr>
              <w:t>等</w:t>
            </w:r>
          </w:p>
          <w:p w:rsidR="0079304C" w:rsidRPr="00634079" w:rsidRDefault="0079304C" w:rsidP="00CC4A93">
            <w:pPr>
              <w:jc w:val="center"/>
              <w:rPr>
                <w:rFonts w:ascii="CenturyOldst" w:hAnsi="CenturyOldst"/>
                <w:color w:val="000000"/>
                <w:sz w:val="20"/>
                <w:szCs w:val="20"/>
              </w:rPr>
            </w:pPr>
            <w:r w:rsidRPr="00634079">
              <w:rPr>
                <w:rFonts w:ascii="CenturyOldst" w:hAnsi="CenturyOldst" w:hint="eastAsia"/>
                <w:color w:val="000000"/>
                <w:sz w:val="20"/>
                <w:szCs w:val="20"/>
              </w:rPr>
              <w:t>役</w:t>
            </w:r>
            <w:r>
              <w:rPr>
                <w:rFonts w:ascii="CenturyOldst" w:hAnsi="CenturyOldst" w:hint="eastAsia"/>
                <w:color w:val="000000"/>
                <w:sz w:val="20"/>
                <w:szCs w:val="20"/>
              </w:rPr>
              <w:t xml:space="preserve">　</w:t>
            </w:r>
            <w:r w:rsidRPr="00634079">
              <w:rPr>
                <w:rFonts w:ascii="CenturyOldst" w:hAnsi="CenturyOldst" w:hint="eastAsia"/>
                <w:color w:val="000000"/>
                <w:sz w:val="20"/>
                <w:szCs w:val="20"/>
              </w:rPr>
              <w:t>職</w:t>
            </w:r>
            <w:r>
              <w:rPr>
                <w:rFonts w:ascii="CenturyOldst" w:hAnsi="CenturyOldst" w:hint="eastAsia"/>
                <w:color w:val="000000"/>
                <w:sz w:val="20"/>
                <w:szCs w:val="20"/>
              </w:rPr>
              <w:t xml:space="preserve">　</w:t>
            </w:r>
            <w:r w:rsidRPr="00634079">
              <w:rPr>
                <w:rFonts w:ascii="CenturyOldst" w:hAnsi="CenturyOldst" w:hint="eastAsia"/>
                <w:color w:val="000000"/>
                <w:sz w:val="20"/>
                <w:szCs w:val="20"/>
              </w:rPr>
              <w:t>名</w:t>
            </w:r>
          </w:p>
        </w:tc>
        <w:tc>
          <w:tcPr>
            <w:tcW w:w="1333" w:type="dxa"/>
            <w:vAlign w:val="center"/>
          </w:tcPr>
          <w:p w:rsidR="0079304C" w:rsidRPr="00942502" w:rsidRDefault="007D50EC" w:rsidP="00CC4A93">
            <w:pPr>
              <w:jc w:val="center"/>
              <w:rPr>
                <w:rFonts w:ascii="CenturyOldst" w:hAnsi="CenturyOldst"/>
                <w:sz w:val="20"/>
                <w:szCs w:val="20"/>
              </w:rPr>
            </w:pPr>
            <w:r>
              <w:rPr>
                <w:rFonts w:ascii="CenturyOldst" w:hAnsi="CenturyOldst" w:hint="eastAsia"/>
                <w:sz w:val="20"/>
                <w:szCs w:val="20"/>
              </w:rPr>
              <w:t>1</w:t>
            </w:r>
            <w:r w:rsidR="00704DF8" w:rsidRPr="00942502">
              <w:rPr>
                <w:rFonts w:ascii="CenturyOldst" w:hAnsi="CenturyOldst" w:hint="eastAsia"/>
                <w:sz w:val="20"/>
                <w:szCs w:val="20"/>
              </w:rPr>
              <w:t>/</w:t>
            </w:r>
            <w:r w:rsidR="00D35710">
              <w:rPr>
                <w:rFonts w:ascii="CenturyOldst" w:hAnsi="CenturyOldst" w:hint="eastAsia"/>
                <w:sz w:val="20"/>
                <w:szCs w:val="20"/>
              </w:rPr>
              <w:t>2</w:t>
            </w:r>
            <w:r w:rsidR="00475947">
              <w:rPr>
                <w:rFonts w:ascii="CenturyOldst" w:hAnsi="CenturyOldst" w:hint="eastAsia"/>
                <w:sz w:val="20"/>
                <w:szCs w:val="20"/>
              </w:rPr>
              <w:t>8</w:t>
            </w:r>
            <w:r w:rsidR="0079304C" w:rsidRPr="00942502">
              <w:rPr>
                <w:rFonts w:ascii="CenturyOldst" w:hAnsi="CenturyOldst" w:hint="eastAsia"/>
                <w:sz w:val="20"/>
                <w:szCs w:val="20"/>
              </w:rPr>
              <w:t>（</w:t>
            </w:r>
            <w:r w:rsidR="00EC676B">
              <w:rPr>
                <w:rFonts w:ascii="CenturyOldst" w:hAnsi="CenturyOldst" w:hint="eastAsia"/>
                <w:sz w:val="20"/>
                <w:szCs w:val="20"/>
              </w:rPr>
              <w:t>火</w:t>
            </w:r>
            <w:r w:rsidR="0079304C" w:rsidRPr="00942502">
              <w:rPr>
                <w:rFonts w:ascii="CenturyOldst" w:hAnsi="CenturyOldst" w:hint="eastAsia"/>
                <w:sz w:val="20"/>
                <w:szCs w:val="20"/>
              </w:rPr>
              <w:t>）</w:t>
            </w:r>
          </w:p>
          <w:p w:rsidR="0079304C" w:rsidRPr="00942502" w:rsidRDefault="0079304C" w:rsidP="00CC4A93">
            <w:pPr>
              <w:jc w:val="center"/>
              <w:rPr>
                <w:rFonts w:ascii="CenturyOldst" w:hAnsi="CenturyOldst"/>
                <w:sz w:val="20"/>
                <w:szCs w:val="20"/>
              </w:rPr>
            </w:pPr>
            <w:r w:rsidRPr="00942502">
              <w:rPr>
                <w:rFonts w:ascii="CenturyOldst" w:hAnsi="CenturyOldst" w:hint="eastAsia"/>
                <w:sz w:val="20"/>
                <w:szCs w:val="20"/>
              </w:rPr>
              <w:t>作業技術</w:t>
            </w:r>
          </w:p>
          <w:p w:rsidR="0079304C" w:rsidRPr="00942502" w:rsidRDefault="0079304C" w:rsidP="00CC4A93">
            <w:pPr>
              <w:jc w:val="center"/>
              <w:rPr>
                <w:rFonts w:ascii="CenturyOldst" w:hAnsi="CenturyOldst"/>
                <w:sz w:val="20"/>
                <w:szCs w:val="20"/>
              </w:rPr>
            </w:pPr>
            <w:r w:rsidRPr="00942502">
              <w:rPr>
                <w:rFonts w:ascii="CenturyOldst" w:hAnsi="CenturyOldst" w:hint="eastAsia"/>
                <w:sz w:val="20"/>
                <w:szCs w:val="20"/>
              </w:rPr>
              <w:t>研究会</w:t>
            </w:r>
          </w:p>
        </w:tc>
        <w:tc>
          <w:tcPr>
            <w:tcW w:w="1260" w:type="dxa"/>
            <w:vAlign w:val="center"/>
          </w:tcPr>
          <w:p w:rsidR="0079304C" w:rsidRPr="00942502" w:rsidRDefault="007D50EC" w:rsidP="00CC4A93">
            <w:pPr>
              <w:jc w:val="center"/>
              <w:rPr>
                <w:rFonts w:ascii="CenturyOldst" w:hAnsi="CenturyOldst"/>
                <w:sz w:val="20"/>
                <w:szCs w:val="20"/>
              </w:rPr>
            </w:pPr>
            <w:r>
              <w:rPr>
                <w:rFonts w:ascii="CenturyOldst" w:hAnsi="CenturyOldst"/>
                <w:sz w:val="20"/>
                <w:szCs w:val="20"/>
              </w:rPr>
              <w:t>1</w:t>
            </w:r>
            <w:r w:rsidR="00704DF8" w:rsidRPr="00942502">
              <w:rPr>
                <w:rFonts w:ascii="CenturyOldst" w:hAnsi="CenturyOldst" w:hint="eastAsia"/>
                <w:sz w:val="20"/>
                <w:szCs w:val="20"/>
              </w:rPr>
              <w:t>/</w:t>
            </w:r>
            <w:r w:rsidR="00475947">
              <w:rPr>
                <w:rFonts w:ascii="CenturyOldst" w:hAnsi="CenturyOldst" w:hint="eastAsia"/>
                <w:sz w:val="20"/>
                <w:szCs w:val="20"/>
              </w:rPr>
              <w:t>29</w:t>
            </w:r>
            <w:r w:rsidR="0079304C" w:rsidRPr="00942502">
              <w:rPr>
                <w:rFonts w:ascii="CenturyOldst" w:hAnsi="CenturyOldst" w:hint="eastAsia"/>
                <w:sz w:val="20"/>
                <w:szCs w:val="20"/>
              </w:rPr>
              <w:t>（</w:t>
            </w:r>
            <w:r w:rsidR="00EC676B">
              <w:rPr>
                <w:rFonts w:ascii="CenturyOldst" w:hAnsi="CenturyOldst" w:hint="eastAsia"/>
                <w:sz w:val="20"/>
                <w:szCs w:val="20"/>
              </w:rPr>
              <w:t>水</w:t>
            </w:r>
            <w:r w:rsidR="0079304C" w:rsidRPr="00942502">
              <w:rPr>
                <w:rFonts w:ascii="CenturyOldst" w:hAnsi="CenturyOldst" w:hint="eastAsia"/>
                <w:sz w:val="20"/>
                <w:szCs w:val="20"/>
              </w:rPr>
              <w:t>）</w:t>
            </w:r>
          </w:p>
          <w:p w:rsidR="0079304C" w:rsidRPr="00942502" w:rsidRDefault="0079304C" w:rsidP="00CC4A93">
            <w:pPr>
              <w:jc w:val="center"/>
              <w:rPr>
                <w:rFonts w:ascii="CenturyOldst" w:hAnsi="CenturyOldst"/>
                <w:sz w:val="20"/>
                <w:szCs w:val="20"/>
              </w:rPr>
            </w:pPr>
            <w:r w:rsidRPr="00942502">
              <w:rPr>
                <w:rFonts w:ascii="CenturyOldst" w:hAnsi="CenturyOldst" w:hint="eastAsia"/>
                <w:sz w:val="20"/>
                <w:szCs w:val="20"/>
              </w:rPr>
              <w:t>作業技術</w:t>
            </w:r>
          </w:p>
          <w:p w:rsidR="0079304C" w:rsidRPr="00942502" w:rsidRDefault="0079304C" w:rsidP="00CC4A93">
            <w:pPr>
              <w:jc w:val="center"/>
              <w:rPr>
                <w:rFonts w:ascii="CenturyOldst" w:hAnsi="CenturyOldst"/>
                <w:sz w:val="20"/>
                <w:szCs w:val="20"/>
              </w:rPr>
            </w:pPr>
            <w:r w:rsidRPr="00942502">
              <w:rPr>
                <w:rFonts w:ascii="CenturyOldst" w:hAnsi="CenturyOldst" w:hint="eastAsia"/>
                <w:sz w:val="20"/>
                <w:szCs w:val="20"/>
              </w:rPr>
              <w:t>研究会</w:t>
            </w:r>
          </w:p>
        </w:tc>
        <w:tc>
          <w:tcPr>
            <w:tcW w:w="1362" w:type="dxa"/>
            <w:vAlign w:val="center"/>
          </w:tcPr>
          <w:p w:rsidR="0079304C" w:rsidRPr="00942502" w:rsidRDefault="007D50EC" w:rsidP="00CC4A93">
            <w:pPr>
              <w:jc w:val="center"/>
              <w:rPr>
                <w:rFonts w:ascii="CenturyOldst" w:hAnsi="CenturyOldst"/>
                <w:sz w:val="20"/>
                <w:szCs w:val="20"/>
              </w:rPr>
            </w:pPr>
            <w:r>
              <w:rPr>
                <w:rFonts w:ascii="CenturyOldst" w:hAnsi="CenturyOldst"/>
                <w:sz w:val="20"/>
                <w:szCs w:val="20"/>
              </w:rPr>
              <w:t>1</w:t>
            </w:r>
            <w:r w:rsidR="00DC66F2" w:rsidRPr="00942502">
              <w:rPr>
                <w:rFonts w:ascii="CenturyOldst" w:hAnsi="CenturyOldst" w:hint="eastAsia"/>
                <w:sz w:val="20"/>
                <w:szCs w:val="20"/>
              </w:rPr>
              <w:t>/</w:t>
            </w:r>
            <w:r w:rsidR="00D35710">
              <w:rPr>
                <w:rFonts w:ascii="CenturyOldst" w:hAnsi="CenturyOldst"/>
                <w:sz w:val="20"/>
                <w:szCs w:val="20"/>
              </w:rPr>
              <w:t>2</w:t>
            </w:r>
            <w:r w:rsidR="00475947">
              <w:rPr>
                <w:rFonts w:ascii="CenturyOldst" w:hAnsi="CenturyOldst" w:hint="eastAsia"/>
                <w:sz w:val="20"/>
                <w:szCs w:val="20"/>
              </w:rPr>
              <w:t>8</w:t>
            </w:r>
            <w:r w:rsidR="0079304C" w:rsidRPr="00942502">
              <w:rPr>
                <w:rFonts w:ascii="CenturyOldst" w:hAnsi="CenturyOldst" w:hint="eastAsia"/>
                <w:sz w:val="20"/>
                <w:szCs w:val="20"/>
              </w:rPr>
              <w:t>（</w:t>
            </w:r>
            <w:r w:rsidR="00EC676B">
              <w:rPr>
                <w:rFonts w:ascii="CenturyOldst" w:hAnsi="CenturyOldst" w:hint="eastAsia"/>
                <w:sz w:val="20"/>
                <w:szCs w:val="20"/>
              </w:rPr>
              <w:t>火</w:t>
            </w:r>
            <w:r w:rsidR="0079304C" w:rsidRPr="00942502">
              <w:rPr>
                <w:rFonts w:ascii="CenturyOldst" w:hAnsi="CenturyOldst" w:hint="eastAsia"/>
                <w:sz w:val="20"/>
                <w:szCs w:val="20"/>
              </w:rPr>
              <w:t>）</w:t>
            </w:r>
          </w:p>
          <w:p w:rsidR="0079304C" w:rsidRPr="00942502" w:rsidRDefault="0079304C" w:rsidP="00CC4A93">
            <w:pPr>
              <w:jc w:val="center"/>
              <w:rPr>
                <w:rFonts w:ascii="CenturyOldst" w:hAnsi="CenturyOldst"/>
                <w:sz w:val="20"/>
                <w:szCs w:val="20"/>
              </w:rPr>
            </w:pPr>
            <w:r w:rsidRPr="00942502">
              <w:rPr>
                <w:rFonts w:ascii="CenturyOldst" w:hAnsi="CenturyOldst" w:hint="eastAsia"/>
                <w:sz w:val="20"/>
                <w:szCs w:val="20"/>
              </w:rPr>
              <w:t>情報交換会</w:t>
            </w:r>
            <w:r w:rsidRPr="00942502">
              <w:rPr>
                <w:rFonts w:ascii="CenturyOldst" w:hAnsi="CenturyOldst" w:hint="eastAsia"/>
                <w:sz w:val="20"/>
                <w:szCs w:val="20"/>
              </w:rPr>
              <w:t>*</w:t>
            </w:r>
          </w:p>
          <w:p w:rsidR="0079304C" w:rsidRPr="00942502" w:rsidRDefault="0079304C" w:rsidP="00CC4A93">
            <w:pPr>
              <w:jc w:val="center"/>
              <w:rPr>
                <w:rFonts w:ascii="CenturyOldst" w:hAnsi="CenturyOldst"/>
                <w:sz w:val="20"/>
                <w:szCs w:val="20"/>
              </w:rPr>
            </w:pPr>
          </w:p>
        </w:tc>
      </w:tr>
      <w:tr w:rsidR="0079304C" w:rsidRPr="00634079" w:rsidTr="007B5F16">
        <w:trPr>
          <w:trHeight w:hRule="exact" w:val="680"/>
        </w:trPr>
        <w:tc>
          <w:tcPr>
            <w:tcW w:w="1728" w:type="dxa"/>
            <w:vAlign w:val="center"/>
          </w:tcPr>
          <w:p w:rsidR="0079304C" w:rsidRPr="007B5F16" w:rsidRDefault="0079304C" w:rsidP="007B5F16">
            <w:pPr>
              <w:spacing w:line="-240" w:lineRule="auto"/>
              <w:rPr>
                <w:color w:val="000000"/>
                <w:sz w:val="20"/>
                <w:szCs w:val="20"/>
              </w:rPr>
            </w:pPr>
            <w:r w:rsidRPr="007B5F16">
              <w:rPr>
                <w:rFonts w:hint="eastAsia"/>
                <w:color w:val="000000"/>
                <w:sz w:val="20"/>
                <w:szCs w:val="20"/>
              </w:rPr>
              <w:t>（例）東北太郎</w:t>
            </w:r>
          </w:p>
        </w:tc>
        <w:tc>
          <w:tcPr>
            <w:tcW w:w="3167" w:type="dxa"/>
            <w:vAlign w:val="center"/>
          </w:tcPr>
          <w:p w:rsidR="0079304C" w:rsidRPr="007B5F16" w:rsidRDefault="0079304C" w:rsidP="00CC4A93">
            <w:pPr>
              <w:rPr>
                <w:rFonts w:ascii="CenturyOldst" w:hAnsi="CenturyOldst"/>
                <w:color w:val="000000"/>
                <w:sz w:val="20"/>
                <w:szCs w:val="20"/>
              </w:rPr>
            </w:pPr>
            <w:r w:rsidRPr="007B5F16">
              <w:rPr>
                <w:rFonts w:ascii="CenturyOldst" w:hAnsi="CenturyOldst" w:hint="eastAsia"/>
                <w:color w:val="000000"/>
                <w:sz w:val="20"/>
                <w:szCs w:val="20"/>
              </w:rPr>
              <w:t>生産基盤研究領域</w:t>
            </w:r>
          </w:p>
          <w:p w:rsidR="0079304C" w:rsidRPr="007B5F16" w:rsidRDefault="0079304C" w:rsidP="007B5F16">
            <w:pPr>
              <w:spacing w:line="240" w:lineRule="exact"/>
              <w:rPr>
                <w:rFonts w:ascii="CenturyOldst" w:hAnsi="CenturyOldst"/>
                <w:color w:val="000000"/>
                <w:sz w:val="20"/>
                <w:szCs w:val="20"/>
              </w:rPr>
            </w:pPr>
            <w:r w:rsidRPr="007B5F16">
              <w:rPr>
                <w:rFonts w:ascii="CenturyOldst" w:hAnsi="CenturyOldst" w:hint="eastAsia"/>
                <w:color w:val="000000"/>
                <w:sz w:val="20"/>
                <w:szCs w:val="20"/>
              </w:rPr>
              <w:t>主任研究員</w:t>
            </w:r>
          </w:p>
        </w:tc>
        <w:tc>
          <w:tcPr>
            <w:tcW w:w="1333" w:type="dxa"/>
            <w:vAlign w:val="center"/>
          </w:tcPr>
          <w:p w:rsidR="0079304C" w:rsidRPr="00634079" w:rsidRDefault="0079304C" w:rsidP="00CC4A93">
            <w:pPr>
              <w:jc w:val="center"/>
              <w:rPr>
                <w:rFonts w:ascii="CenturyOldst" w:hAnsi="CenturyOldst"/>
                <w:color w:val="000000"/>
                <w:sz w:val="20"/>
                <w:szCs w:val="20"/>
              </w:rPr>
            </w:pPr>
            <w:r w:rsidRPr="00634079">
              <w:rPr>
                <w:rFonts w:ascii="CenturyOldst" w:hAnsi="CenturyOldst" w:hint="eastAsia"/>
                <w:color w:val="000000"/>
                <w:sz w:val="20"/>
                <w:szCs w:val="20"/>
              </w:rPr>
              <w:t>○</w:t>
            </w:r>
          </w:p>
        </w:tc>
        <w:tc>
          <w:tcPr>
            <w:tcW w:w="1260" w:type="dxa"/>
            <w:vAlign w:val="center"/>
          </w:tcPr>
          <w:p w:rsidR="0079304C" w:rsidRPr="00634079" w:rsidRDefault="0079304C" w:rsidP="00CC4A93">
            <w:pPr>
              <w:jc w:val="center"/>
              <w:rPr>
                <w:rFonts w:ascii="CenturyOldst" w:hAnsi="CenturyOldst"/>
                <w:color w:val="000000"/>
                <w:sz w:val="20"/>
                <w:szCs w:val="20"/>
              </w:rPr>
            </w:pPr>
            <w:r w:rsidRPr="00634079">
              <w:rPr>
                <w:rFonts w:ascii="CenturyOldst" w:hAnsi="CenturyOldst" w:hint="eastAsia"/>
                <w:color w:val="000000"/>
                <w:sz w:val="20"/>
                <w:szCs w:val="20"/>
              </w:rPr>
              <w:t>○</w:t>
            </w:r>
          </w:p>
        </w:tc>
        <w:tc>
          <w:tcPr>
            <w:tcW w:w="1362" w:type="dxa"/>
            <w:vAlign w:val="center"/>
          </w:tcPr>
          <w:p w:rsidR="0079304C" w:rsidRPr="00634079" w:rsidRDefault="0079304C" w:rsidP="00CC4A93">
            <w:pPr>
              <w:jc w:val="center"/>
              <w:rPr>
                <w:rFonts w:ascii="CenturyOldst" w:hAnsi="CenturyOldst"/>
                <w:color w:val="000000"/>
                <w:sz w:val="20"/>
                <w:szCs w:val="20"/>
              </w:rPr>
            </w:pPr>
            <w:r w:rsidRPr="00634079">
              <w:rPr>
                <w:rFonts w:ascii="CenturyOldst" w:hAnsi="CenturyOldst" w:hint="eastAsia"/>
                <w:color w:val="000000"/>
                <w:sz w:val="20"/>
                <w:szCs w:val="20"/>
              </w:rPr>
              <w:t>○</w:t>
            </w:r>
          </w:p>
        </w:tc>
      </w:tr>
      <w:tr w:rsidR="0079304C" w:rsidRPr="00634079" w:rsidTr="007B5F16">
        <w:trPr>
          <w:trHeight w:hRule="exact" w:val="680"/>
        </w:trPr>
        <w:tc>
          <w:tcPr>
            <w:tcW w:w="1728" w:type="dxa"/>
            <w:vAlign w:val="center"/>
          </w:tcPr>
          <w:p w:rsidR="0079304C" w:rsidRPr="007B5F16" w:rsidRDefault="0079304C" w:rsidP="00CC4A93">
            <w:pPr>
              <w:rPr>
                <w:rFonts w:ascii="CenturyOldst" w:hAnsi="CenturyOldst"/>
                <w:color w:val="000000"/>
                <w:sz w:val="20"/>
                <w:szCs w:val="20"/>
              </w:rPr>
            </w:pPr>
          </w:p>
        </w:tc>
        <w:tc>
          <w:tcPr>
            <w:tcW w:w="3167" w:type="dxa"/>
            <w:vAlign w:val="center"/>
          </w:tcPr>
          <w:p w:rsidR="0079304C" w:rsidRPr="007B5F16" w:rsidRDefault="0079304C" w:rsidP="00CC4A93">
            <w:pPr>
              <w:jc w:val="center"/>
              <w:rPr>
                <w:rFonts w:ascii="CenturyOldst" w:hAnsi="CenturyOldst"/>
                <w:color w:val="000000"/>
                <w:sz w:val="20"/>
                <w:szCs w:val="20"/>
              </w:rPr>
            </w:pPr>
          </w:p>
          <w:p w:rsidR="0079304C" w:rsidRPr="007B5F16" w:rsidRDefault="0079304C" w:rsidP="00CC4A93">
            <w:pPr>
              <w:jc w:val="center"/>
              <w:rPr>
                <w:rFonts w:ascii="CenturyOldst" w:hAnsi="CenturyOldst"/>
                <w:color w:val="000000"/>
                <w:sz w:val="20"/>
                <w:szCs w:val="20"/>
              </w:rPr>
            </w:pPr>
          </w:p>
        </w:tc>
        <w:tc>
          <w:tcPr>
            <w:tcW w:w="1333" w:type="dxa"/>
            <w:vAlign w:val="center"/>
          </w:tcPr>
          <w:p w:rsidR="0079304C" w:rsidRPr="00634079" w:rsidRDefault="0079304C" w:rsidP="00CC4A93">
            <w:pPr>
              <w:jc w:val="center"/>
              <w:rPr>
                <w:rFonts w:ascii="CenturyOldst" w:hAnsi="CenturyOldst"/>
                <w:color w:val="000000"/>
                <w:sz w:val="20"/>
                <w:szCs w:val="20"/>
              </w:rPr>
            </w:pPr>
          </w:p>
        </w:tc>
        <w:tc>
          <w:tcPr>
            <w:tcW w:w="1260" w:type="dxa"/>
            <w:vAlign w:val="center"/>
          </w:tcPr>
          <w:p w:rsidR="0079304C" w:rsidRPr="00634079" w:rsidRDefault="0079304C" w:rsidP="00CC4A93">
            <w:pPr>
              <w:jc w:val="center"/>
              <w:rPr>
                <w:rFonts w:ascii="CenturyOldst" w:hAnsi="CenturyOldst"/>
                <w:color w:val="000000"/>
                <w:sz w:val="20"/>
                <w:szCs w:val="20"/>
              </w:rPr>
            </w:pPr>
          </w:p>
        </w:tc>
        <w:tc>
          <w:tcPr>
            <w:tcW w:w="1362" w:type="dxa"/>
            <w:vAlign w:val="center"/>
          </w:tcPr>
          <w:p w:rsidR="0079304C" w:rsidRPr="00634079" w:rsidRDefault="0079304C" w:rsidP="00CC4A93">
            <w:pPr>
              <w:rPr>
                <w:rFonts w:ascii="CenturyOldst" w:hAnsi="CenturyOldst"/>
                <w:color w:val="000000"/>
                <w:sz w:val="20"/>
                <w:szCs w:val="20"/>
              </w:rPr>
            </w:pPr>
          </w:p>
        </w:tc>
      </w:tr>
      <w:tr w:rsidR="0079304C" w:rsidRPr="00634079" w:rsidTr="007B5F16">
        <w:trPr>
          <w:trHeight w:hRule="exact" w:val="680"/>
        </w:trPr>
        <w:tc>
          <w:tcPr>
            <w:tcW w:w="1728" w:type="dxa"/>
            <w:vAlign w:val="center"/>
          </w:tcPr>
          <w:p w:rsidR="0079304C" w:rsidRPr="007B5F16" w:rsidRDefault="0079304C" w:rsidP="00CC4A93">
            <w:pPr>
              <w:rPr>
                <w:rFonts w:ascii="CenturyOldst" w:hAnsi="CenturyOldst"/>
                <w:color w:val="000000"/>
                <w:sz w:val="20"/>
                <w:szCs w:val="20"/>
              </w:rPr>
            </w:pPr>
          </w:p>
        </w:tc>
        <w:tc>
          <w:tcPr>
            <w:tcW w:w="3167" w:type="dxa"/>
            <w:vAlign w:val="center"/>
          </w:tcPr>
          <w:p w:rsidR="0079304C" w:rsidRPr="007B5F16" w:rsidRDefault="0079304C" w:rsidP="00CC4A93">
            <w:pPr>
              <w:jc w:val="center"/>
              <w:rPr>
                <w:rFonts w:ascii="CenturyOldst" w:hAnsi="CenturyOldst"/>
                <w:color w:val="000000"/>
                <w:sz w:val="20"/>
                <w:szCs w:val="20"/>
              </w:rPr>
            </w:pPr>
          </w:p>
          <w:p w:rsidR="0079304C" w:rsidRPr="007B5F16" w:rsidRDefault="0079304C" w:rsidP="00CC4A93">
            <w:pPr>
              <w:jc w:val="center"/>
              <w:rPr>
                <w:rFonts w:ascii="CenturyOldst" w:hAnsi="CenturyOldst"/>
                <w:color w:val="000000"/>
                <w:sz w:val="20"/>
                <w:szCs w:val="20"/>
              </w:rPr>
            </w:pPr>
          </w:p>
        </w:tc>
        <w:tc>
          <w:tcPr>
            <w:tcW w:w="1333" w:type="dxa"/>
            <w:vAlign w:val="center"/>
          </w:tcPr>
          <w:p w:rsidR="0079304C" w:rsidRPr="00634079" w:rsidRDefault="0079304C" w:rsidP="00CC4A93">
            <w:pPr>
              <w:rPr>
                <w:rFonts w:ascii="CenturyOldst" w:hAnsi="CenturyOldst"/>
                <w:color w:val="000000"/>
                <w:sz w:val="20"/>
                <w:szCs w:val="20"/>
              </w:rPr>
            </w:pPr>
          </w:p>
        </w:tc>
        <w:tc>
          <w:tcPr>
            <w:tcW w:w="1260" w:type="dxa"/>
            <w:vAlign w:val="center"/>
          </w:tcPr>
          <w:p w:rsidR="0079304C" w:rsidRPr="00634079" w:rsidRDefault="0079304C" w:rsidP="00CC4A93">
            <w:pPr>
              <w:rPr>
                <w:rFonts w:ascii="CenturyOldst" w:hAnsi="CenturyOldst"/>
                <w:color w:val="000000"/>
                <w:sz w:val="20"/>
                <w:szCs w:val="20"/>
              </w:rPr>
            </w:pPr>
          </w:p>
        </w:tc>
        <w:tc>
          <w:tcPr>
            <w:tcW w:w="1362" w:type="dxa"/>
            <w:vAlign w:val="center"/>
          </w:tcPr>
          <w:p w:rsidR="0079304C" w:rsidRPr="00634079" w:rsidRDefault="0079304C" w:rsidP="00CC4A93">
            <w:pPr>
              <w:rPr>
                <w:rFonts w:ascii="CenturyOldst" w:hAnsi="CenturyOldst"/>
                <w:color w:val="000000"/>
                <w:sz w:val="20"/>
                <w:szCs w:val="20"/>
              </w:rPr>
            </w:pPr>
          </w:p>
        </w:tc>
      </w:tr>
      <w:tr w:rsidR="0079304C" w:rsidRPr="00634079" w:rsidTr="007B5F16">
        <w:trPr>
          <w:trHeight w:hRule="exact" w:val="680"/>
        </w:trPr>
        <w:tc>
          <w:tcPr>
            <w:tcW w:w="1728" w:type="dxa"/>
            <w:vAlign w:val="center"/>
          </w:tcPr>
          <w:p w:rsidR="0079304C" w:rsidRPr="007B5F16" w:rsidRDefault="0079304C" w:rsidP="00CC4A93">
            <w:pPr>
              <w:rPr>
                <w:rFonts w:ascii="CenturyOldst" w:hAnsi="CenturyOldst"/>
                <w:color w:val="000000"/>
                <w:sz w:val="20"/>
                <w:szCs w:val="20"/>
              </w:rPr>
            </w:pPr>
          </w:p>
        </w:tc>
        <w:tc>
          <w:tcPr>
            <w:tcW w:w="3167" w:type="dxa"/>
            <w:vAlign w:val="center"/>
          </w:tcPr>
          <w:p w:rsidR="0079304C" w:rsidRPr="007B5F16" w:rsidRDefault="0079304C" w:rsidP="00CC4A93">
            <w:pPr>
              <w:jc w:val="center"/>
              <w:rPr>
                <w:rFonts w:ascii="CenturyOldst" w:hAnsi="CenturyOldst"/>
                <w:color w:val="000000"/>
                <w:sz w:val="20"/>
                <w:szCs w:val="20"/>
              </w:rPr>
            </w:pPr>
          </w:p>
          <w:p w:rsidR="0079304C" w:rsidRPr="007B5F16" w:rsidRDefault="0079304C" w:rsidP="00CC4A93">
            <w:pPr>
              <w:jc w:val="center"/>
              <w:rPr>
                <w:rFonts w:ascii="CenturyOldst" w:hAnsi="CenturyOldst"/>
                <w:color w:val="000000"/>
                <w:sz w:val="20"/>
                <w:szCs w:val="20"/>
              </w:rPr>
            </w:pPr>
          </w:p>
        </w:tc>
        <w:tc>
          <w:tcPr>
            <w:tcW w:w="1333" w:type="dxa"/>
            <w:vAlign w:val="center"/>
          </w:tcPr>
          <w:p w:rsidR="0079304C" w:rsidRPr="00634079" w:rsidRDefault="0079304C" w:rsidP="00CC4A93">
            <w:pPr>
              <w:rPr>
                <w:rFonts w:ascii="CenturyOldst" w:hAnsi="CenturyOldst"/>
                <w:color w:val="000000"/>
                <w:sz w:val="20"/>
                <w:szCs w:val="20"/>
              </w:rPr>
            </w:pPr>
          </w:p>
        </w:tc>
        <w:tc>
          <w:tcPr>
            <w:tcW w:w="1260" w:type="dxa"/>
            <w:vAlign w:val="center"/>
          </w:tcPr>
          <w:p w:rsidR="0079304C" w:rsidRPr="00634079" w:rsidRDefault="0079304C" w:rsidP="00CC4A93">
            <w:pPr>
              <w:rPr>
                <w:rFonts w:ascii="CenturyOldst" w:hAnsi="CenturyOldst"/>
                <w:color w:val="000000"/>
                <w:sz w:val="20"/>
                <w:szCs w:val="20"/>
              </w:rPr>
            </w:pPr>
          </w:p>
        </w:tc>
        <w:tc>
          <w:tcPr>
            <w:tcW w:w="1362" w:type="dxa"/>
            <w:vAlign w:val="center"/>
          </w:tcPr>
          <w:p w:rsidR="0079304C" w:rsidRPr="00634079" w:rsidRDefault="0079304C" w:rsidP="00CC4A93">
            <w:pPr>
              <w:rPr>
                <w:rFonts w:ascii="CenturyOldst" w:hAnsi="CenturyOldst"/>
                <w:color w:val="000000"/>
                <w:sz w:val="20"/>
                <w:szCs w:val="20"/>
              </w:rPr>
            </w:pPr>
          </w:p>
        </w:tc>
      </w:tr>
      <w:tr w:rsidR="0079304C" w:rsidRPr="00634079" w:rsidTr="007B5F16">
        <w:trPr>
          <w:trHeight w:hRule="exact" w:val="680"/>
        </w:trPr>
        <w:tc>
          <w:tcPr>
            <w:tcW w:w="1728" w:type="dxa"/>
            <w:vAlign w:val="center"/>
          </w:tcPr>
          <w:p w:rsidR="0079304C" w:rsidRPr="007B5F16" w:rsidRDefault="0079304C" w:rsidP="00CC4A93">
            <w:pPr>
              <w:rPr>
                <w:rFonts w:ascii="CenturyOldst" w:hAnsi="CenturyOldst"/>
                <w:color w:val="000000"/>
                <w:sz w:val="20"/>
                <w:szCs w:val="20"/>
              </w:rPr>
            </w:pPr>
          </w:p>
        </w:tc>
        <w:tc>
          <w:tcPr>
            <w:tcW w:w="3167" w:type="dxa"/>
            <w:vAlign w:val="center"/>
          </w:tcPr>
          <w:p w:rsidR="0079304C" w:rsidRPr="007B5F16" w:rsidRDefault="0079304C" w:rsidP="00CC4A93">
            <w:pPr>
              <w:jc w:val="center"/>
              <w:rPr>
                <w:rFonts w:ascii="CenturyOldst" w:hAnsi="CenturyOldst"/>
                <w:color w:val="000000"/>
                <w:sz w:val="20"/>
                <w:szCs w:val="20"/>
              </w:rPr>
            </w:pPr>
          </w:p>
          <w:p w:rsidR="0079304C" w:rsidRPr="007B5F16" w:rsidRDefault="0079304C" w:rsidP="00CC4A93">
            <w:pPr>
              <w:jc w:val="center"/>
              <w:rPr>
                <w:rFonts w:ascii="CenturyOldst" w:hAnsi="CenturyOldst"/>
                <w:color w:val="000000"/>
                <w:sz w:val="20"/>
                <w:szCs w:val="20"/>
              </w:rPr>
            </w:pPr>
          </w:p>
        </w:tc>
        <w:tc>
          <w:tcPr>
            <w:tcW w:w="1333" w:type="dxa"/>
            <w:vAlign w:val="center"/>
          </w:tcPr>
          <w:p w:rsidR="0079304C" w:rsidRPr="00634079" w:rsidRDefault="0079304C" w:rsidP="00CC4A93">
            <w:pPr>
              <w:rPr>
                <w:rFonts w:ascii="CenturyOldst" w:hAnsi="CenturyOldst"/>
                <w:color w:val="000000"/>
                <w:sz w:val="20"/>
                <w:szCs w:val="20"/>
              </w:rPr>
            </w:pPr>
          </w:p>
        </w:tc>
        <w:tc>
          <w:tcPr>
            <w:tcW w:w="1260" w:type="dxa"/>
            <w:vAlign w:val="center"/>
          </w:tcPr>
          <w:p w:rsidR="0079304C" w:rsidRPr="00634079" w:rsidRDefault="0079304C" w:rsidP="00CC4A93">
            <w:pPr>
              <w:rPr>
                <w:rFonts w:ascii="CenturyOldst" w:hAnsi="CenturyOldst"/>
                <w:color w:val="000000"/>
                <w:sz w:val="20"/>
                <w:szCs w:val="20"/>
              </w:rPr>
            </w:pPr>
          </w:p>
        </w:tc>
        <w:tc>
          <w:tcPr>
            <w:tcW w:w="1362" w:type="dxa"/>
            <w:vAlign w:val="center"/>
          </w:tcPr>
          <w:p w:rsidR="0079304C" w:rsidRPr="00634079" w:rsidRDefault="0079304C" w:rsidP="00CC4A93">
            <w:pPr>
              <w:rPr>
                <w:rFonts w:ascii="CenturyOldst" w:hAnsi="CenturyOldst"/>
                <w:color w:val="000000"/>
                <w:sz w:val="20"/>
                <w:szCs w:val="20"/>
              </w:rPr>
            </w:pPr>
          </w:p>
        </w:tc>
      </w:tr>
      <w:tr w:rsidR="0079304C" w:rsidRPr="00634079" w:rsidTr="007B5F16">
        <w:trPr>
          <w:trHeight w:hRule="exact" w:val="680"/>
        </w:trPr>
        <w:tc>
          <w:tcPr>
            <w:tcW w:w="1728" w:type="dxa"/>
            <w:vAlign w:val="center"/>
          </w:tcPr>
          <w:p w:rsidR="0079304C" w:rsidRPr="007B5F16" w:rsidRDefault="0079304C" w:rsidP="00CC4A93">
            <w:pPr>
              <w:rPr>
                <w:rFonts w:ascii="CenturyOldst" w:hAnsi="CenturyOldst"/>
                <w:color w:val="000000"/>
                <w:sz w:val="20"/>
                <w:szCs w:val="20"/>
              </w:rPr>
            </w:pPr>
          </w:p>
        </w:tc>
        <w:tc>
          <w:tcPr>
            <w:tcW w:w="3167" w:type="dxa"/>
            <w:vAlign w:val="center"/>
          </w:tcPr>
          <w:p w:rsidR="0079304C" w:rsidRPr="007B5F16" w:rsidRDefault="0079304C" w:rsidP="00CC4A93">
            <w:pPr>
              <w:rPr>
                <w:rFonts w:ascii="CenturyOldst" w:hAnsi="CenturyOldst"/>
                <w:color w:val="000000"/>
                <w:sz w:val="20"/>
                <w:szCs w:val="20"/>
              </w:rPr>
            </w:pPr>
          </w:p>
          <w:p w:rsidR="0079304C" w:rsidRPr="007B5F16" w:rsidRDefault="0079304C" w:rsidP="00CC4A93">
            <w:pPr>
              <w:rPr>
                <w:rFonts w:ascii="CenturyOldst" w:hAnsi="CenturyOldst"/>
                <w:color w:val="000000"/>
                <w:sz w:val="20"/>
                <w:szCs w:val="20"/>
              </w:rPr>
            </w:pPr>
          </w:p>
        </w:tc>
        <w:tc>
          <w:tcPr>
            <w:tcW w:w="1333" w:type="dxa"/>
            <w:vAlign w:val="center"/>
          </w:tcPr>
          <w:p w:rsidR="0079304C" w:rsidRPr="00634079" w:rsidRDefault="0079304C" w:rsidP="00CC4A93">
            <w:pPr>
              <w:rPr>
                <w:rFonts w:ascii="CenturyOldst" w:hAnsi="CenturyOldst"/>
                <w:color w:val="000000"/>
                <w:sz w:val="20"/>
                <w:szCs w:val="20"/>
              </w:rPr>
            </w:pPr>
          </w:p>
        </w:tc>
        <w:tc>
          <w:tcPr>
            <w:tcW w:w="1260" w:type="dxa"/>
            <w:vAlign w:val="center"/>
          </w:tcPr>
          <w:p w:rsidR="0079304C" w:rsidRPr="00634079" w:rsidRDefault="0079304C" w:rsidP="00CC4A93">
            <w:pPr>
              <w:rPr>
                <w:rFonts w:ascii="CenturyOldst" w:hAnsi="CenturyOldst"/>
                <w:color w:val="000000"/>
                <w:sz w:val="20"/>
                <w:szCs w:val="20"/>
              </w:rPr>
            </w:pPr>
          </w:p>
        </w:tc>
        <w:tc>
          <w:tcPr>
            <w:tcW w:w="1362" w:type="dxa"/>
            <w:vAlign w:val="center"/>
          </w:tcPr>
          <w:p w:rsidR="0079304C" w:rsidRPr="00634079" w:rsidRDefault="0079304C" w:rsidP="00CC4A93">
            <w:pPr>
              <w:rPr>
                <w:rFonts w:ascii="CenturyOldst" w:hAnsi="CenturyOldst"/>
                <w:color w:val="000000"/>
                <w:sz w:val="20"/>
                <w:szCs w:val="20"/>
              </w:rPr>
            </w:pPr>
          </w:p>
        </w:tc>
      </w:tr>
    </w:tbl>
    <w:p w:rsidR="0079304C" w:rsidRDefault="0079304C" w:rsidP="0079304C">
      <w:pPr>
        <w:pStyle w:val="a0"/>
        <w:ind w:left="420" w:hangingChars="200" w:hanging="420"/>
        <w:jc w:val="both"/>
        <w:rPr>
          <w:rFonts w:ascii="ＭＳ 明朝" w:hAnsi="ＭＳ 明朝"/>
          <w:szCs w:val="21"/>
        </w:rPr>
      </w:pPr>
    </w:p>
    <w:p w:rsidR="0079304C" w:rsidRPr="00F97ACD" w:rsidRDefault="0079304C" w:rsidP="0079304C">
      <w:pPr>
        <w:pStyle w:val="a0"/>
        <w:ind w:left="708" w:rightChars="107" w:right="225" w:hangingChars="337" w:hanging="708"/>
        <w:jc w:val="both"/>
        <w:rPr>
          <w:rFonts w:ascii="ＭＳ 明朝" w:hAnsi="ＭＳ 明朝"/>
          <w:szCs w:val="21"/>
        </w:rPr>
      </w:pPr>
      <w:r w:rsidRPr="00F97ACD">
        <w:rPr>
          <w:rFonts w:ascii="ＭＳ 明朝" w:hAnsi="ＭＳ 明朝" w:hint="eastAsia"/>
          <w:szCs w:val="21"/>
        </w:rPr>
        <w:t>注</w:t>
      </w:r>
      <w:r w:rsidRPr="00F97ACD">
        <w:rPr>
          <w:rFonts w:ascii="ＭＳ 明朝" w:hAnsi="ＭＳ 明朝" w:hint="eastAsia"/>
          <w:szCs w:val="21"/>
          <w:lang w:eastAsia="ja-JP"/>
        </w:rPr>
        <w:t xml:space="preserve">　</w:t>
      </w:r>
      <w:r>
        <w:rPr>
          <w:rFonts w:ascii="ＭＳ 明朝" w:hAnsi="ＭＳ 明朝" w:hint="eastAsia"/>
          <w:szCs w:val="21"/>
          <w:lang w:eastAsia="ja-JP"/>
        </w:rPr>
        <w:t>１</w:t>
      </w:r>
      <w:r w:rsidRPr="00F97ACD">
        <w:rPr>
          <w:rFonts w:ascii="ＭＳ 明朝" w:hAnsi="ＭＳ 明朝" w:hint="eastAsia"/>
          <w:szCs w:val="21"/>
        </w:rPr>
        <w:t>）宿泊は各自でお申込み下さい。</w:t>
      </w:r>
    </w:p>
    <w:p w:rsidR="0079304C" w:rsidRPr="00F97ACD" w:rsidRDefault="0079304C" w:rsidP="0079304C">
      <w:pPr>
        <w:pStyle w:val="a0"/>
        <w:ind w:left="708" w:rightChars="107" w:right="225" w:hangingChars="337" w:hanging="708"/>
        <w:jc w:val="both"/>
        <w:rPr>
          <w:rFonts w:ascii="CenturyOldst" w:hAnsi="CenturyOldst"/>
          <w:szCs w:val="21"/>
        </w:rPr>
      </w:pPr>
      <w:r w:rsidRPr="00F97ACD">
        <w:rPr>
          <w:rFonts w:ascii="ＭＳ 明朝" w:hAnsi="ＭＳ 明朝" w:hint="eastAsia"/>
          <w:szCs w:val="21"/>
        </w:rPr>
        <w:t xml:space="preserve">　</w:t>
      </w:r>
      <w:r w:rsidRPr="00F97ACD">
        <w:rPr>
          <w:rFonts w:ascii="ＭＳ 明朝" w:hAnsi="ＭＳ 明朝" w:hint="eastAsia"/>
          <w:szCs w:val="21"/>
          <w:lang w:eastAsia="ja-JP"/>
        </w:rPr>
        <w:t xml:space="preserve">　</w:t>
      </w:r>
      <w:r>
        <w:rPr>
          <w:rFonts w:ascii="ＭＳ 明朝" w:hAnsi="ＭＳ 明朝" w:hint="eastAsia"/>
          <w:szCs w:val="21"/>
          <w:lang w:eastAsia="ja-JP"/>
        </w:rPr>
        <w:t>２</w:t>
      </w:r>
      <w:r w:rsidRPr="00F97ACD">
        <w:rPr>
          <w:rFonts w:ascii="ＭＳ 明朝" w:hAnsi="ＭＳ 明朝" w:hint="eastAsia"/>
          <w:szCs w:val="21"/>
        </w:rPr>
        <w:t>）</w:t>
      </w:r>
      <w:r w:rsidRPr="00F97ACD">
        <w:rPr>
          <w:rFonts w:ascii="CenturyOldst" w:hAnsi="ＭＳ 明朝" w:hint="eastAsia"/>
          <w:szCs w:val="21"/>
        </w:rPr>
        <w:t>作業技術</w:t>
      </w:r>
      <w:r>
        <w:rPr>
          <w:rFonts w:ascii="CenturyOldst" w:hAnsi="ＭＳ 明朝" w:hint="eastAsia"/>
          <w:szCs w:val="21"/>
          <w:lang w:eastAsia="ja-JP"/>
        </w:rPr>
        <w:t>研究会</w:t>
      </w:r>
      <w:r w:rsidRPr="00F97ACD">
        <w:rPr>
          <w:rFonts w:ascii="CenturyOldst" w:hAnsi="ＭＳ 明朝" w:hint="eastAsia"/>
          <w:szCs w:val="21"/>
        </w:rPr>
        <w:t>の情報交換会を</w:t>
      </w:r>
      <w:r w:rsidRPr="00F97ACD">
        <w:rPr>
          <w:rFonts w:ascii="CenturyOldst" w:hAnsi="ＭＳ 明朝"/>
          <w:szCs w:val="21"/>
        </w:rPr>
        <w:t>以下</w:t>
      </w:r>
      <w:r>
        <w:rPr>
          <w:rFonts w:ascii="CenturyOldst" w:hAnsi="ＭＳ 明朝" w:hint="eastAsia"/>
          <w:szCs w:val="21"/>
          <w:lang w:eastAsia="ja-JP"/>
        </w:rPr>
        <w:t>のとおり開催します。</w:t>
      </w:r>
    </w:p>
    <w:p w:rsidR="0079304C" w:rsidRPr="00942502" w:rsidRDefault="0079304C" w:rsidP="00D35710">
      <w:pPr>
        <w:pStyle w:val="a0"/>
        <w:ind w:leftChars="338" w:left="710" w:rightChars="107" w:right="225" w:firstLineChars="134" w:firstLine="281"/>
        <w:jc w:val="left"/>
        <w:rPr>
          <w:rFonts w:ascii="CenturyOldst" w:hAnsi="ＭＳ 明朝"/>
          <w:szCs w:val="21"/>
          <w:lang w:eastAsia="ja-JP"/>
        </w:rPr>
      </w:pPr>
      <w:r w:rsidRPr="00942502">
        <w:rPr>
          <w:rFonts w:ascii="CenturyOldst" w:hAnsi="ＭＳ 明朝"/>
          <w:szCs w:val="21"/>
        </w:rPr>
        <w:t>日</w:t>
      </w:r>
      <w:r w:rsidRPr="00942502">
        <w:rPr>
          <w:rFonts w:ascii="CenturyOldst" w:hAnsi="ＭＳ 明朝" w:hint="eastAsia"/>
          <w:szCs w:val="21"/>
          <w:lang w:eastAsia="ja-JP"/>
        </w:rPr>
        <w:t xml:space="preserve"> </w:t>
      </w:r>
      <w:r w:rsidRPr="00942502">
        <w:rPr>
          <w:rFonts w:ascii="CenturyOldst" w:hAnsi="ＭＳ 明朝"/>
          <w:szCs w:val="21"/>
        </w:rPr>
        <w:t>時：</w:t>
      </w:r>
      <w:r w:rsidR="0049030F" w:rsidRPr="00942502">
        <w:rPr>
          <w:rFonts w:ascii="CenturyOldst" w:hAnsi="ＭＳ 明朝" w:hint="eastAsia"/>
          <w:szCs w:val="21"/>
          <w:lang w:eastAsia="ja-JP"/>
        </w:rPr>
        <w:t>平成</w:t>
      </w:r>
      <w:r w:rsidR="00D35710">
        <w:rPr>
          <w:rFonts w:ascii="CenturyOldst" w:hAnsi="ＭＳ 明朝" w:hint="eastAsia"/>
          <w:szCs w:val="21"/>
          <w:lang w:eastAsia="ja-JP"/>
        </w:rPr>
        <w:t>３１</w:t>
      </w:r>
      <w:r w:rsidR="0049030F" w:rsidRPr="00942502">
        <w:rPr>
          <w:rFonts w:ascii="CenturyOldst" w:hAnsi="ＭＳ 明朝" w:hint="eastAsia"/>
          <w:szCs w:val="21"/>
          <w:lang w:eastAsia="ja-JP"/>
        </w:rPr>
        <w:t>年</w:t>
      </w:r>
      <w:r w:rsidR="00B46729">
        <w:rPr>
          <w:rFonts w:ascii="CenturyOldst" w:hAnsi="ＭＳ 明朝" w:hint="eastAsia"/>
          <w:szCs w:val="21"/>
          <w:lang w:eastAsia="ja-JP"/>
        </w:rPr>
        <w:t>１</w:t>
      </w:r>
      <w:r w:rsidR="008D39C3" w:rsidRPr="00942502">
        <w:rPr>
          <w:rFonts w:ascii="CenturyOldst" w:hAnsi="ＭＳ 明朝" w:hint="eastAsia"/>
          <w:szCs w:val="21"/>
          <w:lang w:eastAsia="ja-JP"/>
        </w:rPr>
        <w:t>月</w:t>
      </w:r>
      <w:r w:rsidR="00D35710">
        <w:rPr>
          <w:rFonts w:ascii="CenturyOldst" w:hAnsi="ＭＳ 明朝" w:hint="eastAsia"/>
          <w:szCs w:val="21"/>
          <w:lang w:eastAsia="ja-JP"/>
        </w:rPr>
        <w:t>２</w:t>
      </w:r>
      <w:r w:rsidR="00475947">
        <w:rPr>
          <w:rFonts w:ascii="CenturyOldst" w:hAnsi="ＭＳ 明朝" w:hint="eastAsia"/>
          <w:szCs w:val="21"/>
          <w:lang w:eastAsia="ja-JP"/>
        </w:rPr>
        <w:t>８</w:t>
      </w:r>
      <w:r w:rsidR="008D39C3" w:rsidRPr="00942502">
        <w:rPr>
          <w:rFonts w:ascii="CenturyOldst" w:hAnsi="ＭＳ 明朝" w:hint="eastAsia"/>
          <w:szCs w:val="21"/>
          <w:lang w:eastAsia="ja-JP"/>
        </w:rPr>
        <w:t>日</w:t>
      </w:r>
      <w:r w:rsidRPr="00942502">
        <w:rPr>
          <w:rFonts w:ascii="CenturyOldst" w:hAnsi="ＭＳ 明朝"/>
          <w:szCs w:val="21"/>
        </w:rPr>
        <w:t>（</w:t>
      </w:r>
      <w:r w:rsidR="00D66A00">
        <w:rPr>
          <w:rFonts w:ascii="CenturyOldst" w:hAnsi="ＭＳ 明朝" w:hint="eastAsia"/>
          <w:szCs w:val="21"/>
          <w:lang w:eastAsia="ja-JP"/>
        </w:rPr>
        <w:t>火</w:t>
      </w:r>
      <w:r w:rsidRPr="00942502">
        <w:rPr>
          <w:rFonts w:ascii="CenturyOldst" w:hAnsi="ＭＳ 明朝"/>
          <w:szCs w:val="21"/>
        </w:rPr>
        <w:t>）</w:t>
      </w:r>
      <w:r w:rsidRPr="00942502">
        <w:rPr>
          <w:rFonts w:ascii="CenturyOldst" w:hAnsi="ＭＳ 明朝" w:hint="eastAsia"/>
          <w:szCs w:val="21"/>
          <w:lang w:eastAsia="ja-JP"/>
        </w:rPr>
        <w:t xml:space="preserve">　</w:t>
      </w:r>
      <w:r w:rsidRPr="00942502">
        <w:rPr>
          <w:rFonts w:ascii="CenturyOldst" w:hAnsi="CenturyOldst"/>
          <w:szCs w:val="21"/>
        </w:rPr>
        <w:t>1</w:t>
      </w:r>
      <w:r w:rsidR="00D66A00">
        <w:rPr>
          <w:rFonts w:ascii="CenturyOldst" w:hAnsi="CenturyOldst" w:hint="eastAsia"/>
          <w:szCs w:val="21"/>
          <w:lang w:eastAsia="ja-JP"/>
        </w:rPr>
        <w:t>8</w:t>
      </w:r>
      <w:r w:rsidRPr="00942502">
        <w:rPr>
          <w:rFonts w:ascii="CenturyOldst" w:hAnsi="CenturyOldst"/>
          <w:szCs w:val="21"/>
        </w:rPr>
        <w:t>:</w:t>
      </w:r>
      <w:r w:rsidR="005352FF">
        <w:rPr>
          <w:rFonts w:ascii="CenturyOldst" w:hAnsi="CenturyOldst" w:hint="eastAsia"/>
          <w:szCs w:val="21"/>
          <w:lang w:eastAsia="ja-JP"/>
        </w:rPr>
        <w:t>0</w:t>
      </w:r>
      <w:r w:rsidR="00D66A00">
        <w:rPr>
          <w:rFonts w:ascii="CenturyOldst" w:hAnsi="CenturyOldst" w:hint="eastAsia"/>
          <w:szCs w:val="21"/>
          <w:lang w:eastAsia="ja-JP"/>
        </w:rPr>
        <w:t>0</w:t>
      </w:r>
      <w:r w:rsidRPr="00942502">
        <w:rPr>
          <w:rFonts w:ascii="CenturyOldst" w:hAnsi="ＭＳ 明朝"/>
          <w:szCs w:val="21"/>
        </w:rPr>
        <w:t>～</w:t>
      </w:r>
    </w:p>
    <w:p w:rsidR="00527612" w:rsidRPr="00527612" w:rsidRDefault="0079304C" w:rsidP="00527612">
      <w:pPr>
        <w:pStyle w:val="a0"/>
        <w:ind w:rightChars="107" w:right="225" w:firstLineChars="472" w:firstLine="991"/>
        <w:jc w:val="left"/>
        <w:rPr>
          <w:rFonts w:ascii="CenturyOldst" w:hAnsi="ＭＳ 明朝"/>
          <w:szCs w:val="21"/>
        </w:rPr>
      </w:pPr>
      <w:r w:rsidRPr="00942502">
        <w:rPr>
          <w:rFonts w:ascii="CenturyOldst" w:hAnsi="CenturyOldst" w:hint="eastAsia"/>
          <w:szCs w:val="21"/>
        </w:rPr>
        <w:t>会</w:t>
      </w:r>
      <w:r w:rsidRPr="00942502">
        <w:rPr>
          <w:rFonts w:ascii="CenturyOldst" w:hAnsi="CenturyOldst" w:hint="eastAsia"/>
          <w:szCs w:val="21"/>
          <w:lang w:eastAsia="ja-JP"/>
        </w:rPr>
        <w:t xml:space="preserve"> </w:t>
      </w:r>
      <w:r w:rsidRPr="00942502">
        <w:rPr>
          <w:rFonts w:ascii="CenturyOldst" w:hAnsi="CenturyOldst" w:hint="eastAsia"/>
          <w:szCs w:val="21"/>
        </w:rPr>
        <w:t>場</w:t>
      </w:r>
      <w:r w:rsidRPr="00942502">
        <w:rPr>
          <w:rFonts w:ascii="CenturyOldst" w:hAnsi="CenturyOldst"/>
          <w:szCs w:val="21"/>
        </w:rPr>
        <w:t>：</w:t>
      </w:r>
      <w:r w:rsidR="00ED5909">
        <w:rPr>
          <w:rFonts w:ascii="CenturyOldst" w:hAnsi="ＭＳ 明朝"/>
          <w:szCs w:val="21"/>
        </w:rPr>
        <w:t xml:space="preserve"> </w:t>
      </w:r>
      <w:r w:rsidR="00471299" w:rsidRPr="00471299">
        <w:rPr>
          <w:rFonts w:ascii="CenturyOldst" w:hAnsi="ＭＳ 明朝" w:hint="eastAsia"/>
          <w:szCs w:val="21"/>
          <w:lang w:eastAsia="ja-JP"/>
        </w:rPr>
        <w:t>飲み喰い処</w:t>
      </w:r>
      <w:r w:rsidR="00471299" w:rsidRPr="00471299">
        <w:rPr>
          <w:rFonts w:ascii="CenturyOldst" w:hAnsi="ＭＳ 明朝" w:hint="eastAsia"/>
          <w:szCs w:val="21"/>
          <w:lang w:eastAsia="ja-JP"/>
        </w:rPr>
        <w:t xml:space="preserve"> </w:t>
      </w:r>
      <w:r w:rsidR="00471299" w:rsidRPr="00471299">
        <w:rPr>
          <w:rFonts w:ascii="CenturyOldst" w:hAnsi="ＭＳ 明朝" w:hint="eastAsia"/>
          <w:szCs w:val="21"/>
          <w:lang w:eastAsia="ja-JP"/>
        </w:rPr>
        <w:t>ばんから屋</w:t>
      </w:r>
    </w:p>
    <w:p w:rsidR="00527612" w:rsidRPr="00527612" w:rsidRDefault="00527612" w:rsidP="00527612">
      <w:pPr>
        <w:pStyle w:val="a0"/>
        <w:ind w:rightChars="107" w:right="225" w:firstLineChars="472" w:firstLine="991"/>
        <w:jc w:val="left"/>
        <w:rPr>
          <w:rFonts w:ascii="CenturyOldst" w:hAnsi="ＭＳ 明朝"/>
          <w:szCs w:val="21"/>
        </w:rPr>
      </w:pPr>
      <w:r w:rsidRPr="00527612">
        <w:rPr>
          <w:rFonts w:ascii="CenturyOldst" w:hAnsi="ＭＳ 明朝" w:hint="eastAsia"/>
          <w:szCs w:val="21"/>
        </w:rPr>
        <w:t xml:space="preserve">    </w:t>
      </w:r>
      <w:r>
        <w:rPr>
          <w:rFonts w:ascii="CenturyOldst" w:hAnsi="ＭＳ 明朝" w:hint="eastAsia"/>
          <w:szCs w:val="21"/>
          <w:lang w:eastAsia="ja-JP"/>
        </w:rPr>
        <w:t xml:space="preserve">　　</w:t>
      </w:r>
      <w:r w:rsidR="00471299" w:rsidRPr="00471299">
        <w:rPr>
          <w:rFonts w:ascii="CenturyOldst" w:hAnsi="ＭＳ 明朝" w:hint="eastAsia"/>
          <w:szCs w:val="21"/>
          <w:lang w:eastAsia="ja-JP"/>
        </w:rPr>
        <w:t>岩手県盛岡市盛岡駅前北通</w:t>
      </w:r>
      <w:r w:rsidR="00471299" w:rsidRPr="00471299">
        <w:rPr>
          <w:rFonts w:ascii="CenturyOldst" w:hAnsi="ＭＳ 明朝" w:hint="eastAsia"/>
          <w:szCs w:val="21"/>
          <w:lang w:eastAsia="ja-JP"/>
        </w:rPr>
        <w:t xml:space="preserve">4-4 </w:t>
      </w:r>
      <w:r w:rsidR="00471299" w:rsidRPr="00471299">
        <w:rPr>
          <w:rFonts w:ascii="CenturyOldst" w:hAnsi="ＭＳ 明朝" w:hint="eastAsia"/>
          <w:szCs w:val="21"/>
          <w:lang w:eastAsia="ja-JP"/>
        </w:rPr>
        <w:t>国労会館１階</w:t>
      </w:r>
    </w:p>
    <w:p w:rsidR="00CF0856" w:rsidRPr="00CF0856" w:rsidRDefault="00527612" w:rsidP="004D47C1">
      <w:pPr>
        <w:pStyle w:val="a0"/>
        <w:ind w:rightChars="107" w:right="225" w:firstLineChars="472" w:firstLine="991"/>
        <w:jc w:val="left"/>
      </w:pPr>
      <w:r w:rsidRPr="00527612">
        <w:rPr>
          <w:rFonts w:ascii="CenturyOldst" w:hAnsi="ＭＳ 明朝" w:hint="eastAsia"/>
          <w:szCs w:val="21"/>
        </w:rPr>
        <w:t xml:space="preserve">    </w:t>
      </w:r>
      <w:r>
        <w:rPr>
          <w:rFonts w:ascii="CenturyOldst" w:hAnsi="ＭＳ 明朝" w:hint="eastAsia"/>
          <w:szCs w:val="21"/>
          <w:lang w:eastAsia="ja-JP"/>
        </w:rPr>
        <w:t xml:space="preserve">　　</w:t>
      </w:r>
      <w:r w:rsidRPr="00527612">
        <w:rPr>
          <w:rFonts w:ascii="CenturyOldst" w:hAnsi="ＭＳ 明朝" w:hint="eastAsia"/>
          <w:szCs w:val="21"/>
        </w:rPr>
        <w:t>TEL</w:t>
      </w:r>
      <w:r w:rsidRPr="00527612">
        <w:rPr>
          <w:rFonts w:ascii="CenturyOldst" w:hAnsi="ＭＳ 明朝" w:hint="eastAsia"/>
          <w:szCs w:val="21"/>
        </w:rPr>
        <w:t>：</w:t>
      </w:r>
      <w:r w:rsidR="00471299" w:rsidRPr="00471299">
        <w:tab/>
        <w:t>019-625-7444</w:t>
      </w:r>
    </w:p>
    <w:p w:rsidR="0079304C" w:rsidRPr="00942502" w:rsidRDefault="0079304C" w:rsidP="0079304C">
      <w:pPr>
        <w:pStyle w:val="a0"/>
        <w:ind w:rightChars="107" w:right="225" w:firstLineChars="472" w:firstLine="991"/>
        <w:jc w:val="left"/>
        <w:rPr>
          <w:rFonts w:ascii="CenturyOldst" w:hAnsi="CenturyOldst"/>
          <w:szCs w:val="21"/>
        </w:rPr>
      </w:pPr>
      <w:r w:rsidRPr="00942502">
        <w:rPr>
          <w:rFonts w:ascii="CenturyOldst" w:hAnsi="CenturyOldst" w:hint="eastAsia"/>
          <w:szCs w:val="21"/>
        </w:rPr>
        <w:t>会</w:t>
      </w:r>
      <w:r w:rsidRPr="00942502">
        <w:rPr>
          <w:rFonts w:ascii="CenturyOldst" w:hAnsi="CenturyOldst" w:hint="eastAsia"/>
          <w:szCs w:val="21"/>
          <w:lang w:eastAsia="ja-JP"/>
        </w:rPr>
        <w:t xml:space="preserve"> </w:t>
      </w:r>
      <w:r w:rsidRPr="00942502">
        <w:rPr>
          <w:rFonts w:ascii="CenturyOldst" w:hAnsi="CenturyOldst" w:hint="eastAsia"/>
          <w:szCs w:val="21"/>
        </w:rPr>
        <w:t>費：</w:t>
      </w:r>
      <w:r w:rsidR="00ED5909">
        <w:rPr>
          <w:rFonts w:ascii="CenturyOldst" w:hAnsi="CenturyOldst" w:hint="eastAsia"/>
          <w:szCs w:val="21"/>
          <w:lang w:eastAsia="ja-JP"/>
        </w:rPr>
        <w:t>3,</w:t>
      </w:r>
      <w:r w:rsidR="00471299">
        <w:rPr>
          <w:rFonts w:ascii="CenturyOldst" w:hAnsi="CenturyOldst" w:hint="eastAsia"/>
          <w:szCs w:val="21"/>
          <w:lang w:eastAsia="ja-JP"/>
        </w:rPr>
        <w:t>5</w:t>
      </w:r>
      <w:r w:rsidR="00ED5909">
        <w:rPr>
          <w:rFonts w:ascii="CenturyOldst" w:hAnsi="CenturyOldst"/>
          <w:szCs w:val="21"/>
          <w:lang w:eastAsia="ja-JP"/>
        </w:rPr>
        <w:t>00</w:t>
      </w:r>
      <w:r w:rsidRPr="00942502">
        <w:rPr>
          <w:rFonts w:ascii="CenturyOldst" w:hAnsi="CenturyOldst" w:hint="eastAsia"/>
          <w:szCs w:val="21"/>
          <w:lang w:eastAsia="ja-JP"/>
        </w:rPr>
        <w:t>円</w:t>
      </w:r>
      <w:r w:rsidRPr="00942502">
        <w:rPr>
          <w:rFonts w:ascii="CenturyOldst" w:hAnsi="CenturyOldst" w:hint="eastAsia"/>
          <w:szCs w:val="21"/>
        </w:rPr>
        <w:t>（</w:t>
      </w:r>
      <w:proofErr w:type="spellStart"/>
      <w:r w:rsidRPr="00942502">
        <w:rPr>
          <w:rFonts w:ascii="CenturyOldst" w:hAnsi="CenturyOldst" w:hint="eastAsia"/>
          <w:szCs w:val="21"/>
        </w:rPr>
        <w:t>予定</w:t>
      </w:r>
      <w:proofErr w:type="spellEnd"/>
      <w:r w:rsidRPr="00942502">
        <w:rPr>
          <w:rFonts w:ascii="CenturyOldst" w:hAnsi="CenturyOldst" w:hint="eastAsia"/>
          <w:szCs w:val="21"/>
          <w:lang w:eastAsia="ja-JP"/>
        </w:rPr>
        <w:t>）（</w:t>
      </w:r>
      <w:proofErr w:type="spellStart"/>
      <w:r w:rsidRPr="00942502">
        <w:rPr>
          <w:rFonts w:ascii="CenturyOldst" w:hAnsi="CenturyOldst" w:hint="eastAsia"/>
          <w:szCs w:val="21"/>
        </w:rPr>
        <w:t>作業技術研究会の受付時に徴収します</w:t>
      </w:r>
      <w:proofErr w:type="spellEnd"/>
      <w:r w:rsidRPr="00942502">
        <w:rPr>
          <w:rFonts w:ascii="CenturyOldst" w:hAnsi="CenturyOldst" w:hint="eastAsia"/>
          <w:szCs w:val="21"/>
        </w:rPr>
        <w:t>。）</w:t>
      </w:r>
    </w:p>
    <w:p w:rsidR="0079304C" w:rsidRPr="00942502" w:rsidRDefault="0079304C" w:rsidP="0079304C">
      <w:pPr>
        <w:pStyle w:val="a0"/>
        <w:ind w:leftChars="337" w:left="708" w:rightChars="107" w:right="225" w:firstLineChars="134" w:firstLine="281"/>
        <w:jc w:val="left"/>
        <w:rPr>
          <w:rFonts w:ascii="CenturyOldst" w:hAnsi="CenturyOldst"/>
          <w:szCs w:val="21"/>
        </w:rPr>
      </w:pPr>
      <w:r w:rsidRPr="00942502">
        <w:rPr>
          <w:rFonts w:ascii="CenturyOldst" w:hAnsi="CenturyOldst" w:hint="eastAsia"/>
          <w:szCs w:val="21"/>
        </w:rPr>
        <w:t>備</w:t>
      </w:r>
      <w:r w:rsidRPr="00942502">
        <w:rPr>
          <w:rFonts w:ascii="CenturyOldst" w:hAnsi="CenturyOldst" w:hint="eastAsia"/>
          <w:szCs w:val="21"/>
          <w:lang w:eastAsia="ja-JP"/>
        </w:rPr>
        <w:t xml:space="preserve"> </w:t>
      </w:r>
      <w:r w:rsidRPr="00942502">
        <w:rPr>
          <w:rFonts w:ascii="CenturyOldst" w:hAnsi="CenturyOldst" w:hint="eastAsia"/>
          <w:szCs w:val="21"/>
        </w:rPr>
        <w:t>考：</w:t>
      </w:r>
      <w:r w:rsidR="00D66A00">
        <w:rPr>
          <w:rFonts w:ascii="CenturyOldst" w:hAnsi="CenturyOldst" w:hint="eastAsia"/>
          <w:szCs w:val="21"/>
          <w:lang w:eastAsia="ja-JP"/>
        </w:rPr>
        <w:t>盛岡駅</w:t>
      </w:r>
      <w:r w:rsidR="004D47C1">
        <w:rPr>
          <w:rFonts w:ascii="CenturyOldst" w:hAnsi="CenturyOldst" w:hint="eastAsia"/>
          <w:szCs w:val="21"/>
          <w:lang w:eastAsia="ja-JP"/>
        </w:rPr>
        <w:t>南</w:t>
      </w:r>
      <w:r w:rsidR="00D66A00">
        <w:rPr>
          <w:rFonts w:ascii="CenturyOldst" w:hAnsi="CenturyOldst" w:hint="eastAsia"/>
          <w:szCs w:val="21"/>
          <w:lang w:eastAsia="ja-JP"/>
        </w:rPr>
        <w:t>口より徒歩</w:t>
      </w:r>
      <w:r w:rsidR="004D47C1">
        <w:rPr>
          <w:rFonts w:ascii="CenturyOldst" w:hAnsi="CenturyOldst" w:hint="eastAsia"/>
          <w:szCs w:val="21"/>
          <w:lang w:eastAsia="ja-JP"/>
        </w:rPr>
        <w:t>5</w:t>
      </w:r>
      <w:r w:rsidR="00D66A00">
        <w:rPr>
          <w:rFonts w:ascii="CenturyOldst" w:hAnsi="CenturyOldst" w:hint="eastAsia"/>
          <w:szCs w:val="21"/>
          <w:lang w:eastAsia="ja-JP"/>
        </w:rPr>
        <w:t>分</w:t>
      </w:r>
    </w:p>
    <w:p w:rsidR="0079304C" w:rsidRDefault="0079304C" w:rsidP="0079304C">
      <w:pPr>
        <w:pStyle w:val="a0"/>
        <w:jc w:val="both"/>
        <w:rPr>
          <w:rFonts w:ascii="HG丸ｺﾞｼｯｸM-PRO" w:eastAsia="HG丸ｺﾞｼｯｸM-PRO" w:hAnsi="ＭＳ 明朝"/>
          <w:szCs w:val="21"/>
        </w:rPr>
      </w:pPr>
      <w:r w:rsidRPr="00942502">
        <w:rPr>
          <w:rFonts w:ascii="CenturyOldst" w:hAnsi="CenturyOldst"/>
          <w:szCs w:val="21"/>
        </w:rPr>
        <w:br w:type="page"/>
      </w:r>
      <w:r w:rsidRPr="00000A8D">
        <w:rPr>
          <w:rFonts w:ascii="HG丸ｺﾞｼｯｸM-PRO" w:eastAsia="HG丸ｺﾞｼｯｸM-PRO" w:hAnsi="ＭＳ 明朝" w:hint="eastAsia"/>
          <w:szCs w:val="21"/>
        </w:rPr>
        <w:lastRenderedPageBreak/>
        <w:t>【様式-</w:t>
      </w:r>
      <w:r>
        <w:rPr>
          <w:rFonts w:ascii="HG丸ｺﾞｼｯｸM-PRO" w:eastAsia="HG丸ｺﾞｼｯｸM-PRO" w:hAnsi="ＭＳ 明朝" w:hint="eastAsia"/>
          <w:szCs w:val="21"/>
        </w:rPr>
        <w:t>B</w:t>
      </w:r>
      <w:r w:rsidRPr="00000A8D">
        <w:rPr>
          <w:rFonts w:ascii="HG丸ｺﾞｼｯｸM-PRO" w:eastAsia="HG丸ｺﾞｼｯｸM-PRO" w:hAnsi="ＭＳ 明朝" w:hint="eastAsia"/>
          <w:szCs w:val="21"/>
        </w:rPr>
        <w:t>】</w:t>
      </w:r>
    </w:p>
    <w:p w:rsidR="0079304C" w:rsidRDefault="0079304C" w:rsidP="0079304C">
      <w:pPr>
        <w:pStyle w:val="a0"/>
        <w:spacing w:beforeLines="50" w:before="194"/>
        <w:jc w:val="left"/>
        <w:rPr>
          <w:rFonts w:ascii="CenturyOldst"/>
          <w:color w:val="000000"/>
          <w:szCs w:val="21"/>
          <w:lang w:eastAsia="ja-JP"/>
        </w:rPr>
      </w:pPr>
      <w:r w:rsidRPr="00034DF6">
        <w:rPr>
          <w:rFonts w:ascii="CenturyOldst" w:hint="eastAsia"/>
          <w:sz w:val="20"/>
          <w:szCs w:val="20"/>
          <w:lang w:val="en-US" w:eastAsia="ja-JP"/>
        </w:rPr>
        <w:t>下表</w:t>
      </w:r>
      <w:r w:rsidRPr="00034DF6">
        <w:rPr>
          <w:rFonts w:ascii="CenturyOldst"/>
          <w:sz w:val="20"/>
          <w:szCs w:val="20"/>
          <w:lang w:val="en-US" w:eastAsia="ja-JP"/>
        </w:rPr>
        <w:t>に必要事項をご記入の上</w:t>
      </w:r>
      <w:r w:rsidR="00FC6076">
        <w:rPr>
          <w:rFonts w:ascii="CenturyOldst" w:hint="eastAsia"/>
          <w:sz w:val="20"/>
          <w:szCs w:val="20"/>
          <w:lang w:val="en-US" w:eastAsia="ja-JP"/>
        </w:rPr>
        <w:t>、</w:t>
      </w:r>
      <w:r w:rsidRPr="00034DF6">
        <w:rPr>
          <w:rFonts w:ascii="CenturyOldst"/>
          <w:sz w:val="20"/>
          <w:szCs w:val="20"/>
          <w:lang w:val="en-US" w:eastAsia="ja-JP"/>
        </w:rPr>
        <w:t>E-mail</w:t>
      </w:r>
      <w:r w:rsidRPr="00034DF6">
        <w:rPr>
          <w:rFonts w:ascii="CenturyOldst" w:hint="eastAsia"/>
          <w:sz w:val="20"/>
          <w:szCs w:val="20"/>
          <w:lang w:val="en-US" w:eastAsia="ja-JP"/>
        </w:rPr>
        <w:t>にて作業技術研究会事務局（別紙１参照）宛てに</w:t>
      </w:r>
      <w:r w:rsidRPr="00034DF6">
        <w:rPr>
          <w:rFonts w:ascii="CenturyOldst"/>
          <w:sz w:val="20"/>
          <w:szCs w:val="20"/>
          <w:lang w:val="en-US" w:eastAsia="ja-JP"/>
        </w:rPr>
        <w:t>送信下さい。</w:t>
      </w:r>
      <w:r>
        <w:rPr>
          <w:rFonts w:ascii="CenturyOldst" w:hint="eastAsia"/>
          <w:szCs w:val="21"/>
        </w:rPr>
        <w:t>提出期限</w:t>
      </w:r>
      <w:r w:rsidRPr="008F5125">
        <w:rPr>
          <w:rFonts w:ascii="CenturyOldst"/>
          <w:color w:val="000000"/>
          <w:szCs w:val="21"/>
        </w:rPr>
        <w:t>は</w:t>
      </w:r>
      <w:r w:rsidR="00704DF8" w:rsidRPr="00942502">
        <w:rPr>
          <w:rFonts w:ascii="ＭＳ Ｐゴシック" w:eastAsia="ＭＳ Ｐゴシック" w:hAnsi="ＭＳ Ｐゴシック" w:hint="eastAsia"/>
          <w:color w:val="FF0000"/>
          <w:szCs w:val="21"/>
          <w:u w:val="single"/>
        </w:rPr>
        <w:t>1月</w:t>
      </w:r>
      <w:r w:rsidR="00392B96">
        <w:rPr>
          <w:rFonts w:ascii="ＭＳ Ｐゴシック" w:eastAsia="ＭＳ Ｐゴシック" w:hAnsi="ＭＳ Ｐゴシック" w:hint="eastAsia"/>
          <w:color w:val="FF0000"/>
          <w:szCs w:val="21"/>
          <w:u w:val="single"/>
        </w:rPr>
        <w:t>1</w:t>
      </w:r>
      <w:r w:rsidR="00475947">
        <w:rPr>
          <w:rFonts w:ascii="ＭＳ Ｐゴシック" w:eastAsia="ＭＳ Ｐゴシック" w:hAnsi="ＭＳ Ｐゴシック" w:hint="eastAsia"/>
          <w:color w:val="FF0000"/>
          <w:szCs w:val="21"/>
          <w:u w:val="single"/>
          <w:lang w:eastAsia="ja-JP"/>
        </w:rPr>
        <w:t>４</w:t>
      </w:r>
      <w:proofErr w:type="spellStart"/>
      <w:r w:rsidR="00704DF8" w:rsidRPr="00942502">
        <w:rPr>
          <w:rFonts w:ascii="ＭＳ Ｐゴシック" w:eastAsia="ＭＳ Ｐゴシック" w:hAnsi="ＭＳ Ｐゴシック" w:hint="eastAsia"/>
          <w:color w:val="FF0000"/>
          <w:szCs w:val="21"/>
          <w:u w:val="single"/>
        </w:rPr>
        <w:t>日</w:t>
      </w:r>
      <w:r w:rsidRPr="00942502">
        <w:rPr>
          <w:rFonts w:ascii="ＭＳ Ｐゴシック" w:eastAsia="ＭＳ Ｐゴシック" w:hAnsi="ＭＳ Ｐゴシック" w:hint="eastAsia"/>
          <w:color w:val="FF0000"/>
          <w:szCs w:val="21"/>
          <w:u w:val="single"/>
        </w:rPr>
        <w:t>（</w:t>
      </w:r>
      <w:r w:rsidR="00EC676B">
        <w:rPr>
          <w:rFonts w:ascii="ＭＳ Ｐゴシック" w:eastAsia="ＭＳ Ｐゴシック" w:hAnsi="ＭＳ Ｐゴシック" w:hint="eastAsia"/>
          <w:color w:val="FF0000"/>
          <w:szCs w:val="21"/>
          <w:u w:val="single"/>
          <w:lang w:eastAsia="ja-JP"/>
        </w:rPr>
        <w:t>火</w:t>
      </w:r>
      <w:proofErr w:type="spellEnd"/>
      <w:r w:rsidRPr="00942502">
        <w:rPr>
          <w:rFonts w:ascii="ＭＳ Ｐゴシック" w:eastAsia="ＭＳ Ｐゴシック" w:hAnsi="ＭＳ Ｐゴシック" w:hint="eastAsia"/>
          <w:color w:val="FF0000"/>
          <w:szCs w:val="21"/>
          <w:u w:val="single"/>
        </w:rPr>
        <w:t>）</w:t>
      </w:r>
      <w:proofErr w:type="spellStart"/>
      <w:r w:rsidRPr="008F5125">
        <w:rPr>
          <w:rFonts w:ascii="CenturyOldst"/>
          <w:color w:val="000000"/>
          <w:szCs w:val="21"/>
        </w:rPr>
        <w:t>とします</w:t>
      </w:r>
      <w:proofErr w:type="spellEnd"/>
      <w:r w:rsidRPr="008F5125">
        <w:rPr>
          <w:rFonts w:ascii="CenturyOldst"/>
          <w:color w:val="000000"/>
          <w:szCs w:val="21"/>
        </w:rPr>
        <w:t>。</w:t>
      </w:r>
    </w:p>
    <w:p w:rsidR="0079304C" w:rsidRPr="00942502" w:rsidRDefault="003135CD" w:rsidP="008F0FB3">
      <w:pPr>
        <w:pStyle w:val="a0"/>
        <w:spacing w:before="240"/>
        <w:jc w:val="center"/>
        <w:rPr>
          <w:rFonts w:ascii="CenturyOldst" w:hAnsi="CenturyOldst"/>
          <w:szCs w:val="21"/>
        </w:rPr>
      </w:pPr>
      <w:r>
        <w:rPr>
          <w:rFonts w:ascii="ＭＳ 明朝" w:hAnsi="ＭＳ 明朝" w:hint="eastAsia"/>
          <w:sz w:val="24"/>
          <w:lang w:eastAsia="ja-JP"/>
        </w:rPr>
        <w:t>令和元</w:t>
      </w:r>
      <w:proofErr w:type="spellStart"/>
      <w:r w:rsidR="00AF7EA1" w:rsidRPr="00942502">
        <w:rPr>
          <w:rFonts w:ascii="ＭＳ 明朝" w:hAnsi="ＭＳ 明朝" w:hint="eastAsia"/>
          <w:sz w:val="24"/>
        </w:rPr>
        <w:t>年</w:t>
      </w:r>
      <w:r w:rsidR="0079304C" w:rsidRPr="00942502">
        <w:rPr>
          <w:rFonts w:ascii="ＭＳ 明朝" w:hAnsi="ＭＳ 明朝" w:hint="eastAsia"/>
          <w:sz w:val="24"/>
        </w:rPr>
        <w:t>度試験研究課題名一覧表</w:t>
      </w:r>
      <w:proofErr w:type="spellEnd"/>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1134"/>
        <w:gridCol w:w="5103"/>
      </w:tblGrid>
      <w:tr w:rsidR="0079304C" w:rsidRPr="00942502" w:rsidTr="00CF0856">
        <w:trPr>
          <w:trHeight w:val="551"/>
        </w:trPr>
        <w:tc>
          <w:tcPr>
            <w:tcW w:w="3407" w:type="dxa"/>
            <w:tcMar>
              <w:left w:w="0" w:type="dxa"/>
              <w:right w:w="0" w:type="dxa"/>
            </w:tcMar>
            <w:vAlign w:val="center"/>
          </w:tcPr>
          <w:p w:rsidR="0079304C" w:rsidRPr="00942502" w:rsidRDefault="0079304C" w:rsidP="00C7715B">
            <w:pPr>
              <w:jc w:val="center"/>
              <w:rPr>
                <w:rFonts w:ascii="CenturyOldst" w:hAnsi="CenturyOldst"/>
                <w:sz w:val="20"/>
                <w:szCs w:val="20"/>
              </w:rPr>
            </w:pPr>
            <w:r w:rsidRPr="00942502">
              <w:rPr>
                <w:rFonts w:ascii="CenturyOldst" w:hAnsi="CenturyOldst" w:hint="eastAsia"/>
                <w:sz w:val="20"/>
                <w:szCs w:val="20"/>
              </w:rPr>
              <w:t>機　関　名</w:t>
            </w:r>
          </w:p>
          <w:p w:rsidR="0079304C" w:rsidRPr="00942502" w:rsidRDefault="0079304C" w:rsidP="00C7715B">
            <w:pPr>
              <w:jc w:val="center"/>
              <w:rPr>
                <w:rFonts w:ascii="CenturyOldst" w:hAnsi="CenturyOldst"/>
                <w:sz w:val="20"/>
                <w:szCs w:val="20"/>
              </w:rPr>
            </w:pPr>
            <w:r w:rsidRPr="00942502">
              <w:rPr>
                <w:rFonts w:ascii="CenturyOldst" w:hAnsi="CenturyOldst" w:hint="eastAsia"/>
                <w:sz w:val="20"/>
                <w:szCs w:val="20"/>
              </w:rPr>
              <w:t>（分支場名等を含む）</w:t>
            </w:r>
          </w:p>
        </w:tc>
        <w:tc>
          <w:tcPr>
            <w:tcW w:w="1134" w:type="dxa"/>
            <w:tcMar>
              <w:left w:w="0" w:type="dxa"/>
              <w:right w:w="0" w:type="dxa"/>
            </w:tcMar>
            <w:vAlign w:val="center"/>
          </w:tcPr>
          <w:p w:rsidR="0079304C" w:rsidRPr="00942502" w:rsidRDefault="0079304C" w:rsidP="00C7715B">
            <w:pPr>
              <w:jc w:val="center"/>
              <w:rPr>
                <w:rFonts w:ascii="CenturyOldst" w:hAnsi="CenturyOldst"/>
                <w:sz w:val="20"/>
                <w:szCs w:val="20"/>
              </w:rPr>
            </w:pPr>
            <w:r w:rsidRPr="00942502">
              <w:rPr>
                <w:rFonts w:ascii="CenturyOldst" w:hAnsi="CenturyOldst" w:hint="eastAsia"/>
                <w:sz w:val="20"/>
                <w:szCs w:val="20"/>
              </w:rPr>
              <w:t>研究期間</w:t>
            </w:r>
          </w:p>
        </w:tc>
        <w:tc>
          <w:tcPr>
            <w:tcW w:w="5103" w:type="dxa"/>
            <w:tcMar>
              <w:left w:w="0" w:type="dxa"/>
              <w:right w:w="0" w:type="dxa"/>
            </w:tcMar>
            <w:vAlign w:val="center"/>
          </w:tcPr>
          <w:p w:rsidR="0079304C" w:rsidRPr="00942502" w:rsidRDefault="0079304C" w:rsidP="00C7715B">
            <w:pPr>
              <w:jc w:val="center"/>
              <w:rPr>
                <w:rFonts w:ascii="CenturyOldst" w:hAnsi="CenturyOldst"/>
                <w:sz w:val="20"/>
                <w:szCs w:val="20"/>
              </w:rPr>
            </w:pPr>
            <w:r w:rsidRPr="00942502">
              <w:rPr>
                <w:rFonts w:ascii="CenturyOldst" w:hAnsi="CenturyOldst" w:hint="eastAsia"/>
                <w:sz w:val="20"/>
                <w:szCs w:val="20"/>
              </w:rPr>
              <w:t>課　題　名</w:t>
            </w:r>
          </w:p>
        </w:tc>
      </w:tr>
      <w:tr w:rsidR="0079304C" w:rsidRPr="00634079" w:rsidTr="00CF0856">
        <w:trPr>
          <w:trHeight w:val="447"/>
        </w:trPr>
        <w:tc>
          <w:tcPr>
            <w:tcW w:w="3407" w:type="dxa"/>
            <w:tcMar>
              <w:left w:w="0" w:type="dxa"/>
              <w:right w:w="0" w:type="dxa"/>
            </w:tcMar>
            <w:vAlign w:val="center"/>
          </w:tcPr>
          <w:p w:rsidR="00CF0856" w:rsidRDefault="00CF0856" w:rsidP="00C7715B">
            <w:pPr>
              <w:ind w:left="1" w:firstLineChars="50" w:firstLine="100"/>
              <w:rPr>
                <w:rFonts w:ascii="CenturyOldst" w:hAnsi="CenturyOldst"/>
                <w:color w:val="000000"/>
                <w:sz w:val="20"/>
                <w:szCs w:val="20"/>
              </w:rPr>
            </w:pPr>
            <w:r>
              <w:rPr>
                <w:rFonts w:ascii="CenturyOldst" w:hAnsi="CenturyOldst" w:hint="eastAsia"/>
                <w:color w:val="000000"/>
                <w:sz w:val="20"/>
                <w:szCs w:val="20"/>
              </w:rPr>
              <w:t>(</w:t>
            </w:r>
            <w:r w:rsidR="0079304C">
              <w:rPr>
                <w:rFonts w:ascii="CenturyOldst" w:hAnsi="CenturyOldst" w:hint="eastAsia"/>
                <w:color w:val="000000"/>
                <w:sz w:val="20"/>
                <w:szCs w:val="20"/>
              </w:rPr>
              <w:t>例</w:t>
            </w:r>
            <w:r>
              <w:rPr>
                <w:rFonts w:ascii="CenturyOldst" w:hAnsi="CenturyOldst" w:hint="eastAsia"/>
                <w:color w:val="000000"/>
                <w:sz w:val="20"/>
                <w:szCs w:val="20"/>
              </w:rPr>
              <w:t>)</w:t>
            </w:r>
            <w:r>
              <w:rPr>
                <w:rFonts w:ascii="CenturyOldst" w:hAnsi="CenturyOldst"/>
                <w:color w:val="000000"/>
                <w:sz w:val="20"/>
                <w:szCs w:val="20"/>
              </w:rPr>
              <w:t xml:space="preserve"> </w:t>
            </w:r>
            <w:r w:rsidR="00F62A65">
              <w:rPr>
                <w:rFonts w:ascii="CenturyOldst" w:hAnsi="CenturyOldst" w:hint="eastAsia"/>
                <w:color w:val="000000"/>
                <w:sz w:val="20"/>
                <w:szCs w:val="20"/>
              </w:rPr>
              <w:t>農研機構</w:t>
            </w:r>
            <w:r w:rsidR="0079304C" w:rsidRPr="00634079">
              <w:rPr>
                <w:rFonts w:ascii="CenturyOldst" w:hAnsi="CenturyOldst" w:hint="eastAsia"/>
                <w:color w:val="000000"/>
                <w:sz w:val="20"/>
                <w:szCs w:val="20"/>
              </w:rPr>
              <w:t>東北農業研究センター</w:t>
            </w:r>
          </w:p>
          <w:p w:rsidR="0079304C" w:rsidRPr="00634079" w:rsidRDefault="0079304C" w:rsidP="00C7715B">
            <w:pPr>
              <w:ind w:firstLineChars="250" w:firstLine="500"/>
              <w:rPr>
                <w:rFonts w:ascii="CenturyOldst" w:hAnsi="CenturyOldst"/>
                <w:color w:val="000000"/>
                <w:sz w:val="20"/>
                <w:szCs w:val="20"/>
              </w:rPr>
            </w:pPr>
            <w:r>
              <w:rPr>
                <w:rFonts w:ascii="CenturyOldst" w:hAnsi="CenturyOldst" w:hint="eastAsia"/>
                <w:color w:val="000000"/>
                <w:sz w:val="20"/>
                <w:szCs w:val="20"/>
              </w:rPr>
              <w:t>生産基盤研究領域</w:t>
            </w:r>
          </w:p>
        </w:tc>
        <w:tc>
          <w:tcPr>
            <w:tcW w:w="1134" w:type="dxa"/>
            <w:tcMar>
              <w:left w:w="0" w:type="dxa"/>
              <w:right w:w="0" w:type="dxa"/>
            </w:tcMar>
            <w:vAlign w:val="center"/>
          </w:tcPr>
          <w:p w:rsidR="0079304C" w:rsidRPr="00634079" w:rsidRDefault="0079304C" w:rsidP="00C7715B">
            <w:pPr>
              <w:jc w:val="center"/>
              <w:rPr>
                <w:rFonts w:ascii="CenturyOldst" w:hAnsi="CenturyOldst"/>
                <w:color w:val="000000"/>
                <w:sz w:val="20"/>
                <w:szCs w:val="20"/>
              </w:rPr>
            </w:pPr>
            <w:r w:rsidRPr="00634079">
              <w:rPr>
                <w:rFonts w:ascii="CenturyOldst" w:hAnsi="CenturyOldst" w:hint="eastAsia"/>
                <w:color w:val="000000"/>
                <w:sz w:val="20"/>
                <w:szCs w:val="20"/>
              </w:rPr>
              <w:t>平</w:t>
            </w:r>
            <w:r>
              <w:rPr>
                <w:rFonts w:ascii="CenturyOldst" w:hAnsi="CenturyOldst" w:hint="eastAsia"/>
                <w:color w:val="000000"/>
                <w:sz w:val="20"/>
                <w:szCs w:val="20"/>
              </w:rPr>
              <w:t>2</w:t>
            </w:r>
            <w:r w:rsidR="00106524">
              <w:rPr>
                <w:rFonts w:ascii="CenturyOldst" w:hAnsi="CenturyOldst" w:hint="eastAsia"/>
                <w:color w:val="000000"/>
                <w:sz w:val="20"/>
                <w:szCs w:val="20"/>
              </w:rPr>
              <w:t>7</w:t>
            </w:r>
            <w:r w:rsidRPr="00634079">
              <w:rPr>
                <w:rFonts w:ascii="CenturyOldst" w:hAnsi="CenturyOldst" w:hint="eastAsia"/>
                <w:color w:val="000000"/>
                <w:sz w:val="20"/>
                <w:szCs w:val="20"/>
              </w:rPr>
              <w:t>~</w:t>
            </w:r>
            <w:r>
              <w:rPr>
                <w:rFonts w:ascii="CenturyOldst" w:hAnsi="CenturyOldst" w:hint="eastAsia"/>
                <w:color w:val="000000"/>
                <w:sz w:val="20"/>
                <w:szCs w:val="20"/>
              </w:rPr>
              <w:t>2</w:t>
            </w:r>
            <w:r w:rsidR="00106524">
              <w:rPr>
                <w:rFonts w:ascii="CenturyOldst" w:hAnsi="CenturyOldst" w:hint="eastAsia"/>
                <w:color w:val="000000"/>
                <w:sz w:val="20"/>
                <w:szCs w:val="20"/>
              </w:rPr>
              <w:t>9</w:t>
            </w:r>
          </w:p>
        </w:tc>
        <w:tc>
          <w:tcPr>
            <w:tcW w:w="5103" w:type="dxa"/>
            <w:tcMar>
              <w:left w:w="0" w:type="dxa"/>
              <w:right w:w="0" w:type="dxa"/>
            </w:tcMar>
            <w:vAlign w:val="center"/>
          </w:tcPr>
          <w:p w:rsidR="0079304C" w:rsidRPr="00634079" w:rsidRDefault="0079304C" w:rsidP="002B2B10">
            <w:pPr>
              <w:ind w:firstLineChars="66" w:firstLine="132"/>
              <w:rPr>
                <w:rFonts w:ascii="CenturyOldst" w:hAnsi="CenturyOldst"/>
                <w:color w:val="000000"/>
                <w:sz w:val="20"/>
                <w:szCs w:val="20"/>
              </w:rPr>
            </w:pPr>
            <w:r>
              <w:rPr>
                <w:rFonts w:ascii="CenturyOldst" w:hAnsi="CenturyOldst" w:hint="eastAsia"/>
                <w:color w:val="000000"/>
                <w:sz w:val="20"/>
                <w:szCs w:val="20"/>
              </w:rPr>
              <w:t>○○</w:t>
            </w:r>
            <w:r w:rsidRPr="00B93DD0">
              <w:rPr>
                <w:rFonts w:ascii="CenturyOldst" w:hAnsi="CenturyOldst" w:hint="eastAsia"/>
                <w:color w:val="000000"/>
                <w:sz w:val="20"/>
                <w:szCs w:val="20"/>
              </w:rPr>
              <w:t>を利用した</w:t>
            </w:r>
            <w:r>
              <w:rPr>
                <w:rFonts w:ascii="CenturyOldst" w:hAnsi="CenturyOldst" w:hint="eastAsia"/>
                <w:color w:val="000000"/>
                <w:sz w:val="20"/>
                <w:szCs w:val="20"/>
              </w:rPr>
              <w:t>△△</w:t>
            </w:r>
            <w:r w:rsidRPr="00B93DD0">
              <w:rPr>
                <w:rFonts w:ascii="CenturyOldst" w:hAnsi="CenturyOldst" w:hint="eastAsia"/>
                <w:color w:val="000000"/>
                <w:sz w:val="20"/>
                <w:szCs w:val="20"/>
              </w:rPr>
              <w:t>技術の開発</w:t>
            </w:r>
          </w:p>
        </w:tc>
      </w:tr>
      <w:tr w:rsidR="00E91CD9" w:rsidRPr="00634079" w:rsidTr="00CF0856">
        <w:trPr>
          <w:trHeight w:val="313"/>
        </w:trPr>
        <w:tc>
          <w:tcPr>
            <w:tcW w:w="3407" w:type="dxa"/>
            <w:tcMar>
              <w:left w:w="0" w:type="dxa"/>
              <w:right w:w="0" w:type="dxa"/>
            </w:tcMar>
            <w:vAlign w:val="center"/>
          </w:tcPr>
          <w:p w:rsidR="00E91CD9" w:rsidRPr="00634079" w:rsidRDefault="00E91CD9" w:rsidP="00C7715B">
            <w:pPr>
              <w:jc w:val="left"/>
              <w:rPr>
                <w:rFonts w:ascii="CenturyOldst" w:hAnsi="CenturyOldst"/>
                <w:color w:val="000000"/>
                <w:sz w:val="20"/>
                <w:szCs w:val="20"/>
              </w:rPr>
            </w:pPr>
          </w:p>
          <w:p w:rsidR="00E91CD9" w:rsidRPr="00634079" w:rsidRDefault="00E91CD9" w:rsidP="00C7715B">
            <w:pPr>
              <w:jc w:val="left"/>
              <w:rPr>
                <w:rFonts w:ascii="CenturyOldst" w:hAnsi="CenturyOldst"/>
                <w:color w:val="000000"/>
                <w:sz w:val="20"/>
                <w:szCs w:val="20"/>
              </w:rPr>
            </w:pPr>
          </w:p>
        </w:tc>
        <w:tc>
          <w:tcPr>
            <w:tcW w:w="1134" w:type="dxa"/>
            <w:tcMar>
              <w:left w:w="0" w:type="dxa"/>
              <w:right w:w="0" w:type="dxa"/>
            </w:tcMar>
            <w:vAlign w:val="center"/>
          </w:tcPr>
          <w:p w:rsidR="00E91CD9" w:rsidRPr="00634079" w:rsidRDefault="00E91CD9" w:rsidP="00C7715B">
            <w:pPr>
              <w:jc w:val="center"/>
              <w:rPr>
                <w:rFonts w:ascii="CenturyOldst" w:hAnsi="CenturyOldst"/>
                <w:color w:val="000000"/>
                <w:sz w:val="20"/>
                <w:szCs w:val="20"/>
              </w:rPr>
            </w:pPr>
          </w:p>
        </w:tc>
        <w:tc>
          <w:tcPr>
            <w:tcW w:w="5103" w:type="dxa"/>
            <w:tcMar>
              <w:left w:w="0" w:type="dxa"/>
              <w:right w:w="0" w:type="dxa"/>
            </w:tcMar>
            <w:vAlign w:val="center"/>
          </w:tcPr>
          <w:p w:rsidR="00E91CD9" w:rsidRPr="00634079" w:rsidRDefault="00E91CD9" w:rsidP="002B2B10">
            <w:pPr>
              <w:ind w:firstLineChars="66" w:firstLine="132"/>
              <w:rPr>
                <w:rFonts w:ascii="CenturyOldst" w:hAnsi="CenturyOldst"/>
                <w:color w:val="000000"/>
                <w:sz w:val="20"/>
                <w:szCs w:val="20"/>
              </w:rPr>
            </w:pPr>
          </w:p>
        </w:tc>
      </w:tr>
      <w:tr w:rsidR="00E91CD9" w:rsidRPr="00634079" w:rsidTr="00CF0856">
        <w:trPr>
          <w:trHeight w:val="345"/>
        </w:trPr>
        <w:tc>
          <w:tcPr>
            <w:tcW w:w="3407" w:type="dxa"/>
            <w:tcMar>
              <w:left w:w="0" w:type="dxa"/>
              <w:right w:w="0" w:type="dxa"/>
            </w:tcMar>
            <w:vAlign w:val="center"/>
          </w:tcPr>
          <w:p w:rsidR="00E91CD9" w:rsidRPr="00634079" w:rsidRDefault="00E91CD9" w:rsidP="00C7715B">
            <w:pPr>
              <w:jc w:val="left"/>
              <w:rPr>
                <w:rFonts w:ascii="CenturyOldst" w:hAnsi="CenturyOldst"/>
                <w:color w:val="000000"/>
                <w:sz w:val="20"/>
                <w:szCs w:val="20"/>
              </w:rPr>
            </w:pPr>
          </w:p>
          <w:p w:rsidR="00E91CD9" w:rsidRPr="00634079" w:rsidRDefault="00E91CD9" w:rsidP="00C7715B">
            <w:pPr>
              <w:jc w:val="left"/>
              <w:rPr>
                <w:rFonts w:ascii="CenturyOldst" w:hAnsi="CenturyOldst"/>
                <w:color w:val="000000"/>
                <w:sz w:val="20"/>
                <w:szCs w:val="20"/>
              </w:rPr>
            </w:pPr>
          </w:p>
        </w:tc>
        <w:tc>
          <w:tcPr>
            <w:tcW w:w="1134" w:type="dxa"/>
            <w:tcMar>
              <w:left w:w="0" w:type="dxa"/>
              <w:right w:w="0" w:type="dxa"/>
            </w:tcMar>
            <w:vAlign w:val="center"/>
          </w:tcPr>
          <w:p w:rsidR="00E91CD9" w:rsidRPr="00634079" w:rsidRDefault="00E91CD9" w:rsidP="00C7715B">
            <w:pPr>
              <w:jc w:val="center"/>
              <w:rPr>
                <w:rFonts w:ascii="CenturyOldst" w:hAnsi="CenturyOldst"/>
                <w:color w:val="000000"/>
                <w:sz w:val="20"/>
                <w:szCs w:val="20"/>
              </w:rPr>
            </w:pPr>
          </w:p>
        </w:tc>
        <w:tc>
          <w:tcPr>
            <w:tcW w:w="5103" w:type="dxa"/>
            <w:tcMar>
              <w:left w:w="0" w:type="dxa"/>
              <w:right w:w="0" w:type="dxa"/>
            </w:tcMar>
            <w:vAlign w:val="center"/>
          </w:tcPr>
          <w:p w:rsidR="00E91CD9" w:rsidRPr="00634079" w:rsidRDefault="00E91CD9" w:rsidP="002B2B10">
            <w:pPr>
              <w:ind w:firstLineChars="66" w:firstLine="132"/>
              <w:rPr>
                <w:rFonts w:ascii="CenturyOldst" w:hAnsi="CenturyOldst"/>
                <w:color w:val="000000"/>
                <w:sz w:val="20"/>
                <w:szCs w:val="20"/>
              </w:rPr>
            </w:pPr>
          </w:p>
        </w:tc>
      </w:tr>
      <w:tr w:rsidR="0079304C" w:rsidRPr="00634079" w:rsidTr="00CF0856">
        <w:trPr>
          <w:trHeight w:val="345"/>
        </w:trPr>
        <w:tc>
          <w:tcPr>
            <w:tcW w:w="3407" w:type="dxa"/>
            <w:tcMar>
              <w:left w:w="0" w:type="dxa"/>
              <w:right w:w="0" w:type="dxa"/>
            </w:tcMar>
            <w:vAlign w:val="center"/>
          </w:tcPr>
          <w:p w:rsidR="0079304C" w:rsidRPr="00634079" w:rsidRDefault="0079304C" w:rsidP="00C7715B">
            <w:pPr>
              <w:jc w:val="left"/>
              <w:rPr>
                <w:rFonts w:ascii="CenturyOldst" w:hAnsi="CenturyOldst"/>
                <w:color w:val="000000"/>
                <w:sz w:val="20"/>
                <w:szCs w:val="20"/>
              </w:rPr>
            </w:pPr>
          </w:p>
          <w:p w:rsidR="0079304C" w:rsidRPr="00634079" w:rsidRDefault="0079304C" w:rsidP="00C7715B">
            <w:pPr>
              <w:jc w:val="left"/>
              <w:rPr>
                <w:rFonts w:ascii="CenturyOldst" w:hAnsi="CenturyOldst"/>
                <w:color w:val="000000"/>
                <w:sz w:val="20"/>
                <w:szCs w:val="20"/>
              </w:rPr>
            </w:pPr>
          </w:p>
        </w:tc>
        <w:tc>
          <w:tcPr>
            <w:tcW w:w="1134" w:type="dxa"/>
            <w:tcMar>
              <w:left w:w="0" w:type="dxa"/>
              <w:right w:w="0" w:type="dxa"/>
            </w:tcMar>
            <w:vAlign w:val="center"/>
          </w:tcPr>
          <w:p w:rsidR="0079304C" w:rsidRPr="00634079" w:rsidRDefault="0079304C" w:rsidP="00C7715B">
            <w:pPr>
              <w:jc w:val="center"/>
              <w:rPr>
                <w:rFonts w:ascii="CenturyOldst" w:hAnsi="CenturyOldst"/>
                <w:color w:val="000000"/>
                <w:sz w:val="20"/>
                <w:szCs w:val="20"/>
              </w:rPr>
            </w:pPr>
          </w:p>
        </w:tc>
        <w:tc>
          <w:tcPr>
            <w:tcW w:w="5103" w:type="dxa"/>
            <w:tcMar>
              <w:left w:w="0" w:type="dxa"/>
              <w:right w:w="0" w:type="dxa"/>
            </w:tcMar>
            <w:vAlign w:val="center"/>
          </w:tcPr>
          <w:p w:rsidR="0079304C" w:rsidRPr="00634079" w:rsidRDefault="0079304C" w:rsidP="002B2B10">
            <w:pPr>
              <w:ind w:firstLineChars="66" w:firstLine="132"/>
              <w:rPr>
                <w:rFonts w:ascii="CenturyOldst" w:hAnsi="CenturyOldst"/>
                <w:color w:val="000000"/>
                <w:sz w:val="20"/>
                <w:szCs w:val="20"/>
              </w:rPr>
            </w:pPr>
          </w:p>
        </w:tc>
      </w:tr>
      <w:tr w:rsidR="0093658E" w:rsidRPr="00634079" w:rsidTr="00CF0856">
        <w:trPr>
          <w:trHeight w:val="345"/>
        </w:trPr>
        <w:tc>
          <w:tcPr>
            <w:tcW w:w="3407" w:type="dxa"/>
            <w:tcMar>
              <w:left w:w="0" w:type="dxa"/>
              <w:right w:w="0" w:type="dxa"/>
            </w:tcMar>
            <w:vAlign w:val="center"/>
          </w:tcPr>
          <w:p w:rsidR="0093658E" w:rsidRDefault="0093658E" w:rsidP="00C7715B">
            <w:pPr>
              <w:jc w:val="left"/>
              <w:rPr>
                <w:rFonts w:ascii="CenturyOldst" w:hAnsi="CenturyOldst"/>
                <w:color w:val="000000"/>
                <w:sz w:val="20"/>
                <w:szCs w:val="20"/>
              </w:rPr>
            </w:pPr>
          </w:p>
          <w:p w:rsidR="0093658E" w:rsidRPr="00634079" w:rsidRDefault="0093658E" w:rsidP="00C7715B">
            <w:pPr>
              <w:jc w:val="left"/>
              <w:rPr>
                <w:rFonts w:ascii="CenturyOldst" w:hAnsi="CenturyOldst"/>
                <w:color w:val="000000"/>
                <w:sz w:val="20"/>
                <w:szCs w:val="20"/>
              </w:rPr>
            </w:pPr>
          </w:p>
        </w:tc>
        <w:tc>
          <w:tcPr>
            <w:tcW w:w="1134" w:type="dxa"/>
            <w:tcMar>
              <w:left w:w="0" w:type="dxa"/>
              <w:right w:w="0" w:type="dxa"/>
            </w:tcMar>
            <w:vAlign w:val="center"/>
          </w:tcPr>
          <w:p w:rsidR="0093658E" w:rsidRPr="00634079" w:rsidRDefault="0093658E" w:rsidP="00C7715B">
            <w:pPr>
              <w:jc w:val="center"/>
              <w:rPr>
                <w:rFonts w:ascii="CenturyOldst" w:hAnsi="CenturyOldst"/>
                <w:color w:val="000000"/>
                <w:sz w:val="20"/>
                <w:szCs w:val="20"/>
              </w:rPr>
            </w:pPr>
          </w:p>
        </w:tc>
        <w:tc>
          <w:tcPr>
            <w:tcW w:w="5103" w:type="dxa"/>
            <w:tcMar>
              <w:left w:w="0" w:type="dxa"/>
              <w:right w:w="0" w:type="dxa"/>
            </w:tcMar>
            <w:vAlign w:val="center"/>
          </w:tcPr>
          <w:p w:rsidR="0093658E" w:rsidRPr="00634079" w:rsidRDefault="0093658E" w:rsidP="002B2B10">
            <w:pPr>
              <w:ind w:firstLineChars="66" w:firstLine="132"/>
              <w:rPr>
                <w:rFonts w:ascii="CenturyOldst" w:hAnsi="CenturyOldst"/>
                <w:color w:val="000000"/>
                <w:sz w:val="20"/>
                <w:szCs w:val="20"/>
              </w:rPr>
            </w:pPr>
          </w:p>
        </w:tc>
      </w:tr>
      <w:tr w:rsidR="0093658E" w:rsidRPr="00634079" w:rsidTr="00CF0856">
        <w:trPr>
          <w:trHeight w:val="345"/>
        </w:trPr>
        <w:tc>
          <w:tcPr>
            <w:tcW w:w="3407" w:type="dxa"/>
            <w:tcMar>
              <w:left w:w="0" w:type="dxa"/>
              <w:right w:w="0" w:type="dxa"/>
            </w:tcMar>
            <w:vAlign w:val="center"/>
          </w:tcPr>
          <w:p w:rsidR="0093658E" w:rsidRDefault="0093658E" w:rsidP="00C7715B">
            <w:pPr>
              <w:jc w:val="left"/>
              <w:rPr>
                <w:rFonts w:ascii="CenturyOldst" w:hAnsi="CenturyOldst"/>
                <w:color w:val="000000"/>
                <w:sz w:val="20"/>
                <w:szCs w:val="20"/>
              </w:rPr>
            </w:pPr>
          </w:p>
          <w:p w:rsidR="0093658E" w:rsidRPr="00634079" w:rsidRDefault="0093658E" w:rsidP="00C7715B">
            <w:pPr>
              <w:jc w:val="left"/>
              <w:rPr>
                <w:rFonts w:ascii="CenturyOldst" w:hAnsi="CenturyOldst"/>
                <w:color w:val="000000"/>
                <w:sz w:val="20"/>
                <w:szCs w:val="20"/>
              </w:rPr>
            </w:pPr>
          </w:p>
        </w:tc>
        <w:tc>
          <w:tcPr>
            <w:tcW w:w="1134" w:type="dxa"/>
            <w:tcMar>
              <w:left w:w="0" w:type="dxa"/>
              <w:right w:w="0" w:type="dxa"/>
            </w:tcMar>
            <w:vAlign w:val="center"/>
          </w:tcPr>
          <w:p w:rsidR="0093658E" w:rsidRPr="00634079" w:rsidRDefault="0093658E" w:rsidP="00C7715B">
            <w:pPr>
              <w:jc w:val="center"/>
              <w:rPr>
                <w:rFonts w:ascii="CenturyOldst" w:hAnsi="CenturyOldst"/>
                <w:color w:val="000000"/>
                <w:sz w:val="20"/>
                <w:szCs w:val="20"/>
              </w:rPr>
            </w:pPr>
          </w:p>
        </w:tc>
        <w:tc>
          <w:tcPr>
            <w:tcW w:w="5103" w:type="dxa"/>
            <w:tcMar>
              <w:left w:w="0" w:type="dxa"/>
              <w:right w:w="0" w:type="dxa"/>
            </w:tcMar>
            <w:vAlign w:val="center"/>
          </w:tcPr>
          <w:p w:rsidR="0093658E" w:rsidRPr="00634079" w:rsidRDefault="0093658E" w:rsidP="002B2B10">
            <w:pPr>
              <w:ind w:firstLineChars="66" w:firstLine="132"/>
              <w:rPr>
                <w:rFonts w:ascii="CenturyOldst" w:hAnsi="CenturyOldst"/>
                <w:color w:val="000000"/>
                <w:sz w:val="20"/>
                <w:szCs w:val="20"/>
              </w:rPr>
            </w:pPr>
          </w:p>
        </w:tc>
      </w:tr>
      <w:tr w:rsidR="0093658E" w:rsidRPr="00634079" w:rsidTr="00CF0856">
        <w:trPr>
          <w:trHeight w:val="345"/>
        </w:trPr>
        <w:tc>
          <w:tcPr>
            <w:tcW w:w="3407" w:type="dxa"/>
            <w:tcMar>
              <w:left w:w="0" w:type="dxa"/>
              <w:right w:w="0" w:type="dxa"/>
            </w:tcMar>
            <w:vAlign w:val="center"/>
          </w:tcPr>
          <w:p w:rsidR="0093658E" w:rsidRDefault="0093658E" w:rsidP="00C7715B">
            <w:pPr>
              <w:jc w:val="left"/>
              <w:rPr>
                <w:rFonts w:ascii="CenturyOldst" w:hAnsi="CenturyOldst"/>
                <w:color w:val="000000"/>
                <w:sz w:val="20"/>
                <w:szCs w:val="20"/>
              </w:rPr>
            </w:pPr>
          </w:p>
          <w:p w:rsidR="0093658E" w:rsidRPr="00634079" w:rsidRDefault="0093658E" w:rsidP="00C7715B">
            <w:pPr>
              <w:jc w:val="left"/>
              <w:rPr>
                <w:rFonts w:ascii="CenturyOldst" w:hAnsi="CenturyOldst"/>
                <w:color w:val="000000"/>
                <w:sz w:val="20"/>
                <w:szCs w:val="20"/>
              </w:rPr>
            </w:pPr>
          </w:p>
        </w:tc>
        <w:tc>
          <w:tcPr>
            <w:tcW w:w="1134" w:type="dxa"/>
            <w:tcMar>
              <w:left w:w="0" w:type="dxa"/>
              <w:right w:w="0" w:type="dxa"/>
            </w:tcMar>
            <w:vAlign w:val="center"/>
          </w:tcPr>
          <w:p w:rsidR="0093658E" w:rsidRPr="00634079" w:rsidRDefault="0093658E" w:rsidP="00C7715B">
            <w:pPr>
              <w:jc w:val="center"/>
              <w:rPr>
                <w:rFonts w:ascii="CenturyOldst" w:hAnsi="CenturyOldst"/>
                <w:color w:val="000000"/>
                <w:sz w:val="20"/>
                <w:szCs w:val="20"/>
              </w:rPr>
            </w:pPr>
          </w:p>
        </w:tc>
        <w:tc>
          <w:tcPr>
            <w:tcW w:w="5103" w:type="dxa"/>
            <w:tcMar>
              <w:left w:w="0" w:type="dxa"/>
              <w:right w:w="0" w:type="dxa"/>
            </w:tcMar>
            <w:vAlign w:val="center"/>
          </w:tcPr>
          <w:p w:rsidR="0093658E" w:rsidRPr="00634079" w:rsidRDefault="0093658E" w:rsidP="002B2B10">
            <w:pPr>
              <w:ind w:firstLineChars="66" w:firstLine="132"/>
              <w:rPr>
                <w:rFonts w:ascii="CenturyOldst" w:hAnsi="CenturyOldst"/>
                <w:color w:val="000000"/>
                <w:sz w:val="20"/>
                <w:szCs w:val="20"/>
              </w:rPr>
            </w:pPr>
          </w:p>
        </w:tc>
      </w:tr>
    </w:tbl>
    <w:p w:rsidR="00937718" w:rsidRDefault="0093658E" w:rsidP="00937718">
      <w:pPr>
        <w:pStyle w:val="a0"/>
        <w:jc w:val="both"/>
        <w:rPr>
          <w:rFonts w:ascii="HG丸ｺﾞｼｯｸM-PRO" w:eastAsia="HG丸ｺﾞｼｯｸM-PRO" w:hAnsi="ＭＳ 明朝"/>
          <w:szCs w:val="21"/>
        </w:rPr>
      </w:pPr>
      <w:r>
        <w:rPr>
          <w:rFonts w:ascii="HG丸ｺﾞｼｯｸM-PRO" w:eastAsia="HG丸ｺﾞｼｯｸM-PRO" w:hAnsi="ＭＳ 明朝"/>
          <w:szCs w:val="21"/>
        </w:rPr>
        <w:br w:type="page"/>
      </w:r>
      <w:r w:rsidR="00937718" w:rsidRPr="00000A8D">
        <w:rPr>
          <w:rFonts w:ascii="HG丸ｺﾞｼｯｸM-PRO" w:eastAsia="HG丸ｺﾞｼｯｸM-PRO" w:hAnsi="ＭＳ 明朝" w:hint="eastAsia"/>
          <w:szCs w:val="21"/>
        </w:rPr>
        <w:lastRenderedPageBreak/>
        <w:t>【様式-</w:t>
      </w:r>
      <w:r w:rsidR="00937718">
        <w:rPr>
          <w:rFonts w:ascii="HG丸ｺﾞｼｯｸM-PRO" w:eastAsia="HG丸ｺﾞｼｯｸM-PRO" w:hAnsi="ＭＳ 明朝" w:hint="eastAsia"/>
          <w:szCs w:val="21"/>
          <w:lang w:eastAsia="ja-JP"/>
        </w:rPr>
        <w:t>C</w:t>
      </w:r>
      <w:r w:rsidR="00937718" w:rsidRPr="00000A8D">
        <w:rPr>
          <w:rFonts w:ascii="HG丸ｺﾞｼｯｸM-PRO" w:eastAsia="HG丸ｺﾞｼｯｸM-PRO" w:hAnsi="ＭＳ 明朝" w:hint="eastAsia"/>
          <w:szCs w:val="21"/>
        </w:rPr>
        <w:t>】</w:t>
      </w:r>
    </w:p>
    <w:p w:rsidR="00937718" w:rsidRPr="007F406A" w:rsidRDefault="00475947" w:rsidP="006B6965">
      <w:r>
        <w:rPr>
          <w:rFonts w:hint="eastAsia"/>
        </w:rPr>
        <w:t>令和元</w:t>
      </w:r>
      <w:r w:rsidR="00522907" w:rsidRPr="007F406A">
        <w:rPr>
          <w:rFonts w:hint="eastAsia"/>
        </w:rPr>
        <w:t>年度</w:t>
      </w:r>
      <w:r w:rsidR="006B6965" w:rsidRPr="007F406A">
        <w:rPr>
          <w:rFonts w:hint="eastAsia"/>
        </w:rPr>
        <w:t>重点検討事項</w:t>
      </w:r>
    </w:p>
    <w:p w:rsidR="008746D0" w:rsidRPr="007F406A" w:rsidRDefault="00A46A75" w:rsidP="008746D0">
      <w:r w:rsidRPr="00287D98">
        <w:rPr>
          <w:rFonts w:asciiTheme="minorEastAsia" w:eastAsiaTheme="minorEastAsia" w:hAnsiTheme="minorEastAsia" w:cs="ＭＳゴシック" w:hint="eastAsia"/>
          <w:kern w:val="0"/>
          <w:sz w:val="22"/>
          <w:szCs w:val="21"/>
        </w:rPr>
        <w:t>「</w:t>
      </w:r>
      <w:r w:rsidR="00C400FE" w:rsidRPr="00C400FE">
        <w:rPr>
          <w:rFonts w:asciiTheme="minorEastAsia" w:eastAsiaTheme="minorEastAsia" w:hAnsiTheme="minorEastAsia" w:cs="ＭＳゴシック" w:hint="eastAsia"/>
          <w:kern w:val="0"/>
          <w:sz w:val="22"/>
          <w:szCs w:val="21"/>
        </w:rPr>
        <w:t>東北地域における気候変動への適応技術の現状と課題</w:t>
      </w:r>
      <w:r w:rsidRPr="00287D98">
        <w:rPr>
          <w:rFonts w:asciiTheme="minorEastAsia" w:eastAsiaTheme="minorEastAsia" w:hAnsiTheme="minorEastAsia" w:cs="ＭＳゴシック" w:hint="eastAsia"/>
          <w:kern w:val="0"/>
          <w:sz w:val="22"/>
          <w:szCs w:val="21"/>
        </w:rPr>
        <w:t>」</w:t>
      </w:r>
      <w:r w:rsidR="00240343">
        <w:rPr>
          <w:rFonts w:asciiTheme="minorEastAsia" w:eastAsiaTheme="minorEastAsia" w:hAnsiTheme="minorEastAsia" w:cs="ＭＳゴシック" w:hint="eastAsia"/>
          <w:kern w:val="0"/>
          <w:sz w:val="22"/>
          <w:szCs w:val="21"/>
        </w:rPr>
        <w:t>に</w:t>
      </w:r>
      <w:r w:rsidR="000C4A3D">
        <w:rPr>
          <w:rFonts w:asciiTheme="minorEastAsia" w:eastAsiaTheme="minorEastAsia" w:hAnsiTheme="minorEastAsia" w:cs="ＭＳゴシック" w:hint="eastAsia"/>
          <w:kern w:val="0"/>
          <w:sz w:val="22"/>
          <w:szCs w:val="21"/>
        </w:rPr>
        <w:t>係わる</w:t>
      </w:r>
      <w:r w:rsidR="00240343">
        <w:rPr>
          <w:rFonts w:asciiTheme="minorEastAsia" w:eastAsiaTheme="minorEastAsia" w:hAnsiTheme="minorEastAsia" w:cs="ＭＳゴシック"/>
          <w:kern w:val="0"/>
          <w:sz w:val="22"/>
          <w:szCs w:val="21"/>
        </w:rPr>
        <w:t>資料</w:t>
      </w:r>
    </w:p>
    <w:p w:rsidR="00AC7867" w:rsidRDefault="00C400FE" w:rsidP="008746D0">
      <w:pPr>
        <w:snapToGrid w:val="0"/>
        <w:ind w:firstLineChars="100" w:firstLine="210"/>
      </w:pPr>
      <w:r>
        <w:rPr>
          <w:rFonts w:hint="eastAsia"/>
        </w:rPr>
        <w:t>令和元</w:t>
      </w:r>
      <w:r w:rsidR="00AC7867" w:rsidRPr="00AC7867">
        <w:rPr>
          <w:rFonts w:hint="eastAsia"/>
        </w:rPr>
        <w:t>年度東北農業試験研究推進会議</w:t>
      </w:r>
      <w:r w:rsidR="00AC7867">
        <w:rPr>
          <w:rFonts w:hint="eastAsia"/>
        </w:rPr>
        <w:t>作物</w:t>
      </w:r>
      <w:r w:rsidR="00AC7867">
        <w:t>生産</w:t>
      </w:r>
      <w:r w:rsidR="00AC7867" w:rsidRPr="00AC7867">
        <w:rPr>
          <w:rFonts w:hint="eastAsia"/>
        </w:rPr>
        <w:t>推進部会の重点事項である「</w:t>
      </w:r>
      <w:r w:rsidRPr="00C400FE">
        <w:rPr>
          <w:rFonts w:hint="eastAsia"/>
        </w:rPr>
        <w:t>東北地域における気候変動への適応技術の現状と課題</w:t>
      </w:r>
      <w:r w:rsidR="00AC7867" w:rsidRPr="00AC7867">
        <w:rPr>
          <w:rFonts w:hint="eastAsia"/>
        </w:rPr>
        <w:t>」に関連して</w:t>
      </w:r>
      <w:r>
        <w:rPr>
          <w:rFonts w:hint="eastAsia"/>
        </w:rPr>
        <w:t>、</w:t>
      </w:r>
      <w:r w:rsidR="00AC7867" w:rsidRPr="00AC7867">
        <w:rPr>
          <w:rFonts w:hint="eastAsia"/>
        </w:rPr>
        <w:t>作業技術分野における研究対応の方向を検討したいと思います。なお、検討に先立って、議題にありますように</w:t>
      </w:r>
      <w:r w:rsidR="00D66A00">
        <w:rPr>
          <w:rFonts w:hint="eastAsia"/>
        </w:rPr>
        <w:t>3</w:t>
      </w:r>
      <w:r w:rsidR="00AC7867" w:rsidRPr="00AC7867">
        <w:rPr>
          <w:rFonts w:hint="eastAsia"/>
        </w:rPr>
        <w:t>件の話題提供が行われます。</w:t>
      </w:r>
    </w:p>
    <w:p w:rsidR="006B6965" w:rsidRPr="00CF0856" w:rsidRDefault="006B6965" w:rsidP="00F31D9D">
      <w:pPr>
        <w:snapToGrid w:val="0"/>
        <w:ind w:firstLineChars="100" w:firstLine="210"/>
      </w:pPr>
      <w:r w:rsidRPr="007F406A">
        <w:rPr>
          <w:rFonts w:hint="eastAsia"/>
        </w:rPr>
        <w:t>つきましては、以下の項目についてご記入の上、</w:t>
      </w:r>
      <w:r w:rsidRPr="007F406A">
        <w:rPr>
          <w:rFonts w:hint="eastAsia"/>
        </w:rPr>
        <w:t>E-mail</w:t>
      </w:r>
      <w:r w:rsidRPr="007F406A">
        <w:rPr>
          <w:rFonts w:hint="eastAsia"/>
        </w:rPr>
        <w:t>にて作業技術研究会事務局（別紙１参照）宛てに送信下さい。提出期限は</w:t>
      </w:r>
      <w:r w:rsidR="00CF0856" w:rsidRPr="00942502">
        <w:rPr>
          <w:rFonts w:ascii="ＭＳ Ｐゴシック" w:eastAsia="ＭＳ Ｐゴシック" w:hAnsi="ＭＳ Ｐゴシック" w:hint="eastAsia"/>
          <w:color w:val="FF0000"/>
          <w:szCs w:val="21"/>
          <w:u w:val="single"/>
        </w:rPr>
        <w:t>1月</w:t>
      </w:r>
      <w:r w:rsidR="00392B96">
        <w:rPr>
          <w:rFonts w:ascii="ＭＳ Ｐゴシック" w:eastAsia="ＭＳ Ｐゴシック" w:hAnsi="ＭＳ Ｐゴシック" w:hint="eastAsia"/>
          <w:color w:val="FF0000"/>
          <w:szCs w:val="21"/>
          <w:u w:val="single"/>
        </w:rPr>
        <w:t>1</w:t>
      </w:r>
      <w:r w:rsidR="002F48FA">
        <w:rPr>
          <w:rFonts w:ascii="ＭＳ Ｐゴシック" w:eastAsia="ＭＳ Ｐゴシック" w:hAnsi="ＭＳ Ｐゴシック" w:hint="eastAsia"/>
          <w:color w:val="FF0000"/>
          <w:szCs w:val="21"/>
          <w:u w:val="single"/>
        </w:rPr>
        <w:t>４</w:t>
      </w:r>
      <w:r w:rsidR="00CF0856" w:rsidRPr="00942502">
        <w:rPr>
          <w:rFonts w:ascii="ＭＳ Ｐゴシック" w:eastAsia="ＭＳ Ｐゴシック" w:hAnsi="ＭＳ Ｐゴシック" w:hint="eastAsia"/>
          <w:color w:val="FF0000"/>
          <w:szCs w:val="21"/>
          <w:u w:val="single"/>
        </w:rPr>
        <w:t>日（</w:t>
      </w:r>
      <w:r w:rsidR="00D66A00">
        <w:rPr>
          <w:rFonts w:ascii="ＭＳ Ｐゴシック" w:eastAsia="ＭＳ Ｐゴシック" w:hAnsi="ＭＳ Ｐゴシック" w:hint="eastAsia"/>
          <w:color w:val="FF0000"/>
          <w:szCs w:val="21"/>
          <w:u w:val="single"/>
        </w:rPr>
        <w:t>火</w:t>
      </w:r>
      <w:r w:rsidR="00CF0856" w:rsidRPr="00942502">
        <w:rPr>
          <w:rFonts w:ascii="ＭＳ Ｐゴシック" w:eastAsia="ＭＳ Ｐゴシック" w:hAnsi="ＭＳ Ｐゴシック" w:hint="eastAsia"/>
          <w:color w:val="FF0000"/>
          <w:szCs w:val="21"/>
          <w:u w:val="single"/>
        </w:rPr>
        <w:t>）</w:t>
      </w:r>
      <w:r w:rsidRPr="007F406A">
        <w:rPr>
          <w:rFonts w:hint="eastAsia"/>
        </w:rPr>
        <w:t>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58"/>
      </w:tblGrid>
      <w:tr w:rsidR="00937718" w:rsidRPr="007F406A" w:rsidTr="00C607A6">
        <w:trPr>
          <w:trHeight w:val="363"/>
        </w:trPr>
        <w:tc>
          <w:tcPr>
            <w:tcW w:w="8946" w:type="dxa"/>
            <w:gridSpan w:val="2"/>
            <w:tcBorders>
              <w:bottom w:val="nil"/>
            </w:tcBorders>
          </w:tcPr>
          <w:p w:rsidR="00937718" w:rsidRPr="007F406A" w:rsidRDefault="00C400FE" w:rsidP="00AC7867">
            <w:pPr>
              <w:pStyle w:val="a0"/>
              <w:jc w:val="center"/>
              <w:rPr>
                <w:rFonts w:ascii="HG丸ｺﾞｼｯｸM-PRO" w:eastAsia="HG丸ｺﾞｼｯｸM-PRO" w:hAnsi="CenturyOldst"/>
                <w:sz w:val="20"/>
                <w:szCs w:val="20"/>
                <w:lang w:val="en-US" w:eastAsia="ja-JP"/>
              </w:rPr>
            </w:pPr>
            <w:r>
              <w:rPr>
                <w:rFonts w:ascii="HG丸ｺﾞｼｯｸM-PRO" w:eastAsia="HG丸ｺﾞｼｯｸM-PRO" w:hint="eastAsia"/>
                <w:sz w:val="20"/>
                <w:szCs w:val="20"/>
                <w:lang w:val="en-US" w:eastAsia="ja-JP"/>
              </w:rPr>
              <w:t>令和元</w:t>
            </w:r>
            <w:r w:rsidR="00522907" w:rsidRPr="007F406A">
              <w:rPr>
                <w:rFonts w:ascii="HG丸ｺﾞｼｯｸM-PRO" w:eastAsia="HG丸ｺﾞｼｯｸM-PRO" w:hint="eastAsia"/>
                <w:sz w:val="20"/>
                <w:szCs w:val="20"/>
                <w:lang w:val="en-US" w:eastAsia="ja-JP"/>
              </w:rPr>
              <w:t>年度</w:t>
            </w:r>
            <w:r w:rsidR="00937718" w:rsidRPr="007F406A">
              <w:rPr>
                <w:rFonts w:ascii="HG丸ｺﾞｼｯｸM-PRO" w:eastAsia="HG丸ｺﾞｼｯｸM-PRO" w:hint="eastAsia"/>
                <w:sz w:val="20"/>
                <w:szCs w:val="20"/>
                <w:lang w:val="en-US" w:eastAsia="ja-JP"/>
              </w:rPr>
              <w:t>重点検討事項に</w:t>
            </w:r>
            <w:r w:rsidR="009D1B9B">
              <w:rPr>
                <w:rFonts w:ascii="HG丸ｺﾞｼｯｸM-PRO" w:eastAsia="HG丸ｺﾞｼｯｸM-PRO" w:hint="eastAsia"/>
                <w:sz w:val="20"/>
                <w:szCs w:val="20"/>
                <w:lang w:val="en-US" w:eastAsia="ja-JP"/>
              </w:rPr>
              <w:t>係わる</w:t>
            </w:r>
            <w:r w:rsidR="00937718" w:rsidRPr="007F406A">
              <w:rPr>
                <w:rFonts w:ascii="HG丸ｺﾞｼｯｸM-PRO" w:eastAsia="HG丸ｺﾞｼｯｸM-PRO" w:hint="eastAsia"/>
                <w:sz w:val="20"/>
                <w:szCs w:val="20"/>
                <w:lang w:val="en-US" w:eastAsia="ja-JP"/>
              </w:rPr>
              <w:t xml:space="preserve">資料　　　　　　　</w:t>
            </w:r>
          </w:p>
        </w:tc>
      </w:tr>
      <w:tr w:rsidR="00937718" w:rsidRPr="007F406A" w:rsidTr="00C607A6">
        <w:trPr>
          <w:trHeight w:val="363"/>
        </w:trPr>
        <w:tc>
          <w:tcPr>
            <w:tcW w:w="7488" w:type="dxa"/>
            <w:tcBorders>
              <w:top w:val="nil"/>
              <w:bottom w:val="nil"/>
              <w:right w:val="nil"/>
            </w:tcBorders>
          </w:tcPr>
          <w:p w:rsidR="00937718" w:rsidRPr="007F406A" w:rsidRDefault="00937718" w:rsidP="00C607A6">
            <w:pPr>
              <w:pStyle w:val="a0"/>
              <w:rPr>
                <w:rFonts w:ascii="HG丸ｺﾞｼｯｸM-PRO" w:eastAsia="HG丸ｺﾞｼｯｸM-PRO" w:hAnsi="CenturyOldst"/>
                <w:sz w:val="20"/>
                <w:szCs w:val="20"/>
                <w:lang w:val="en-US" w:eastAsia="ja-JP"/>
              </w:rPr>
            </w:pPr>
            <w:r w:rsidRPr="007F406A">
              <w:rPr>
                <w:rFonts w:hint="eastAsia"/>
                <w:lang w:val="en-US" w:eastAsia="ja-JP"/>
              </w:rPr>
              <w:t xml:space="preserve">　　　　　</w:t>
            </w:r>
          </w:p>
        </w:tc>
        <w:tc>
          <w:tcPr>
            <w:tcW w:w="1458" w:type="dxa"/>
            <w:tcBorders>
              <w:top w:val="nil"/>
              <w:left w:val="nil"/>
              <w:bottom w:val="nil"/>
            </w:tcBorders>
          </w:tcPr>
          <w:p w:rsidR="00937718" w:rsidRPr="007F406A" w:rsidRDefault="00937718" w:rsidP="00C607A6">
            <w:pPr>
              <w:pStyle w:val="a0"/>
              <w:jc w:val="center"/>
              <w:rPr>
                <w:rFonts w:ascii="HG丸ｺﾞｼｯｸM-PRO" w:eastAsia="HG丸ｺﾞｼｯｸM-PRO" w:hAnsi="CenturyOldst"/>
                <w:sz w:val="20"/>
                <w:szCs w:val="20"/>
                <w:lang w:val="en-US" w:eastAsia="ja-JP"/>
              </w:rPr>
            </w:pPr>
            <w:r w:rsidRPr="007F406A">
              <w:rPr>
                <w:rFonts w:ascii="HG丸ｺﾞｼｯｸM-PRO" w:eastAsia="HG丸ｺﾞｼｯｸM-PRO" w:hAnsi="CenturyOldst" w:hint="eastAsia"/>
                <w:sz w:val="20"/>
                <w:szCs w:val="20"/>
                <w:lang w:val="en-US" w:eastAsia="ja-JP"/>
              </w:rPr>
              <w:t>○ ○ 県</w:t>
            </w:r>
          </w:p>
        </w:tc>
      </w:tr>
      <w:tr w:rsidR="00937718" w:rsidRPr="007F406A" w:rsidTr="00C31856">
        <w:trPr>
          <w:trHeight w:val="8878"/>
        </w:trPr>
        <w:tc>
          <w:tcPr>
            <w:tcW w:w="8946" w:type="dxa"/>
            <w:gridSpan w:val="2"/>
            <w:tcBorders>
              <w:top w:val="nil"/>
              <w:bottom w:val="single" w:sz="4" w:space="0" w:color="auto"/>
            </w:tcBorders>
          </w:tcPr>
          <w:p w:rsidR="009511A8" w:rsidRPr="007F406A" w:rsidRDefault="00BF7D09" w:rsidP="00BF7D09">
            <w:pPr>
              <w:ind w:left="313" w:hangingChars="149" w:hanging="313"/>
            </w:pPr>
            <w:r>
              <w:rPr>
                <w:rFonts w:hint="eastAsia"/>
              </w:rPr>
              <w:t>１．</w:t>
            </w:r>
            <w:r w:rsidR="00C400FE" w:rsidRPr="00C400FE">
              <w:rPr>
                <w:rFonts w:hint="eastAsia"/>
              </w:rPr>
              <w:t>東北地域における気候変動への適応技術の現状と課題</w:t>
            </w:r>
          </w:p>
          <w:p w:rsidR="00905964" w:rsidRDefault="00BF7D09" w:rsidP="00F31D9D">
            <w:r>
              <w:rPr>
                <w:rFonts w:hint="eastAsia"/>
              </w:rPr>
              <w:t>１</w:t>
            </w:r>
            <w:r w:rsidR="00905964">
              <w:t>）</w:t>
            </w:r>
          </w:p>
          <w:p w:rsidR="00F31D9D" w:rsidRDefault="00F31D9D" w:rsidP="00F31D9D"/>
          <w:p w:rsidR="00F31D9D" w:rsidRDefault="00F31D9D" w:rsidP="00F31D9D"/>
          <w:p w:rsidR="00BF7D09" w:rsidRDefault="00BF7D09" w:rsidP="00F31D9D">
            <w:r>
              <w:rPr>
                <w:rFonts w:hint="eastAsia"/>
              </w:rPr>
              <w:t>２）</w:t>
            </w:r>
          </w:p>
          <w:p w:rsidR="00F31D9D" w:rsidRDefault="00F31D9D" w:rsidP="00F31D9D"/>
          <w:p w:rsidR="00F31D9D" w:rsidRPr="00BF7D09" w:rsidRDefault="00F31D9D" w:rsidP="00F31D9D"/>
          <w:p w:rsidR="009511A8" w:rsidRDefault="003670F9" w:rsidP="00E6517A">
            <w:pPr>
              <w:ind w:left="170" w:hangingChars="81" w:hanging="170"/>
            </w:pPr>
            <w:r>
              <w:rPr>
                <w:rFonts w:hint="eastAsia"/>
              </w:rPr>
              <w:t>２</w:t>
            </w:r>
            <w:r w:rsidR="009511A8" w:rsidRPr="007F406A">
              <w:rPr>
                <w:rFonts w:hint="eastAsia"/>
              </w:rPr>
              <w:t>．</w:t>
            </w:r>
            <w:r w:rsidR="00BF7D09" w:rsidRPr="00BF7D09">
              <w:rPr>
                <w:rFonts w:hint="eastAsia"/>
              </w:rPr>
              <w:t>残された課題や今後プロジェクト研究等で実施したい課題・内容</w:t>
            </w:r>
            <w:r w:rsidR="00EF7E43">
              <w:t>、</w:t>
            </w:r>
            <w:r w:rsidR="00BF7D09">
              <w:rPr>
                <w:rFonts w:hint="eastAsia"/>
              </w:rPr>
              <w:t>他</w:t>
            </w:r>
            <w:r w:rsidR="009511A8" w:rsidRPr="00CD5907">
              <w:rPr>
                <w:rFonts w:hint="eastAsia"/>
              </w:rPr>
              <w:t>県および</w:t>
            </w:r>
            <w:r w:rsidR="00F31D9D">
              <w:rPr>
                <w:rFonts w:hint="eastAsia"/>
              </w:rPr>
              <w:t>研究開発法人</w:t>
            </w:r>
            <w:r w:rsidR="009511A8" w:rsidRPr="00CD5907">
              <w:rPr>
                <w:rFonts w:hint="eastAsia"/>
              </w:rPr>
              <w:t>と連携して実施したい研究テーマ</w:t>
            </w:r>
            <w:r w:rsidR="00BF7D09">
              <w:rPr>
                <w:rFonts w:hint="eastAsia"/>
              </w:rPr>
              <w:t>等について（</w:t>
            </w:r>
            <w:r w:rsidR="009511A8" w:rsidRPr="00CD5907">
              <w:rPr>
                <w:rFonts w:hint="eastAsia"/>
              </w:rPr>
              <w:t>他の研究分野へ要請したい事項を含む）</w:t>
            </w:r>
          </w:p>
          <w:p w:rsidR="009511A8" w:rsidRDefault="00905964" w:rsidP="009511A8">
            <w:r>
              <w:rPr>
                <w:rFonts w:hint="eastAsia"/>
              </w:rPr>
              <w:t>１</w:t>
            </w:r>
            <w:r>
              <w:t>）</w:t>
            </w:r>
          </w:p>
          <w:p w:rsidR="00905964" w:rsidRDefault="00905964" w:rsidP="009511A8"/>
          <w:p w:rsidR="00905964" w:rsidRDefault="00905964" w:rsidP="009511A8"/>
          <w:p w:rsidR="00905964" w:rsidRDefault="00905964" w:rsidP="009511A8">
            <w:r>
              <w:rPr>
                <w:rFonts w:hint="eastAsia"/>
              </w:rPr>
              <w:t>２</w:t>
            </w:r>
            <w:r>
              <w:t>)</w:t>
            </w:r>
          </w:p>
          <w:p w:rsidR="00905964" w:rsidRDefault="00905964" w:rsidP="009511A8"/>
          <w:p w:rsidR="00FC6076" w:rsidRDefault="00FC6076" w:rsidP="009511A8"/>
          <w:p w:rsidR="003670F9" w:rsidRDefault="007F406A" w:rsidP="009511A8">
            <w:pPr>
              <w:rPr>
                <w:rFonts w:ascii="HG丸ｺﾞｼｯｸM-PRO" w:eastAsia="HG丸ｺﾞｼｯｸM-PRO"/>
                <w:color w:val="FF0000"/>
              </w:rPr>
            </w:pPr>
            <w:r w:rsidRPr="00002154">
              <w:rPr>
                <w:rFonts w:ascii="HG丸ｺﾞｼｯｸM-PRO" w:eastAsia="HG丸ｺﾞｼｯｸM-PRO" w:hint="eastAsia"/>
                <w:color w:val="FF0000"/>
              </w:rPr>
              <w:t>※</w:t>
            </w:r>
            <w:r w:rsidR="00CF0856">
              <w:rPr>
                <w:rFonts w:ascii="HG丸ｺﾞｼｯｸM-PRO" w:eastAsia="HG丸ｺﾞｼｯｸM-PRO" w:hint="eastAsia"/>
                <w:color w:val="FF0000"/>
              </w:rPr>
              <w:t xml:space="preserve"> </w:t>
            </w:r>
            <w:r w:rsidR="003670F9">
              <w:rPr>
                <w:rFonts w:ascii="HG丸ｺﾞｼｯｸM-PRO" w:eastAsia="HG丸ｺﾞｼｯｸM-PRO" w:hint="eastAsia"/>
                <w:color w:val="FF0000"/>
              </w:rPr>
              <w:t>以上を</w:t>
            </w:r>
            <w:r w:rsidR="003670F9">
              <w:rPr>
                <w:rFonts w:ascii="HG丸ｺﾞｼｯｸM-PRO" w:eastAsia="HG丸ｺﾞｼｯｸM-PRO"/>
                <w:color w:val="FF0000"/>
              </w:rPr>
              <w:t>A4</w:t>
            </w:r>
            <w:r w:rsidR="00905964">
              <w:rPr>
                <w:rFonts w:ascii="HG丸ｺﾞｼｯｸM-PRO" w:eastAsia="HG丸ｺﾞｼｯｸM-PRO" w:hint="eastAsia"/>
                <w:color w:val="FF0000"/>
              </w:rPr>
              <w:t>、</w:t>
            </w:r>
            <w:r w:rsidR="003670F9">
              <w:rPr>
                <w:rFonts w:ascii="HG丸ｺﾞｼｯｸM-PRO" w:eastAsia="HG丸ｺﾞｼｯｸM-PRO"/>
                <w:color w:val="FF0000"/>
              </w:rPr>
              <w:t>1</w:t>
            </w:r>
            <w:r w:rsidR="003670F9">
              <w:rPr>
                <w:rFonts w:ascii="HG丸ｺﾞｼｯｸM-PRO" w:eastAsia="HG丸ｺﾞｼｯｸM-PRO" w:hint="eastAsia"/>
                <w:color w:val="FF0000"/>
              </w:rPr>
              <w:t>頁</w:t>
            </w:r>
            <w:r w:rsidR="003670F9">
              <w:rPr>
                <w:rFonts w:ascii="HG丸ｺﾞｼｯｸM-PRO" w:eastAsia="HG丸ｺﾞｼｯｸM-PRO"/>
                <w:color w:val="FF0000"/>
              </w:rPr>
              <w:t>で作成</w:t>
            </w:r>
            <w:r w:rsidR="003670F9">
              <w:rPr>
                <w:rFonts w:ascii="HG丸ｺﾞｼｯｸM-PRO" w:eastAsia="HG丸ｺﾞｼｯｸM-PRO" w:hint="eastAsia"/>
                <w:color w:val="FF0000"/>
              </w:rPr>
              <w:t>ください</w:t>
            </w:r>
            <w:r w:rsidR="003670F9">
              <w:rPr>
                <w:rFonts w:ascii="HG丸ｺﾞｼｯｸM-PRO" w:eastAsia="HG丸ｺﾞｼｯｸM-PRO"/>
                <w:color w:val="FF0000"/>
              </w:rPr>
              <w:t>。</w:t>
            </w:r>
          </w:p>
          <w:p w:rsidR="0049030F" w:rsidRPr="00002154" w:rsidRDefault="003670F9" w:rsidP="00BF7D09">
            <w:pPr>
              <w:ind w:firstLineChars="149" w:firstLine="313"/>
              <w:rPr>
                <w:rFonts w:ascii="HG丸ｺﾞｼｯｸM-PRO" w:eastAsia="HG丸ｺﾞｼｯｸM-PRO"/>
              </w:rPr>
            </w:pPr>
            <w:r>
              <w:rPr>
                <w:rFonts w:ascii="HG丸ｺﾞｼｯｸM-PRO" w:eastAsia="HG丸ｺﾞｼｯｸM-PRO" w:hint="eastAsia"/>
                <w:color w:val="FF0000"/>
              </w:rPr>
              <w:t>検討</w:t>
            </w:r>
            <w:r w:rsidR="00905964">
              <w:rPr>
                <w:rFonts w:ascii="HG丸ｺﾞｼｯｸM-PRO" w:eastAsia="HG丸ｺﾞｼｯｸM-PRO" w:hint="eastAsia"/>
                <w:color w:val="FF0000"/>
              </w:rPr>
              <w:t>会</w:t>
            </w:r>
            <w:r>
              <w:rPr>
                <w:rFonts w:ascii="HG丸ｺﾞｼｯｸM-PRO" w:eastAsia="HG丸ｺﾞｼｯｸM-PRO" w:hint="eastAsia"/>
                <w:color w:val="FF0000"/>
              </w:rPr>
              <w:t>では</w:t>
            </w:r>
            <w:r w:rsidR="00EF7E43">
              <w:rPr>
                <w:rFonts w:ascii="HG丸ｺﾞｼｯｸM-PRO" w:eastAsia="HG丸ｺﾞｼｯｸM-PRO" w:hint="eastAsia"/>
                <w:color w:val="FF0000"/>
              </w:rPr>
              <w:t>各県１</w:t>
            </w:r>
            <w:r w:rsidR="009A192E">
              <w:rPr>
                <w:rFonts w:ascii="HG丸ｺﾞｼｯｸM-PRO" w:eastAsia="HG丸ｺﾞｼｯｸM-PRO" w:hint="eastAsia"/>
                <w:color w:val="FF0000"/>
              </w:rPr>
              <w:t>０</w:t>
            </w:r>
            <w:r w:rsidR="007F406A" w:rsidRPr="00002154">
              <w:rPr>
                <w:rFonts w:ascii="HG丸ｺﾞｼｯｸM-PRO" w:eastAsia="HG丸ｺﾞｼｯｸM-PRO" w:hint="eastAsia"/>
                <w:color w:val="FF0000"/>
              </w:rPr>
              <w:t>分</w:t>
            </w:r>
            <w:r w:rsidR="00EF7E43">
              <w:rPr>
                <w:rFonts w:ascii="HG丸ｺﾞｼｯｸM-PRO" w:eastAsia="HG丸ｺﾞｼｯｸM-PRO" w:hint="eastAsia"/>
                <w:color w:val="FF0000"/>
              </w:rPr>
              <w:t>程度</w:t>
            </w:r>
            <w:r w:rsidR="007F406A" w:rsidRPr="00002154">
              <w:rPr>
                <w:rFonts w:ascii="HG丸ｺﾞｼｯｸM-PRO" w:eastAsia="HG丸ｺﾞｼｯｸM-PRO" w:hint="eastAsia"/>
                <w:color w:val="FF0000"/>
              </w:rPr>
              <w:t>で説明していただきます。</w:t>
            </w:r>
            <w:r w:rsidR="00EF7E43">
              <w:rPr>
                <w:rFonts w:ascii="HG丸ｺﾞｼｯｸM-PRO" w:eastAsia="HG丸ｺﾞｼｯｸM-PRO" w:hint="eastAsia"/>
                <w:color w:val="FF0000"/>
              </w:rPr>
              <w:t>説明の際には、パワーポイント</w:t>
            </w:r>
            <w:r w:rsidR="00EF7E43">
              <w:rPr>
                <w:rFonts w:ascii="HG丸ｺﾞｼｯｸM-PRO" w:eastAsia="HG丸ｺﾞｼｯｸM-PRO"/>
                <w:color w:val="FF0000"/>
              </w:rPr>
              <w:t>の使用が可能です。</w:t>
            </w:r>
            <w:r w:rsidR="00EF7E43">
              <w:rPr>
                <w:rFonts w:ascii="HG丸ｺﾞｼｯｸM-PRO" w:eastAsia="HG丸ｺﾞｼｯｸM-PRO" w:hint="eastAsia"/>
                <w:color w:val="FF0000"/>
              </w:rPr>
              <w:t>パワーポイントに</w:t>
            </w:r>
            <w:r w:rsidR="00EF7E43">
              <w:rPr>
                <w:rFonts w:ascii="HG丸ｺﾞｼｯｸM-PRO" w:eastAsia="HG丸ｺﾞｼｯｸM-PRO"/>
                <w:color w:val="FF0000"/>
              </w:rPr>
              <w:t>よる資料をこの資料に代える</w:t>
            </w:r>
            <w:r w:rsidR="00EF7E43">
              <w:rPr>
                <w:rFonts w:ascii="HG丸ｺﾞｼｯｸM-PRO" w:eastAsia="HG丸ｺﾞｼｯｸM-PRO" w:hint="eastAsia"/>
                <w:color w:val="FF0000"/>
              </w:rPr>
              <w:t>ことも可能ですが、</w:t>
            </w:r>
            <w:r w:rsidR="00EF7E43">
              <w:rPr>
                <w:rFonts w:ascii="HG丸ｺﾞｼｯｸM-PRO" w:eastAsia="HG丸ｺﾞｼｯｸM-PRO"/>
                <w:color w:val="FF0000"/>
              </w:rPr>
              <w:t>その場合、</w:t>
            </w:r>
            <w:r w:rsidR="00EF7E43">
              <w:rPr>
                <w:rFonts w:ascii="HG丸ｺﾞｼｯｸM-PRO" w:eastAsia="HG丸ｺﾞｼｯｸM-PRO" w:hint="eastAsia"/>
                <w:color w:val="FF0000"/>
              </w:rPr>
              <w:t>１．</w:t>
            </w:r>
            <w:r w:rsidR="00EF7E43">
              <w:rPr>
                <w:rFonts w:ascii="HG丸ｺﾞｼｯｸM-PRO" w:eastAsia="HG丸ｺﾞｼｯｸM-PRO"/>
                <w:color w:val="FF0000"/>
              </w:rPr>
              <w:t>２．の</w:t>
            </w:r>
            <w:r w:rsidR="00EF7E43">
              <w:rPr>
                <w:rFonts w:ascii="HG丸ｺﾞｼｯｸM-PRO" w:eastAsia="HG丸ｺﾞｼｯｸM-PRO" w:hint="eastAsia"/>
                <w:color w:val="FF0000"/>
              </w:rPr>
              <w:t>内容が分かることと、</w:t>
            </w:r>
            <w:r w:rsidR="00EF7E43">
              <w:rPr>
                <w:rFonts w:ascii="HG丸ｺﾞｼｯｸM-PRO" w:eastAsia="HG丸ｺﾞｼｯｸM-PRO"/>
                <w:color w:val="FF0000"/>
              </w:rPr>
              <w:t>1ページに</w:t>
            </w:r>
            <w:r w:rsidR="00EF7E43">
              <w:rPr>
                <w:rFonts w:ascii="HG丸ｺﾞｼｯｸM-PRO" w:eastAsia="HG丸ｺﾞｼｯｸM-PRO" w:hint="eastAsia"/>
                <w:color w:val="FF0000"/>
              </w:rPr>
              <w:t>6スライドを配置するなど資料のページが増え</w:t>
            </w:r>
            <w:r w:rsidR="00BF7D09">
              <w:rPr>
                <w:rFonts w:ascii="HG丸ｺﾞｼｯｸM-PRO" w:eastAsia="HG丸ｺﾞｼｯｸM-PRO" w:hint="eastAsia"/>
                <w:color w:val="FF0000"/>
              </w:rPr>
              <w:t>すぎ</w:t>
            </w:r>
            <w:r w:rsidR="00EF7E43">
              <w:rPr>
                <w:rFonts w:ascii="HG丸ｺﾞｼｯｸM-PRO" w:eastAsia="HG丸ｺﾞｼｯｸM-PRO" w:hint="eastAsia"/>
                <w:color w:val="FF0000"/>
              </w:rPr>
              <w:t>ないよう</w:t>
            </w:r>
            <w:r w:rsidR="00EF7E43">
              <w:rPr>
                <w:rFonts w:ascii="HG丸ｺﾞｼｯｸM-PRO" w:eastAsia="HG丸ｺﾞｼｯｸM-PRO"/>
                <w:color w:val="FF0000"/>
              </w:rPr>
              <w:t>に</w:t>
            </w:r>
            <w:r w:rsidR="00BF7D09">
              <w:rPr>
                <w:rFonts w:ascii="HG丸ｺﾞｼｯｸM-PRO" w:eastAsia="HG丸ｺﾞｼｯｸM-PRO" w:hint="eastAsia"/>
                <w:color w:val="FF0000"/>
              </w:rPr>
              <w:t>、</w:t>
            </w:r>
            <w:r w:rsidR="00BF7D09">
              <w:rPr>
                <w:rFonts w:ascii="HG丸ｺﾞｼｯｸM-PRO" w:eastAsia="HG丸ｺﾞｼｯｸM-PRO"/>
                <w:color w:val="FF0000"/>
              </w:rPr>
              <w:t>また文字が</w:t>
            </w:r>
            <w:r w:rsidR="00BF7D09">
              <w:rPr>
                <w:rFonts w:ascii="HG丸ｺﾞｼｯｸM-PRO" w:eastAsia="HG丸ｺﾞｼｯｸM-PRO" w:hint="eastAsia"/>
                <w:color w:val="FF0000"/>
              </w:rPr>
              <w:t>小さくなりすぎないように</w:t>
            </w:r>
            <w:r w:rsidR="00EF7E43">
              <w:rPr>
                <w:rFonts w:ascii="HG丸ｺﾞｼｯｸM-PRO" w:eastAsia="HG丸ｺﾞｼｯｸM-PRO"/>
                <w:color w:val="FF0000"/>
              </w:rPr>
              <w:t>ご注意ください。</w:t>
            </w:r>
          </w:p>
        </w:tc>
      </w:tr>
    </w:tbl>
    <w:p w:rsidR="0024313D" w:rsidRDefault="00FC6076" w:rsidP="00392B96">
      <w:pPr>
        <w:pStyle w:val="a0"/>
        <w:jc w:val="both"/>
        <w:rPr>
          <w:rFonts w:ascii="HG丸ｺﾞｼｯｸM-PRO" w:eastAsia="HG丸ｺﾞｼｯｸM-PRO" w:hAnsi="ＭＳ 明朝"/>
          <w:szCs w:val="21"/>
        </w:rPr>
      </w:pPr>
      <w:r>
        <w:rPr>
          <w:rFonts w:ascii="HG丸ｺﾞｼｯｸM-PRO" w:eastAsia="HG丸ｺﾞｼｯｸM-PRO" w:hAnsi="ＭＳ 明朝"/>
          <w:szCs w:val="21"/>
          <w:lang w:eastAsia="ja-JP"/>
        </w:rPr>
        <w:br w:type="page"/>
      </w:r>
      <w:r w:rsidR="0024313D" w:rsidRPr="00000A8D">
        <w:rPr>
          <w:rFonts w:ascii="HG丸ｺﾞｼｯｸM-PRO" w:eastAsia="HG丸ｺﾞｼｯｸM-PRO" w:hAnsi="ＭＳ 明朝" w:hint="eastAsia"/>
          <w:szCs w:val="21"/>
        </w:rPr>
        <w:lastRenderedPageBreak/>
        <w:t>【様式-</w:t>
      </w:r>
      <w:r w:rsidR="0024313D">
        <w:rPr>
          <w:rFonts w:ascii="HG丸ｺﾞｼｯｸM-PRO" w:eastAsia="HG丸ｺﾞｼｯｸM-PRO" w:hAnsi="ＭＳ 明朝"/>
          <w:szCs w:val="21"/>
          <w:lang w:eastAsia="ja-JP"/>
        </w:rPr>
        <w:t>D</w:t>
      </w:r>
      <w:r w:rsidR="0024313D" w:rsidRPr="00000A8D">
        <w:rPr>
          <w:rFonts w:ascii="HG丸ｺﾞｼｯｸM-PRO" w:eastAsia="HG丸ｺﾞｼｯｸM-PRO" w:hAnsi="ＭＳ 明朝" w:hint="eastAsia"/>
          <w:szCs w:val="21"/>
        </w:rPr>
        <w:t>】</w:t>
      </w:r>
    </w:p>
    <w:p w:rsidR="0024313D" w:rsidRPr="000E0FFD" w:rsidRDefault="00FF48AD" w:rsidP="00392B96">
      <w:pPr>
        <w:pStyle w:val="a0"/>
        <w:jc w:val="both"/>
        <w:rPr>
          <w:rFonts w:asciiTheme="minorEastAsia" w:eastAsiaTheme="minorEastAsia" w:hAnsiTheme="minorEastAsia" w:cs="ＭＳゴシック"/>
          <w:kern w:val="0"/>
          <w:sz w:val="22"/>
          <w:szCs w:val="21"/>
        </w:rPr>
      </w:pPr>
      <w:r>
        <w:rPr>
          <w:rFonts w:ascii="CenturyOldst" w:hAnsi="CenturyOldst" w:hint="eastAsia"/>
          <w:szCs w:val="21"/>
        </w:rPr>
        <w:t>「現場段階での重要な技術的課題</w:t>
      </w:r>
      <w:r w:rsidR="000E0FFD" w:rsidRPr="000E0FFD">
        <w:rPr>
          <w:rFonts w:ascii="CenturyOldst" w:hAnsi="CenturyOldst" w:hint="eastAsia"/>
          <w:szCs w:val="21"/>
        </w:rPr>
        <w:t>」に</w:t>
      </w:r>
      <w:r w:rsidR="009D1B9B">
        <w:rPr>
          <w:rFonts w:ascii="CenturyOldst" w:hAnsi="CenturyOldst" w:hint="eastAsia"/>
          <w:szCs w:val="21"/>
          <w:lang w:eastAsia="ja-JP"/>
        </w:rPr>
        <w:t>係わる</w:t>
      </w:r>
      <w:r w:rsidR="000E0FFD" w:rsidRPr="000E0FFD">
        <w:rPr>
          <w:rFonts w:ascii="CenturyOldst" w:hAnsi="CenturyOldst" w:hint="eastAsia"/>
          <w:szCs w:val="21"/>
        </w:rPr>
        <w:t>資料</w:t>
      </w:r>
    </w:p>
    <w:p w:rsidR="009E5E8A" w:rsidRDefault="009E5E8A" w:rsidP="009E5E8A">
      <w:pPr>
        <w:pStyle w:val="a0"/>
        <w:jc w:val="both"/>
        <w:rPr>
          <w:rFonts w:ascii="CenturyOldst"/>
          <w:sz w:val="20"/>
          <w:szCs w:val="20"/>
        </w:rPr>
      </w:pPr>
      <w:r w:rsidRPr="00DE6E86">
        <w:rPr>
          <w:rFonts w:asciiTheme="minorEastAsia" w:eastAsiaTheme="minorEastAsia" w:hAnsiTheme="minorEastAsia"/>
          <w:szCs w:val="21"/>
          <w:lang w:eastAsia="ja-JP"/>
        </w:rPr>
        <w:t>各県連絡</w:t>
      </w:r>
      <w:r w:rsidRPr="00DE6E86">
        <w:rPr>
          <w:rFonts w:asciiTheme="minorEastAsia" w:eastAsiaTheme="minorEastAsia" w:hAnsiTheme="minorEastAsia" w:hint="eastAsia"/>
          <w:szCs w:val="21"/>
          <w:lang w:eastAsia="ja-JP"/>
        </w:rPr>
        <w:t>窓口</w:t>
      </w:r>
      <w:r w:rsidRPr="00DE6E86">
        <w:rPr>
          <w:rFonts w:asciiTheme="minorEastAsia" w:eastAsiaTheme="minorEastAsia" w:hAnsiTheme="minorEastAsia"/>
          <w:szCs w:val="21"/>
          <w:lang w:eastAsia="ja-JP"/>
        </w:rPr>
        <w:t>担当者宛てに</w:t>
      </w:r>
      <w:r>
        <w:rPr>
          <w:rFonts w:asciiTheme="minorEastAsia" w:eastAsiaTheme="minorEastAsia" w:hAnsiTheme="minorEastAsia" w:hint="eastAsia"/>
          <w:szCs w:val="21"/>
          <w:lang w:eastAsia="ja-JP"/>
        </w:rPr>
        <w:t>以下の</w:t>
      </w:r>
      <w:r w:rsidRPr="00DE6E86">
        <w:rPr>
          <w:rFonts w:asciiTheme="minorEastAsia" w:eastAsiaTheme="minorEastAsia" w:hAnsiTheme="minorEastAsia"/>
          <w:szCs w:val="21"/>
          <w:lang w:eastAsia="ja-JP"/>
        </w:rPr>
        <w:t>様式</w:t>
      </w:r>
      <w:r>
        <w:rPr>
          <w:rFonts w:asciiTheme="minorEastAsia" w:eastAsiaTheme="minorEastAsia" w:hAnsiTheme="minorEastAsia" w:hint="eastAsia"/>
          <w:szCs w:val="21"/>
          <w:lang w:eastAsia="ja-JP"/>
        </w:rPr>
        <w:t>ファ</w:t>
      </w:r>
      <w:r w:rsidRPr="009E5E8A">
        <w:rPr>
          <w:rFonts w:asciiTheme="minorHAnsi" w:eastAsiaTheme="minorEastAsia" w:hAnsiTheme="minorHAnsi"/>
          <w:szCs w:val="21"/>
          <w:lang w:eastAsia="ja-JP"/>
        </w:rPr>
        <w:t>イル（</w:t>
      </w:r>
      <w:r w:rsidRPr="009E5E8A">
        <w:rPr>
          <w:rFonts w:asciiTheme="minorHAnsi" w:eastAsiaTheme="minorEastAsia" w:hAnsiTheme="minorHAnsi"/>
          <w:szCs w:val="21"/>
          <w:lang w:eastAsia="ja-JP"/>
        </w:rPr>
        <w:t>Excel</w:t>
      </w:r>
      <w:r w:rsidRPr="009E5E8A">
        <w:rPr>
          <w:rFonts w:asciiTheme="minorHAnsi" w:eastAsiaTheme="minorEastAsia" w:hAnsiTheme="minorHAnsi"/>
          <w:szCs w:val="21"/>
          <w:lang w:eastAsia="ja-JP"/>
        </w:rPr>
        <w:t>）をお送りしますので、</w:t>
      </w:r>
      <w:r w:rsidR="0024313D" w:rsidRPr="009E5E8A">
        <w:rPr>
          <w:rFonts w:asciiTheme="minorHAnsi" w:hAnsiTheme="minorHAnsi"/>
          <w:sz w:val="20"/>
          <w:szCs w:val="20"/>
        </w:rPr>
        <w:t>必要事項をご記入の上、</w:t>
      </w:r>
      <w:r w:rsidR="0024313D" w:rsidRPr="009E5E8A">
        <w:rPr>
          <w:rFonts w:asciiTheme="minorHAnsi" w:hAnsiTheme="minorHAnsi"/>
          <w:sz w:val="20"/>
          <w:szCs w:val="20"/>
        </w:rPr>
        <w:t>E-mail</w:t>
      </w:r>
      <w:r w:rsidR="0024313D" w:rsidRPr="009E5E8A">
        <w:rPr>
          <w:rFonts w:asciiTheme="minorHAnsi" w:hAnsiTheme="minorHAnsi"/>
          <w:sz w:val="20"/>
          <w:szCs w:val="20"/>
        </w:rPr>
        <w:t>にて作業技術研究会事務局（別紙１参照）宛てに送信下さ</w:t>
      </w:r>
      <w:r w:rsidR="0024313D" w:rsidRPr="001B3757">
        <w:rPr>
          <w:rFonts w:ascii="CenturyOldst"/>
          <w:sz w:val="20"/>
          <w:szCs w:val="20"/>
        </w:rPr>
        <w:t>い。</w:t>
      </w:r>
    </w:p>
    <w:p w:rsidR="0024313D" w:rsidRDefault="0024313D" w:rsidP="009E5E8A">
      <w:pPr>
        <w:pStyle w:val="a0"/>
        <w:jc w:val="both"/>
        <w:rPr>
          <w:rFonts w:ascii="CenturyOldst"/>
          <w:color w:val="000000"/>
          <w:sz w:val="20"/>
          <w:szCs w:val="20"/>
        </w:rPr>
      </w:pPr>
      <w:r w:rsidRPr="001B3757">
        <w:rPr>
          <w:rFonts w:ascii="CenturyOldst" w:hint="eastAsia"/>
          <w:sz w:val="20"/>
          <w:szCs w:val="20"/>
        </w:rPr>
        <w:t>提出期限</w:t>
      </w:r>
      <w:r w:rsidRPr="001B3757">
        <w:rPr>
          <w:rFonts w:ascii="CenturyOldst"/>
          <w:color w:val="000000"/>
          <w:sz w:val="20"/>
          <w:szCs w:val="20"/>
        </w:rPr>
        <w:t>は</w:t>
      </w:r>
      <w:r>
        <w:rPr>
          <w:rFonts w:ascii="ＭＳ Ｐゴシック" w:eastAsia="ＭＳ Ｐゴシック" w:hAnsi="ＭＳ Ｐゴシック" w:hint="eastAsia"/>
          <w:color w:val="FF0000"/>
          <w:sz w:val="20"/>
          <w:szCs w:val="20"/>
          <w:u w:val="single"/>
        </w:rPr>
        <w:t>1</w:t>
      </w:r>
      <w:r w:rsidRPr="00667C44">
        <w:rPr>
          <w:rFonts w:ascii="ＭＳ Ｐゴシック" w:eastAsia="ＭＳ Ｐゴシック" w:hAnsi="ＭＳ Ｐゴシック" w:hint="eastAsia"/>
          <w:color w:val="FF0000"/>
          <w:sz w:val="20"/>
          <w:szCs w:val="20"/>
          <w:u w:val="single"/>
        </w:rPr>
        <w:t>月</w:t>
      </w:r>
      <w:r>
        <w:rPr>
          <w:rFonts w:ascii="ＭＳ Ｐゴシック" w:eastAsia="ＭＳ Ｐゴシック" w:hAnsi="ＭＳ Ｐゴシック" w:hint="eastAsia"/>
          <w:color w:val="FF0000"/>
          <w:sz w:val="20"/>
          <w:szCs w:val="20"/>
          <w:u w:val="single"/>
        </w:rPr>
        <w:t>1</w:t>
      </w:r>
      <w:r w:rsidR="002F48FA">
        <w:rPr>
          <w:rFonts w:ascii="ＭＳ Ｐゴシック" w:eastAsia="ＭＳ Ｐゴシック" w:hAnsi="ＭＳ Ｐゴシック" w:hint="eastAsia"/>
          <w:color w:val="FF0000"/>
          <w:sz w:val="20"/>
          <w:szCs w:val="20"/>
          <w:u w:val="single"/>
          <w:lang w:eastAsia="ja-JP"/>
        </w:rPr>
        <w:t>４</w:t>
      </w:r>
      <w:proofErr w:type="spellStart"/>
      <w:r w:rsidRPr="00667C44">
        <w:rPr>
          <w:rFonts w:ascii="ＭＳ Ｐゴシック" w:eastAsia="ＭＳ Ｐゴシック" w:hAnsi="ＭＳ Ｐゴシック" w:hint="eastAsia"/>
          <w:color w:val="FF0000"/>
          <w:sz w:val="20"/>
          <w:szCs w:val="20"/>
          <w:u w:val="single"/>
        </w:rPr>
        <w:t>日（</w:t>
      </w:r>
      <w:r w:rsidR="00637699">
        <w:rPr>
          <w:rFonts w:ascii="ＭＳ Ｐゴシック" w:eastAsia="ＭＳ Ｐゴシック" w:hAnsi="ＭＳ Ｐゴシック" w:hint="eastAsia"/>
          <w:color w:val="FF0000"/>
          <w:sz w:val="20"/>
          <w:szCs w:val="20"/>
          <w:u w:val="single"/>
          <w:lang w:eastAsia="ja-JP"/>
        </w:rPr>
        <w:t>火</w:t>
      </w:r>
      <w:proofErr w:type="spellEnd"/>
      <w:r>
        <w:rPr>
          <w:rFonts w:ascii="ＭＳ Ｐゴシック" w:eastAsia="ＭＳ Ｐゴシック" w:hAnsi="ＭＳ Ｐゴシック" w:hint="eastAsia"/>
          <w:color w:val="FF0000"/>
          <w:sz w:val="20"/>
          <w:szCs w:val="20"/>
          <w:u w:val="single"/>
        </w:rPr>
        <w:t>）</w:t>
      </w:r>
      <w:proofErr w:type="spellStart"/>
      <w:r w:rsidRPr="001B3757">
        <w:rPr>
          <w:rFonts w:ascii="CenturyOldst"/>
          <w:color w:val="000000"/>
          <w:sz w:val="20"/>
          <w:szCs w:val="20"/>
        </w:rPr>
        <w:t>とします</w:t>
      </w:r>
      <w:proofErr w:type="spellEnd"/>
      <w:r w:rsidRPr="001B3757">
        <w:rPr>
          <w:rFonts w:ascii="CenturyOldst"/>
          <w:color w:val="000000"/>
          <w:sz w:val="20"/>
          <w:szCs w:val="20"/>
        </w:rPr>
        <w:t>。</w:t>
      </w:r>
    </w:p>
    <w:p w:rsidR="0024313D" w:rsidRPr="00F31D9D" w:rsidRDefault="00F31D9D" w:rsidP="00392B96">
      <w:pPr>
        <w:pStyle w:val="a0"/>
        <w:jc w:val="both"/>
        <w:rPr>
          <w:rFonts w:ascii="HG丸ｺﾞｼｯｸM-PRO" w:eastAsia="HG丸ｺﾞｼｯｸM-PRO" w:hAnsi="ＭＳ 明朝"/>
          <w:color w:val="000000"/>
          <w:szCs w:val="21"/>
        </w:rPr>
      </w:pPr>
      <w:r w:rsidRPr="00F31D9D">
        <w:rPr>
          <w:noProof/>
          <w:lang w:val="en-US" w:eastAsia="ja-JP"/>
        </w:rPr>
        <w:drawing>
          <wp:inline distT="0" distB="0" distL="0" distR="0">
            <wp:extent cx="5759450" cy="296736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967360"/>
                    </a:xfrm>
                    <a:prstGeom prst="rect">
                      <a:avLst/>
                    </a:prstGeom>
                    <a:noFill/>
                    <a:ln>
                      <a:noFill/>
                    </a:ln>
                  </pic:spPr>
                </pic:pic>
              </a:graphicData>
            </a:graphic>
          </wp:inline>
        </w:drawing>
      </w:r>
    </w:p>
    <w:p w:rsidR="0024313D" w:rsidRDefault="0024313D" w:rsidP="00392B96">
      <w:pPr>
        <w:pStyle w:val="a0"/>
        <w:jc w:val="both"/>
        <w:rPr>
          <w:rFonts w:asciiTheme="minorEastAsia" w:eastAsiaTheme="minorEastAsia" w:hAnsiTheme="minorEastAsia"/>
          <w:szCs w:val="21"/>
        </w:rPr>
      </w:pPr>
    </w:p>
    <w:p w:rsidR="00997907" w:rsidRPr="00DE6E86" w:rsidRDefault="00997907" w:rsidP="00392B96">
      <w:pPr>
        <w:pStyle w:val="a0"/>
        <w:jc w:val="both"/>
        <w:rPr>
          <w:rFonts w:asciiTheme="minorEastAsia" w:eastAsiaTheme="minorEastAsia" w:hAnsiTheme="minorEastAsia"/>
          <w:szCs w:val="21"/>
        </w:rPr>
      </w:pPr>
    </w:p>
    <w:p w:rsidR="0079304C" w:rsidRPr="00E862B6" w:rsidRDefault="0079304C" w:rsidP="00392B96">
      <w:pPr>
        <w:pStyle w:val="a0"/>
        <w:jc w:val="both"/>
        <w:rPr>
          <w:rFonts w:ascii="HG丸ｺﾞｼｯｸM-PRO" w:eastAsia="HG丸ｺﾞｼｯｸM-PRO" w:hAnsi="ＭＳ 明朝"/>
          <w:color w:val="000000"/>
          <w:szCs w:val="21"/>
        </w:rPr>
      </w:pPr>
      <w:r w:rsidRPr="00E862B6">
        <w:rPr>
          <w:rFonts w:ascii="HG丸ｺﾞｼｯｸM-PRO" w:eastAsia="HG丸ｺﾞｼｯｸM-PRO" w:hAnsi="ＭＳ 明朝" w:hint="eastAsia"/>
          <w:color w:val="000000"/>
          <w:szCs w:val="21"/>
        </w:rPr>
        <w:t>【様式-</w:t>
      </w:r>
      <w:r w:rsidR="0024313D">
        <w:rPr>
          <w:rFonts w:ascii="HG丸ｺﾞｼｯｸM-PRO" w:eastAsia="HG丸ｺﾞｼｯｸM-PRO" w:hAnsi="ＭＳ 明朝"/>
          <w:color w:val="000000"/>
          <w:szCs w:val="21"/>
          <w:lang w:eastAsia="ja-JP"/>
        </w:rPr>
        <w:t>E</w:t>
      </w:r>
      <w:r w:rsidRPr="00E862B6">
        <w:rPr>
          <w:rFonts w:ascii="HG丸ｺﾞｼｯｸM-PRO" w:eastAsia="HG丸ｺﾞｼｯｸM-PRO" w:hAnsi="ＭＳ 明朝" w:hint="eastAsia"/>
          <w:color w:val="000000"/>
          <w:szCs w:val="21"/>
        </w:rPr>
        <w:t>】</w:t>
      </w:r>
    </w:p>
    <w:p w:rsidR="00997907" w:rsidRDefault="00997907" w:rsidP="00997907">
      <w:pPr>
        <w:pStyle w:val="a0"/>
        <w:spacing w:after="240"/>
        <w:jc w:val="both"/>
        <w:rPr>
          <w:rFonts w:ascii="CenturyOldst"/>
          <w:color w:val="000000"/>
          <w:sz w:val="20"/>
          <w:szCs w:val="20"/>
        </w:rPr>
      </w:pPr>
      <w:r w:rsidRPr="001B3757">
        <w:rPr>
          <w:rFonts w:ascii="CenturyOldst" w:hint="eastAsia"/>
          <w:sz w:val="20"/>
          <w:szCs w:val="20"/>
        </w:rPr>
        <w:t>下表</w:t>
      </w:r>
      <w:r w:rsidRPr="001B3757">
        <w:rPr>
          <w:rFonts w:ascii="CenturyOldst"/>
          <w:sz w:val="20"/>
          <w:szCs w:val="20"/>
        </w:rPr>
        <w:t>に必要事項をご記入の上</w:t>
      </w:r>
      <w:r>
        <w:rPr>
          <w:rFonts w:ascii="CenturyOldst" w:hint="eastAsia"/>
          <w:sz w:val="20"/>
          <w:szCs w:val="20"/>
        </w:rPr>
        <w:t>、</w:t>
      </w:r>
      <w:r w:rsidRPr="001B3757">
        <w:rPr>
          <w:rFonts w:ascii="CenturyOldst" w:hAnsi="CenturyOldst"/>
          <w:sz w:val="20"/>
          <w:szCs w:val="20"/>
        </w:rPr>
        <w:t>E-mail</w:t>
      </w:r>
      <w:r w:rsidRPr="001B3757">
        <w:rPr>
          <w:rFonts w:ascii="CenturyOldst" w:hAnsi="CenturyOldst" w:hint="eastAsia"/>
          <w:sz w:val="20"/>
          <w:szCs w:val="20"/>
        </w:rPr>
        <w:t>にて作業技術研究会事務局</w:t>
      </w:r>
      <w:r w:rsidRPr="001B3757">
        <w:rPr>
          <w:rFonts w:ascii="CenturyOldst" w:hint="eastAsia"/>
          <w:sz w:val="20"/>
          <w:szCs w:val="20"/>
        </w:rPr>
        <w:t>（別紙</w:t>
      </w:r>
      <w:r>
        <w:rPr>
          <w:rFonts w:ascii="CenturyOldst" w:hint="eastAsia"/>
          <w:sz w:val="20"/>
          <w:szCs w:val="20"/>
        </w:rPr>
        <w:t>１</w:t>
      </w:r>
      <w:r w:rsidRPr="001B3757">
        <w:rPr>
          <w:rFonts w:ascii="CenturyOldst" w:hint="eastAsia"/>
          <w:sz w:val="20"/>
          <w:szCs w:val="20"/>
        </w:rPr>
        <w:t>参照）宛て</w:t>
      </w:r>
      <w:r>
        <w:rPr>
          <w:rFonts w:ascii="CenturyOldst" w:hint="eastAsia"/>
          <w:sz w:val="20"/>
          <w:szCs w:val="20"/>
        </w:rPr>
        <w:t>に</w:t>
      </w:r>
      <w:r w:rsidRPr="001B3757">
        <w:rPr>
          <w:rFonts w:ascii="CenturyOldst"/>
          <w:sz w:val="20"/>
          <w:szCs w:val="20"/>
        </w:rPr>
        <w:t>送信下さい。</w:t>
      </w:r>
      <w:r w:rsidRPr="001B3757">
        <w:rPr>
          <w:rFonts w:ascii="CenturyOldst" w:hint="eastAsia"/>
          <w:sz w:val="20"/>
          <w:szCs w:val="20"/>
        </w:rPr>
        <w:t>提出期限</w:t>
      </w:r>
      <w:r w:rsidRPr="001B3757">
        <w:rPr>
          <w:rFonts w:ascii="CenturyOldst"/>
          <w:color w:val="000000"/>
          <w:sz w:val="20"/>
          <w:szCs w:val="20"/>
        </w:rPr>
        <w:t>は</w:t>
      </w:r>
      <w:r>
        <w:rPr>
          <w:rFonts w:ascii="ＭＳ Ｐゴシック" w:eastAsia="ＭＳ Ｐゴシック" w:hAnsi="ＭＳ Ｐゴシック" w:hint="eastAsia"/>
          <w:color w:val="FF0000"/>
          <w:sz w:val="20"/>
          <w:szCs w:val="20"/>
          <w:u w:val="single"/>
        </w:rPr>
        <w:t>1</w:t>
      </w:r>
      <w:r w:rsidRPr="00667C44">
        <w:rPr>
          <w:rFonts w:ascii="ＭＳ Ｐゴシック" w:eastAsia="ＭＳ Ｐゴシック" w:hAnsi="ＭＳ Ｐゴシック" w:hint="eastAsia"/>
          <w:color w:val="FF0000"/>
          <w:sz w:val="20"/>
          <w:szCs w:val="20"/>
          <w:u w:val="single"/>
        </w:rPr>
        <w:t>月</w:t>
      </w:r>
      <w:r w:rsidR="00256082">
        <w:rPr>
          <w:rFonts w:ascii="ＭＳ Ｐゴシック" w:eastAsia="ＭＳ Ｐゴシック" w:hAnsi="ＭＳ Ｐゴシック" w:hint="eastAsia"/>
          <w:color w:val="FF0000"/>
          <w:sz w:val="20"/>
          <w:szCs w:val="20"/>
          <w:u w:val="single"/>
          <w:lang w:eastAsia="ja-JP"/>
        </w:rPr>
        <w:t>1</w:t>
      </w:r>
      <w:r w:rsidR="002F48FA">
        <w:rPr>
          <w:rFonts w:ascii="ＭＳ Ｐゴシック" w:eastAsia="ＭＳ Ｐゴシック" w:hAnsi="ＭＳ Ｐゴシック" w:hint="eastAsia"/>
          <w:color w:val="FF0000"/>
          <w:sz w:val="20"/>
          <w:szCs w:val="20"/>
          <w:u w:val="single"/>
          <w:lang w:eastAsia="ja-JP"/>
        </w:rPr>
        <w:t>４</w:t>
      </w:r>
      <w:proofErr w:type="spellStart"/>
      <w:r w:rsidRPr="00667C44">
        <w:rPr>
          <w:rFonts w:ascii="ＭＳ Ｐゴシック" w:eastAsia="ＭＳ Ｐゴシック" w:hAnsi="ＭＳ Ｐゴシック" w:hint="eastAsia"/>
          <w:color w:val="FF0000"/>
          <w:sz w:val="20"/>
          <w:szCs w:val="20"/>
          <w:u w:val="single"/>
        </w:rPr>
        <w:t>日（</w:t>
      </w:r>
      <w:r w:rsidR="00106524">
        <w:rPr>
          <w:rFonts w:ascii="ＭＳ Ｐゴシック" w:eastAsia="ＭＳ Ｐゴシック" w:hAnsi="ＭＳ Ｐゴシック" w:hint="eastAsia"/>
          <w:color w:val="FF0000"/>
          <w:sz w:val="20"/>
          <w:szCs w:val="20"/>
          <w:u w:val="single"/>
          <w:lang w:eastAsia="ja-JP"/>
        </w:rPr>
        <w:t>火</w:t>
      </w:r>
      <w:proofErr w:type="spellEnd"/>
      <w:r>
        <w:rPr>
          <w:rFonts w:ascii="ＭＳ Ｐゴシック" w:eastAsia="ＭＳ Ｐゴシック" w:hAnsi="ＭＳ Ｐゴシック" w:hint="eastAsia"/>
          <w:color w:val="FF0000"/>
          <w:sz w:val="20"/>
          <w:szCs w:val="20"/>
          <w:u w:val="single"/>
        </w:rPr>
        <w:t>）</w:t>
      </w:r>
      <w:proofErr w:type="spellStart"/>
      <w:r w:rsidRPr="001B3757">
        <w:rPr>
          <w:rFonts w:ascii="CenturyOldst"/>
          <w:color w:val="000000"/>
          <w:sz w:val="20"/>
          <w:szCs w:val="20"/>
        </w:rPr>
        <w:t>とします</w:t>
      </w:r>
      <w:proofErr w:type="spellEnd"/>
      <w:r w:rsidRPr="001B3757">
        <w:rPr>
          <w:rFonts w:ascii="CenturyOldst"/>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458"/>
      </w:tblGrid>
      <w:tr w:rsidR="0079304C" w:rsidRPr="00634079" w:rsidTr="00CC4A93">
        <w:trPr>
          <w:trHeight w:val="363"/>
        </w:trPr>
        <w:tc>
          <w:tcPr>
            <w:tcW w:w="7488" w:type="dxa"/>
            <w:tcBorders>
              <w:bottom w:val="nil"/>
              <w:right w:val="nil"/>
            </w:tcBorders>
          </w:tcPr>
          <w:p w:rsidR="0079304C" w:rsidRPr="00667C44" w:rsidRDefault="0079304C" w:rsidP="00F31D9D">
            <w:pPr>
              <w:pStyle w:val="a0"/>
              <w:jc w:val="center"/>
              <w:rPr>
                <w:rFonts w:ascii="HG丸ｺﾞｼｯｸM-PRO" w:eastAsia="HG丸ｺﾞｼｯｸM-PRO" w:hAnsi="CenturyOldst"/>
                <w:sz w:val="20"/>
                <w:szCs w:val="20"/>
                <w:lang w:val="en-US" w:eastAsia="ja-JP"/>
              </w:rPr>
            </w:pPr>
            <w:r w:rsidRPr="00667C44">
              <w:rPr>
                <w:rFonts w:ascii="HG丸ｺﾞｼｯｸM-PRO" w:eastAsia="HG丸ｺﾞｼｯｸM-PRO" w:hint="eastAsia"/>
                <w:sz w:val="20"/>
                <w:szCs w:val="20"/>
                <w:lang w:val="en-US" w:eastAsia="ja-JP"/>
              </w:rPr>
              <w:t xml:space="preserve">　</w:t>
            </w:r>
            <w:r w:rsidR="002F48FA">
              <w:rPr>
                <w:rFonts w:ascii="HG丸ｺﾞｼｯｸM-PRO" w:eastAsia="HG丸ｺﾞｼｯｸM-PRO" w:hint="eastAsia"/>
                <w:sz w:val="20"/>
                <w:szCs w:val="20"/>
                <w:lang w:val="en-US" w:eastAsia="ja-JP"/>
              </w:rPr>
              <w:t>令和２</w:t>
            </w:r>
            <w:r w:rsidR="00522907" w:rsidRPr="00667C44">
              <w:rPr>
                <w:rFonts w:ascii="HG丸ｺﾞｼｯｸM-PRO" w:eastAsia="HG丸ｺﾞｼｯｸM-PRO" w:hAnsi="CenturyOldst" w:hint="eastAsia"/>
                <w:sz w:val="20"/>
                <w:szCs w:val="20"/>
                <w:lang w:val="en-US" w:eastAsia="ja-JP"/>
              </w:rPr>
              <w:t>年度</w:t>
            </w:r>
            <w:r w:rsidRPr="00667C44">
              <w:rPr>
                <w:rFonts w:ascii="HG丸ｺﾞｼｯｸM-PRO" w:eastAsia="HG丸ｺﾞｼｯｸM-PRO" w:hAnsi="CenturyOldst" w:hint="eastAsia"/>
                <w:sz w:val="20"/>
                <w:szCs w:val="20"/>
                <w:lang w:val="en-US" w:eastAsia="ja-JP"/>
              </w:rPr>
              <w:t>作業技術研究会（夏期）のテーマ案（素材）</w:t>
            </w:r>
            <w:r w:rsidRPr="00667C44">
              <w:rPr>
                <w:rFonts w:ascii="HG丸ｺﾞｼｯｸM-PRO" w:eastAsia="HG丸ｺﾞｼｯｸM-PRO" w:hint="eastAsia"/>
                <w:sz w:val="20"/>
                <w:szCs w:val="20"/>
                <w:lang w:val="en-US" w:eastAsia="ja-JP"/>
              </w:rPr>
              <w:t xml:space="preserve">　　　　　　</w:t>
            </w:r>
          </w:p>
        </w:tc>
        <w:tc>
          <w:tcPr>
            <w:tcW w:w="1458" w:type="dxa"/>
            <w:tcBorders>
              <w:left w:val="nil"/>
              <w:bottom w:val="nil"/>
            </w:tcBorders>
          </w:tcPr>
          <w:p w:rsidR="0079304C" w:rsidRPr="00667C44" w:rsidRDefault="0079304C" w:rsidP="00CC4A93">
            <w:pPr>
              <w:pStyle w:val="a0"/>
              <w:jc w:val="both"/>
              <w:rPr>
                <w:rFonts w:ascii="HG丸ｺﾞｼｯｸM-PRO" w:eastAsia="HG丸ｺﾞｼｯｸM-PRO" w:hAnsi="CenturyOldst"/>
                <w:sz w:val="20"/>
                <w:szCs w:val="20"/>
                <w:lang w:val="en-US" w:eastAsia="ja-JP"/>
              </w:rPr>
            </w:pPr>
            <w:r w:rsidRPr="00667C44">
              <w:rPr>
                <w:rFonts w:ascii="HG丸ｺﾞｼｯｸM-PRO" w:eastAsia="HG丸ｺﾞｼｯｸM-PRO" w:hAnsi="CenturyOldst" w:hint="eastAsia"/>
                <w:sz w:val="20"/>
                <w:szCs w:val="20"/>
                <w:lang w:val="en-US" w:eastAsia="ja-JP"/>
              </w:rPr>
              <w:t>※複数可</w:t>
            </w:r>
          </w:p>
        </w:tc>
      </w:tr>
      <w:tr w:rsidR="0079304C" w:rsidRPr="00634079" w:rsidTr="00CC4A93">
        <w:trPr>
          <w:trHeight w:val="363"/>
        </w:trPr>
        <w:tc>
          <w:tcPr>
            <w:tcW w:w="7488" w:type="dxa"/>
            <w:tcBorders>
              <w:top w:val="nil"/>
              <w:bottom w:val="nil"/>
              <w:right w:val="nil"/>
            </w:tcBorders>
          </w:tcPr>
          <w:p w:rsidR="0079304C" w:rsidRPr="00667C44" w:rsidRDefault="0079304C" w:rsidP="00CC4A93">
            <w:pPr>
              <w:pStyle w:val="a0"/>
              <w:rPr>
                <w:rFonts w:ascii="HG丸ｺﾞｼｯｸM-PRO" w:eastAsia="HG丸ｺﾞｼｯｸM-PRO" w:hAnsi="CenturyOldst"/>
                <w:sz w:val="20"/>
                <w:szCs w:val="20"/>
                <w:lang w:val="en-US" w:eastAsia="ja-JP"/>
              </w:rPr>
            </w:pPr>
            <w:r w:rsidRPr="00667C44">
              <w:rPr>
                <w:rFonts w:hint="eastAsia"/>
                <w:lang w:val="en-US" w:eastAsia="ja-JP"/>
              </w:rPr>
              <w:t xml:space="preserve">　　　　　　　　</w:t>
            </w:r>
          </w:p>
        </w:tc>
        <w:tc>
          <w:tcPr>
            <w:tcW w:w="1458" w:type="dxa"/>
            <w:tcBorders>
              <w:top w:val="nil"/>
              <w:left w:val="nil"/>
              <w:bottom w:val="nil"/>
            </w:tcBorders>
          </w:tcPr>
          <w:p w:rsidR="0079304C" w:rsidRPr="00667C44" w:rsidRDefault="0079304C" w:rsidP="00CC4A93">
            <w:pPr>
              <w:pStyle w:val="a0"/>
              <w:jc w:val="center"/>
              <w:rPr>
                <w:rFonts w:ascii="HG丸ｺﾞｼｯｸM-PRO" w:eastAsia="HG丸ｺﾞｼｯｸM-PRO" w:hAnsi="CenturyOldst"/>
                <w:sz w:val="20"/>
                <w:szCs w:val="20"/>
                <w:lang w:val="en-US" w:eastAsia="ja-JP"/>
              </w:rPr>
            </w:pPr>
            <w:r w:rsidRPr="00667C44">
              <w:rPr>
                <w:rFonts w:ascii="HG丸ｺﾞｼｯｸM-PRO" w:eastAsia="HG丸ｺﾞｼｯｸM-PRO" w:hAnsi="CenturyOldst" w:hint="eastAsia"/>
                <w:sz w:val="20"/>
                <w:szCs w:val="20"/>
                <w:lang w:val="en-US" w:eastAsia="ja-JP"/>
              </w:rPr>
              <w:t>○ ○ 県</w:t>
            </w:r>
          </w:p>
        </w:tc>
      </w:tr>
      <w:tr w:rsidR="0079304C" w:rsidRPr="00634079" w:rsidTr="004B17EC">
        <w:trPr>
          <w:trHeight w:val="1453"/>
        </w:trPr>
        <w:tc>
          <w:tcPr>
            <w:tcW w:w="8946" w:type="dxa"/>
            <w:gridSpan w:val="2"/>
            <w:tcBorders>
              <w:top w:val="nil"/>
              <w:bottom w:val="single" w:sz="4" w:space="0" w:color="auto"/>
            </w:tcBorders>
          </w:tcPr>
          <w:p w:rsidR="0079304C" w:rsidRPr="00667C44" w:rsidRDefault="0079304C" w:rsidP="00CC4A93">
            <w:pPr>
              <w:pStyle w:val="a0"/>
              <w:jc w:val="both"/>
              <w:rPr>
                <w:rFonts w:ascii="HG丸ｺﾞｼｯｸM-PRO" w:eastAsia="HG丸ｺﾞｼｯｸM-PRO" w:hAnsi="CenturyOldst"/>
                <w:sz w:val="20"/>
                <w:szCs w:val="20"/>
                <w:lang w:val="en-US" w:eastAsia="ja-JP"/>
              </w:rPr>
            </w:pPr>
            <w:r w:rsidRPr="00667C44">
              <w:rPr>
                <w:rFonts w:ascii="HG丸ｺﾞｼｯｸM-PRO" w:eastAsia="HG丸ｺﾞｼｯｸM-PRO" w:hAnsi="CenturyOldst" w:hint="eastAsia"/>
                <w:sz w:val="20"/>
                <w:szCs w:val="20"/>
                <w:lang w:val="en-US" w:eastAsia="ja-JP"/>
              </w:rPr>
              <w:t>・</w:t>
            </w:r>
            <w:r w:rsidR="002F48FA">
              <w:rPr>
                <w:rFonts w:ascii="HG丸ｺﾞｼｯｸM-PRO" w:eastAsia="HG丸ｺﾞｼｯｸM-PRO" w:hAnsi="CenturyOldst" w:hint="eastAsia"/>
                <w:sz w:val="20"/>
                <w:szCs w:val="20"/>
                <w:lang w:val="en-US" w:eastAsia="ja-JP"/>
              </w:rPr>
              <w:t>令和２</w:t>
            </w:r>
            <w:r w:rsidRPr="00667C44">
              <w:rPr>
                <w:rFonts w:ascii="HG丸ｺﾞｼｯｸM-PRO" w:eastAsia="HG丸ｺﾞｼｯｸM-PRO" w:hAnsi="CenturyOldst" w:hint="eastAsia"/>
                <w:sz w:val="20"/>
                <w:szCs w:val="20"/>
                <w:lang w:val="en-US" w:eastAsia="ja-JP"/>
              </w:rPr>
              <w:t>年度作業技術研究会（夏期）</w:t>
            </w:r>
            <w:r w:rsidR="00FC6076">
              <w:rPr>
                <w:rFonts w:ascii="HG丸ｺﾞｼｯｸM-PRO" w:eastAsia="HG丸ｺﾞｼｯｸM-PRO" w:hAnsi="CenturyOldst" w:hint="eastAsia"/>
                <w:sz w:val="20"/>
                <w:szCs w:val="20"/>
                <w:lang w:val="en-US" w:eastAsia="ja-JP"/>
              </w:rPr>
              <w:t>、</w:t>
            </w:r>
            <w:r w:rsidRPr="00667C44">
              <w:rPr>
                <w:rFonts w:ascii="HG丸ｺﾞｼｯｸM-PRO" w:eastAsia="HG丸ｺﾞｼｯｸM-PRO" w:hAnsi="CenturyOldst" w:hint="eastAsia"/>
                <w:sz w:val="20"/>
                <w:szCs w:val="20"/>
                <w:lang w:val="en-US" w:eastAsia="ja-JP"/>
              </w:rPr>
              <w:t>（開催予定地：</w:t>
            </w:r>
            <w:r w:rsidR="002F48FA">
              <w:rPr>
                <w:rFonts w:ascii="HG丸ｺﾞｼｯｸM-PRO" w:eastAsia="HG丸ｺﾞｼｯｸM-PRO" w:hAnsi="CenturyOldst" w:hint="eastAsia"/>
                <w:sz w:val="20"/>
                <w:szCs w:val="20"/>
                <w:lang w:val="en-US" w:eastAsia="ja-JP"/>
              </w:rPr>
              <w:t>山形</w:t>
            </w:r>
            <w:r w:rsidRPr="00667C44">
              <w:rPr>
                <w:rFonts w:ascii="HG丸ｺﾞｼｯｸM-PRO" w:eastAsia="HG丸ｺﾞｼｯｸM-PRO" w:hAnsi="CenturyOldst" w:hint="eastAsia"/>
                <w:sz w:val="20"/>
                <w:szCs w:val="20"/>
                <w:lang w:val="en-US" w:eastAsia="ja-JP"/>
              </w:rPr>
              <w:t>県）</w:t>
            </w:r>
          </w:p>
          <w:p w:rsidR="0079304C" w:rsidRPr="00667C44" w:rsidRDefault="0079304C" w:rsidP="00CC4A93">
            <w:pPr>
              <w:pStyle w:val="a0"/>
              <w:jc w:val="both"/>
              <w:rPr>
                <w:rFonts w:ascii="HG丸ｺﾞｼｯｸM-PRO" w:eastAsia="HG丸ｺﾞｼｯｸM-PRO" w:hAnsi="CenturyOldst"/>
                <w:sz w:val="20"/>
                <w:szCs w:val="20"/>
                <w:lang w:val="en-US" w:eastAsia="ja-JP"/>
              </w:rPr>
            </w:pPr>
            <w:r w:rsidRPr="00667C44">
              <w:rPr>
                <w:rFonts w:ascii="HG丸ｺﾞｼｯｸM-PRO" w:eastAsia="HG丸ｺﾞｼｯｸM-PRO" w:hAnsi="CenturyOldst" w:hint="eastAsia"/>
                <w:sz w:val="20"/>
                <w:szCs w:val="20"/>
                <w:lang w:val="en-US" w:eastAsia="ja-JP"/>
              </w:rPr>
              <w:t xml:space="preserve">　　テーマ：</w:t>
            </w:r>
          </w:p>
          <w:p w:rsidR="0079304C" w:rsidRPr="00667C44" w:rsidRDefault="0079304C" w:rsidP="004B17EC">
            <w:pPr>
              <w:pStyle w:val="a0"/>
              <w:jc w:val="both"/>
              <w:rPr>
                <w:rFonts w:ascii="HG丸ｺﾞｼｯｸM-PRO" w:eastAsia="HG丸ｺﾞｼｯｸM-PRO" w:hAnsi="CenturyOldst"/>
                <w:sz w:val="20"/>
                <w:szCs w:val="20"/>
                <w:lang w:val="en-US" w:eastAsia="ja-JP"/>
              </w:rPr>
            </w:pPr>
            <w:r w:rsidRPr="00667C44">
              <w:rPr>
                <w:rFonts w:ascii="HG丸ｺﾞｼｯｸM-PRO" w:eastAsia="HG丸ｺﾞｼｯｸM-PRO" w:hAnsi="CenturyOldst" w:hint="eastAsia"/>
                <w:sz w:val="20"/>
                <w:szCs w:val="20"/>
                <w:lang w:val="en-US" w:eastAsia="ja-JP"/>
              </w:rPr>
              <w:t xml:space="preserve">　　内　容：</w:t>
            </w:r>
          </w:p>
          <w:p w:rsidR="00D14962" w:rsidRDefault="00D14962" w:rsidP="004B17EC">
            <w:pPr>
              <w:pStyle w:val="a0"/>
              <w:jc w:val="both"/>
              <w:rPr>
                <w:rFonts w:ascii="HG丸ｺﾞｼｯｸM-PRO" w:eastAsia="HG丸ｺﾞｼｯｸM-PRO" w:hAnsi="CenturyOldst"/>
                <w:sz w:val="20"/>
                <w:szCs w:val="20"/>
                <w:lang w:val="en-US" w:eastAsia="ja-JP"/>
              </w:rPr>
            </w:pPr>
          </w:p>
          <w:p w:rsidR="0093658E" w:rsidRDefault="0093658E" w:rsidP="004B17EC">
            <w:pPr>
              <w:pStyle w:val="a0"/>
              <w:jc w:val="both"/>
              <w:rPr>
                <w:rFonts w:ascii="HG丸ｺﾞｼｯｸM-PRO" w:eastAsia="HG丸ｺﾞｼｯｸM-PRO" w:hAnsi="CenturyOldst"/>
                <w:sz w:val="20"/>
                <w:szCs w:val="20"/>
                <w:lang w:val="en-US" w:eastAsia="ja-JP"/>
              </w:rPr>
            </w:pPr>
          </w:p>
          <w:p w:rsidR="0093658E" w:rsidRPr="00667C44" w:rsidRDefault="0093658E" w:rsidP="004B17EC">
            <w:pPr>
              <w:pStyle w:val="a0"/>
              <w:jc w:val="both"/>
              <w:rPr>
                <w:rFonts w:ascii="HG丸ｺﾞｼｯｸM-PRO" w:eastAsia="HG丸ｺﾞｼｯｸM-PRO" w:hAnsi="CenturyOldst"/>
                <w:sz w:val="20"/>
                <w:szCs w:val="20"/>
                <w:lang w:val="en-US" w:eastAsia="ja-JP"/>
              </w:rPr>
            </w:pPr>
          </w:p>
        </w:tc>
      </w:tr>
    </w:tbl>
    <w:p w:rsidR="005907B7" w:rsidRDefault="0079304C" w:rsidP="006B78E7">
      <w:pPr>
        <w:pStyle w:val="a0"/>
        <w:jc w:val="both"/>
        <w:rPr>
          <w:rFonts w:ascii="CenturyOldst" w:hAnsi="CenturyOldst"/>
          <w:sz w:val="18"/>
          <w:szCs w:val="18"/>
        </w:rPr>
      </w:pPr>
      <w:r w:rsidRPr="007E12A0">
        <w:rPr>
          <w:rFonts w:ascii="CenturyOldst" w:hAnsi="CenturyOldst" w:hint="eastAsia"/>
          <w:sz w:val="20"/>
          <w:szCs w:val="20"/>
        </w:rPr>
        <w:t>※</w:t>
      </w:r>
      <w:r w:rsidRPr="00667C44">
        <w:rPr>
          <w:rFonts w:ascii="CenturyOldst" w:hAnsi="CenturyOldst" w:hint="eastAsia"/>
          <w:sz w:val="20"/>
          <w:szCs w:val="20"/>
        </w:rPr>
        <w:t xml:space="preserve"> </w:t>
      </w:r>
      <w:r w:rsidR="00443F5B" w:rsidRPr="00667C44">
        <w:rPr>
          <w:rFonts w:ascii="CenturyOldst" w:hAnsi="CenturyOldst" w:hint="eastAsia"/>
          <w:sz w:val="20"/>
          <w:szCs w:val="20"/>
          <w:lang w:eastAsia="ja-JP"/>
        </w:rPr>
        <w:t>別紙</w:t>
      </w:r>
      <w:r w:rsidR="001F67CE" w:rsidRPr="00667C44">
        <w:rPr>
          <w:rFonts w:ascii="CenturyOldst" w:hAnsi="CenturyOldst" w:hint="eastAsia"/>
          <w:sz w:val="20"/>
          <w:szCs w:val="20"/>
          <w:lang w:eastAsia="ja-JP"/>
        </w:rPr>
        <w:t>３</w:t>
      </w:r>
      <w:r w:rsidRPr="00667C44">
        <w:rPr>
          <w:rFonts w:ascii="CenturyOldst" w:hAnsi="CenturyOldst" w:hint="eastAsia"/>
          <w:sz w:val="20"/>
          <w:szCs w:val="20"/>
        </w:rPr>
        <w:t>「</w:t>
      </w:r>
      <w:r w:rsidR="00443F5B" w:rsidRPr="00667C44">
        <w:rPr>
          <w:rFonts w:ascii="CenturyOldst" w:hAnsi="CenturyOldst" w:hint="eastAsia"/>
          <w:sz w:val="20"/>
          <w:szCs w:val="20"/>
        </w:rPr>
        <w:t>これま</w:t>
      </w:r>
      <w:r w:rsidR="00443F5B" w:rsidRPr="00443F5B">
        <w:rPr>
          <w:rFonts w:ascii="CenturyOldst" w:hAnsi="CenturyOldst" w:hint="eastAsia"/>
          <w:sz w:val="20"/>
          <w:szCs w:val="20"/>
        </w:rPr>
        <w:t>での夏期研究会テーマ及び冬期研究会重点検討事項</w:t>
      </w:r>
      <w:r w:rsidRPr="007E12A0">
        <w:rPr>
          <w:rFonts w:ascii="CenturyOldst" w:hAnsi="CenturyOldst" w:hint="eastAsia"/>
          <w:sz w:val="20"/>
          <w:szCs w:val="20"/>
        </w:rPr>
        <w:t>」をご参照下さい。</w:t>
      </w:r>
    </w:p>
    <w:sectPr w:rsidR="005907B7" w:rsidSect="0052082E">
      <w:pgSz w:w="11906" w:h="16838"/>
      <w:pgMar w:top="1418" w:right="1418" w:bottom="1418" w:left="1418"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D6" w:rsidRDefault="00F738D6" w:rsidP="00EC7EB4">
      <w:r>
        <w:separator/>
      </w:r>
    </w:p>
  </w:endnote>
  <w:endnote w:type="continuationSeparator" w:id="0">
    <w:p w:rsidR="00F738D6" w:rsidRDefault="00F738D6" w:rsidP="00EC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HiddenHorzOCR">
    <w:altName w:val="ＤＦＰ平成ゴシック体W5"/>
    <w:panose1 w:val="00000000000000000000"/>
    <w:charset w:val="80"/>
    <w:family w:val="auto"/>
    <w:notTrueType/>
    <w:pitch w:val="default"/>
    <w:sig w:usb0="00000001" w:usb1="08070000"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CenturyOldst">
    <w:panose1 w:val="02050603050705020204"/>
    <w:charset w:val="00"/>
    <w:family w:val="roman"/>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96218"/>
      <w:docPartObj>
        <w:docPartGallery w:val="Page Numbers (Bottom of Page)"/>
        <w:docPartUnique/>
      </w:docPartObj>
    </w:sdtPr>
    <w:sdtEndPr/>
    <w:sdtContent>
      <w:p w:rsidR="00BA0809" w:rsidRDefault="00BA0809">
        <w:pPr>
          <w:pStyle w:val="a7"/>
          <w:jc w:val="center"/>
        </w:pPr>
        <w:r>
          <w:fldChar w:fldCharType="begin"/>
        </w:r>
        <w:r>
          <w:instrText>PAGE   \* MERGEFORMAT</w:instrText>
        </w:r>
        <w:r>
          <w:fldChar w:fldCharType="separate"/>
        </w:r>
        <w:r w:rsidR="00004A36" w:rsidRPr="00004A36">
          <w:rPr>
            <w:noProof/>
            <w:lang w:val="ja-JP" w:eastAsia="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D6" w:rsidRDefault="00F738D6" w:rsidP="00EC7EB4">
      <w:r>
        <w:separator/>
      </w:r>
    </w:p>
  </w:footnote>
  <w:footnote w:type="continuationSeparator" w:id="0">
    <w:p w:rsidR="00F738D6" w:rsidRDefault="00F738D6" w:rsidP="00EC7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66ED"/>
    <w:multiLevelType w:val="hybridMultilevel"/>
    <w:tmpl w:val="8E92E252"/>
    <w:lvl w:ilvl="0" w:tplc="1EE0FBCE">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37A73DFA"/>
    <w:multiLevelType w:val="hybridMultilevel"/>
    <w:tmpl w:val="FFA647B0"/>
    <w:lvl w:ilvl="0" w:tplc="2C72830C">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6AB53C0"/>
    <w:multiLevelType w:val="hybridMultilevel"/>
    <w:tmpl w:val="01021A16"/>
    <w:lvl w:ilvl="0" w:tplc="9670BA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A5315"/>
    <w:multiLevelType w:val="hybridMultilevel"/>
    <w:tmpl w:val="9F62ED12"/>
    <w:lvl w:ilvl="0" w:tplc="0E368354">
      <w:start w:val="5"/>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B6439"/>
    <w:multiLevelType w:val="hybridMultilevel"/>
    <w:tmpl w:val="69DA4782"/>
    <w:lvl w:ilvl="0" w:tplc="CE620F5A">
      <w:start w:val="5"/>
      <w:numFmt w:val="bullet"/>
      <w:lvlText w:val="※"/>
      <w:lvlJc w:val="left"/>
      <w:pPr>
        <w:ind w:left="72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52B125D"/>
    <w:multiLevelType w:val="hybridMultilevel"/>
    <w:tmpl w:val="5066CC06"/>
    <w:lvl w:ilvl="0" w:tplc="9E56D77C">
      <w:start w:val="1"/>
      <w:numFmt w:val="decimalFullWidth"/>
      <w:lvlText w:val="（%1）"/>
      <w:lvlJc w:val="left"/>
      <w:pPr>
        <w:ind w:left="806" w:hanging="720"/>
      </w:pPr>
      <w:rPr>
        <w:rFonts w:hint="default"/>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6" w15:restartNumberingAfterBreak="0">
    <w:nsid w:val="596001AF"/>
    <w:multiLevelType w:val="hybridMultilevel"/>
    <w:tmpl w:val="4096368C"/>
    <w:lvl w:ilvl="0" w:tplc="E2405C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E13B1F"/>
    <w:multiLevelType w:val="hybridMultilevel"/>
    <w:tmpl w:val="6178ACCE"/>
    <w:lvl w:ilvl="0" w:tplc="98D80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494C16"/>
    <w:multiLevelType w:val="hybridMultilevel"/>
    <w:tmpl w:val="C32019C6"/>
    <w:lvl w:ilvl="0" w:tplc="F3CC74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8"/>
  </w:num>
  <w:num w:numId="4">
    <w:abstractNumId w:val="5"/>
  </w:num>
  <w:num w:numId="5">
    <w:abstractNumId w:val="7"/>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6"/>
    <w:rsid w:val="00002154"/>
    <w:rsid w:val="00004A36"/>
    <w:rsid w:val="00013973"/>
    <w:rsid w:val="00013AAB"/>
    <w:rsid w:val="000160FB"/>
    <w:rsid w:val="00020933"/>
    <w:rsid w:val="00021FEF"/>
    <w:rsid w:val="00023BE4"/>
    <w:rsid w:val="00037871"/>
    <w:rsid w:val="00052EDB"/>
    <w:rsid w:val="00053AEF"/>
    <w:rsid w:val="000610CC"/>
    <w:rsid w:val="0006357A"/>
    <w:rsid w:val="00071CE9"/>
    <w:rsid w:val="000721F4"/>
    <w:rsid w:val="00080592"/>
    <w:rsid w:val="0009171E"/>
    <w:rsid w:val="000A2993"/>
    <w:rsid w:val="000A33A2"/>
    <w:rsid w:val="000B1C70"/>
    <w:rsid w:val="000C4A3D"/>
    <w:rsid w:val="000C528B"/>
    <w:rsid w:val="000D14F7"/>
    <w:rsid w:val="000E0FFD"/>
    <w:rsid w:val="000E5678"/>
    <w:rsid w:val="000F11E5"/>
    <w:rsid w:val="00106524"/>
    <w:rsid w:val="00117DB0"/>
    <w:rsid w:val="00136AC9"/>
    <w:rsid w:val="0014142D"/>
    <w:rsid w:val="001672C9"/>
    <w:rsid w:val="0017318E"/>
    <w:rsid w:val="00184F17"/>
    <w:rsid w:val="00186E13"/>
    <w:rsid w:val="00187277"/>
    <w:rsid w:val="001878B8"/>
    <w:rsid w:val="00195B4A"/>
    <w:rsid w:val="001A5728"/>
    <w:rsid w:val="001A73BC"/>
    <w:rsid w:val="001B0624"/>
    <w:rsid w:val="001C161D"/>
    <w:rsid w:val="001C2C46"/>
    <w:rsid w:val="001C44CF"/>
    <w:rsid w:val="001C5B5B"/>
    <w:rsid w:val="001D6783"/>
    <w:rsid w:val="001F67CE"/>
    <w:rsid w:val="0020338C"/>
    <w:rsid w:val="002042DE"/>
    <w:rsid w:val="00211EA6"/>
    <w:rsid w:val="00222ADA"/>
    <w:rsid w:val="00232103"/>
    <w:rsid w:val="00233FBF"/>
    <w:rsid w:val="00240343"/>
    <w:rsid w:val="00241024"/>
    <w:rsid w:val="0024313D"/>
    <w:rsid w:val="00245858"/>
    <w:rsid w:val="00245F35"/>
    <w:rsid w:val="002517B6"/>
    <w:rsid w:val="00256082"/>
    <w:rsid w:val="00257104"/>
    <w:rsid w:val="002648A7"/>
    <w:rsid w:val="0026490A"/>
    <w:rsid w:val="00264F90"/>
    <w:rsid w:val="0026620E"/>
    <w:rsid w:val="00270F50"/>
    <w:rsid w:val="002716FE"/>
    <w:rsid w:val="00287D98"/>
    <w:rsid w:val="00291E09"/>
    <w:rsid w:val="00292ACD"/>
    <w:rsid w:val="00293EAB"/>
    <w:rsid w:val="0029508F"/>
    <w:rsid w:val="002A07F6"/>
    <w:rsid w:val="002B05B7"/>
    <w:rsid w:val="002B2B10"/>
    <w:rsid w:val="002E4626"/>
    <w:rsid w:val="002E5985"/>
    <w:rsid w:val="002F48FA"/>
    <w:rsid w:val="003005CC"/>
    <w:rsid w:val="0031068F"/>
    <w:rsid w:val="003135CD"/>
    <w:rsid w:val="00317BC6"/>
    <w:rsid w:val="00343382"/>
    <w:rsid w:val="00347263"/>
    <w:rsid w:val="0035319F"/>
    <w:rsid w:val="00353740"/>
    <w:rsid w:val="00353C37"/>
    <w:rsid w:val="00354624"/>
    <w:rsid w:val="00365D5E"/>
    <w:rsid w:val="003670F9"/>
    <w:rsid w:val="00371F61"/>
    <w:rsid w:val="00382275"/>
    <w:rsid w:val="00386762"/>
    <w:rsid w:val="00392B96"/>
    <w:rsid w:val="003A42CA"/>
    <w:rsid w:val="003A6F98"/>
    <w:rsid w:val="003B090C"/>
    <w:rsid w:val="003B4BB2"/>
    <w:rsid w:val="003B7D4D"/>
    <w:rsid w:val="003C0BEC"/>
    <w:rsid w:val="003C34CA"/>
    <w:rsid w:val="003C502A"/>
    <w:rsid w:val="003C536E"/>
    <w:rsid w:val="003C73F7"/>
    <w:rsid w:val="003D2C01"/>
    <w:rsid w:val="003D41E6"/>
    <w:rsid w:val="003E0C30"/>
    <w:rsid w:val="00402D1D"/>
    <w:rsid w:val="00403A25"/>
    <w:rsid w:val="00423F5F"/>
    <w:rsid w:val="004242D9"/>
    <w:rsid w:val="00431078"/>
    <w:rsid w:val="004316ED"/>
    <w:rsid w:val="004376BF"/>
    <w:rsid w:val="00437ACD"/>
    <w:rsid w:val="004403AB"/>
    <w:rsid w:val="00440E41"/>
    <w:rsid w:val="00443F5B"/>
    <w:rsid w:val="00445E72"/>
    <w:rsid w:val="004511FA"/>
    <w:rsid w:val="00462996"/>
    <w:rsid w:val="004652D5"/>
    <w:rsid w:val="00471299"/>
    <w:rsid w:val="00471CA0"/>
    <w:rsid w:val="00475947"/>
    <w:rsid w:val="004764E3"/>
    <w:rsid w:val="0047769E"/>
    <w:rsid w:val="00477700"/>
    <w:rsid w:val="0049030F"/>
    <w:rsid w:val="004947A0"/>
    <w:rsid w:val="004A2D24"/>
    <w:rsid w:val="004B17EC"/>
    <w:rsid w:val="004B498C"/>
    <w:rsid w:val="004B75E7"/>
    <w:rsid w:val="004C6234"/>
    <w:rsid w:val="004C75DD"/>
    <w:rsid w:val="004C7744"/>
    <w:rsid w:val="004D42BE"/>
    <w:rsid w:val="004D47C1"/>
    <w:rsid w:val="004D6D47"/>
    <w:rsid w:val="004F132D"/>
    <w:rsid w:val="00510C5F"/>
    <w:rsid w:val="0052082E"/>
    <w:rsid w:val="00522907"/>
    <w:rsid w:val="00527612"/>
    <w:rsid w:val="00527C2F"/>
    <w:rsid w:val="00532BE7"/>
    <w:rsid w:val="005335B4"/>
    <w:rsid w:val="005352FF"/>
    <w:rsid w:val="005414DD"/>
    <w:rsid w:val="00545890"/>
    <w:rsid w:val="005506CB"/>
    <w:rsid w:val="00557A9C"/>
    <w:rsid w:val="0056649E"/>
    <w:rsid w:val="0057089C"/>
    <w:rsid w:val="00571268"/>
    <w:rsid w:val="005907B7"/>
    <w:rsid w:val="00590914"/>
    <w:rsid w:val="00595ED2"/>
    <w:rsid w:val="005A53E6"/>
    <w:rsid w:val="005A5490"/>
    <w:rsid w:val="005B042B"/>
    <w:rsid w:val="005C0F1F"/>
    <w:rsid w:val="005C13F8"/>
    <w:rsid w:val="005C3715"/>
    <w:rsid w:val="005C525C"/>
    <w:rsid w:val="005D7FD1"/>
    <w:rsid w:val="005F2490"/>
    <w:rsid w:val="005F3876"/>
    <w:rsid w:val="00600A20"/>
    <w:rsid w:val="00604BBF"/>
    <w:rsid w:val="00607045"/>
    <w:rsid w:val="00610FDD"/>
    <w:rsid w:val="00611C7F"/>
    <w:rsid w:val="00634E40"/>
    <w:rsid w:val="00635CEA"/>
    <w:rsid w:val="00636D96"/>
    <w:rsid w:val="00637699"/>
    <w:rsid w:val="00647EBC"/>
    <w:rsid w:val="00650714"/>
    <w:rsid w:val="0065109B"/>
    <w:rsid w:val="00664A61"/>
    <w:rsid w:val="00667C44"/>
    <w:rsid w:val="006826D5"/>
    <w:rsid w:val="00684AD8"/>
    <w:rsid w:val="00686D1C"/>
    <w:rsid w:val="006B6965"/>
    <w:rsid w:val="006B78E7"/>
    <w:rsid w:val="006C22E8"/>
    <w:rsid w:val="006C3CC2"/>
    <w:rsid w:val="006D2523"/>
    <w:rsid w:val="006D3156"/>
    <w:rsid w:val="006D4741"/>
    <w:rsid w:val="006D6B59"/>
    <w:rsid w:val="006F209C"/>
    <w:rsid w:val="006F67C4"/>
    <w:rsid w:val="00704ADE"/>
    <w:rsid w:val="00704DF8"/>
    <w:rsid w:val="00710DA0"/>
    <w:rsid w:val="00716786"/>
    <w:rsid w:val="007216C4"/>
    <w:rsid w:val="0072559D"/>
    <w:rsid w:val="007273CB"/>
    <w:rsid w:val="00733363"/>
    <w:rsid w:val="00745231"/>
    <w:rsid w:val="007578F2"/>
    <w:rsid w:val="0076177E"/>
    <w:rsid w:val="007642C2"/>
    <w:rsid w:val="007643FF"/>
    <w:rsid w:val="00764B0C"/>
    <w:rsid w:val="00772159"/>
    <w:rsid w:val="00774BD3"/>
    <w:rsid w:val="00781713"/>
    <w:rsid w:val="0078448B"/>
    <w:rsid w:val="0079304C"/>
    <w:rsid w:val="00795FAE"/>
    <w:rsid w:val="007A0781"/>
    <w:rsid w:val="007A5101"/>
    <w:rsid w:val="007B5F16"/>
    <w:rsid w:val="007C1247"/>
    <w:rsid w:val="007C25F8"/>
    <w:rsid w:val="007D0D2E"/>
    <w:rsid w:val="007D13D7"/>
    <w:rsid w:val="007D50EC"/>
    <w:rsid w:val="007D7E1D"/>
    <w:rsid w:val="007E232F"/>
    <w:rsid w:val="007E6E38"/>
    <w:rsid w:val="007F406A"/>
    <w:rsid w:val="007F4B89"/>
    <w:rsid w:val="00813240"/>
    <w:rsid w:val="00833498"/>
    <w:rsid w:val="008343CE"/>
    <w:rsid w:val="00835987"/>
    <w:rsid w:val="00837E4D"/>
    <w:rsid w:val="00841214"/>
    <w:rsid w:val="00841A09"/>
    <w:rsid w:val="00846B1B"/>
    <w:rsid w:val="00851B54"/>
    <w:rsid w:val="008612AF"/>
    <w:rsid w:val="00873887"/>
    <w:rsid w:val="008746D0"/>
    <w:rsid w:val="0087657B"/>
    <w:rsid w:val="00891318"/>
    <w:rsid w:val="008922AA"/>
    <w:rsid w:val="008958CD"/>
    <w:rsid w:val="008A61EC"/>
    <w:rsid w:val="008C0193"/>
    <w:rsid w:val="008C01F0"/>
    <w:rsid w:val="008C23D2"/>
    <w:rsid w:val="008C24E5"/>
    <w:rsid w:val="008C4F2D"/>
    <w:rsid w:val="008C52CD"/>
    <w:rsid w:val="008D06E8"/>
    <w:rsid w:val="008D0F81"/>
    <w:rsid w:val="008D39C3"/>
    <w:rsid w:val="008F0770"/>
    <w:rsid w:val="008F0FB3"/>
    <w:rsid w:val="008F2E48"/>
    <w:rsid w:val="008F4439"/>
    <w:rsid w:val="008F661A"/>
    <w:rsid w:val="00905964"/>
    <w:rsid w:val="0090634D"/>
    <w:rsid w:val="00911EA3"/>
    <w:rsid w:val="00912EB1"/>
    <w:rsid w:val="00913477"/>
    <w:rsid w:val="00914F10"/>
    <w:rsid w:val="00916BA9"/>
    <w:rsid w:val="009238C6"/>
    <w:rsid w:val="00926A81"/>
    <w:rsid w:val="00935E0D"/>
    <w:rsid w:val="0093658E"/>
    <w:rsid w:val="00937718"/>
    <w:rsid w:val="00937D72"/>
    <w:rsid w:val="00942502"/>
    <w:rsid w:val="009511A8"/>
    <w:rsid w:val="00962AB8"/>
    <w:rsid w:val="00966990"/>
    <w:rsid w:val="0098101E"/>
    <w:rsid w:val="00991759"/>
    <w:rsid w:val="00995B51"/>
    <w:rsid w:val="00997907"/>
    <w:rsid w:val="009A0264"/>
    <w:rsid w:val="009A192E"/>
    <w:rsid w:val="009A1C50"/>
    <w:rsid w:val="009A689B"/>
    <w:rsid w:val="009B68A3"/>
    <w:rsid w:val="009C1299"/>
    <w:rsid w:val="009C6BDC"/>
    <w:rsid w:val="009D0FC8"/>
    <w:rsid w:val="009D1B9B"/>
    <w:rsid w:val="009D2112"/>
    <w:rsid w:val="009E0586"/>
    <w:rsid w:val="009E4252"/>
    <w:rsid w:val="009E5E8A"/>
    <w:rsid w:val="009E630B"/>
    <w:rsid w:val="009F5746"/>
    <w:rsid w:val="00A00C2D"/>
    <w:rsid w:val="00A02D78"/>
    <w:rsid w:val="00A05018"/>
    <w:rsid w:val="00A10381"/>
    <w:rsid w:val="00A14AED"/>
    <w:rsid w:val="00A15591"/>
    <w:rsid w:val="00A30C1F"/>
    <w:rsid w:val="00A37EF6"/>
    <w:rsid w:val="00A46A75"/>
    <w:rsid w:val="00A50C0E"/>
    <w:rsid w:val="00A56747"/>
    <w:rsid w:val="00A6215B"/>
    <w:rsid w:val="00A7072C"/>
    <w:rsid w:val="00A8140B"/>
    <w:rsid w:val="00A84078"/>
    <w:rsid w:val="00A85562"/>
    <w:rsid w:val="00A870E8"/>
    <w:rsid w:val="00A9345F"/>
    <w:rsid w:val="00AA3F64"/>
    <w:rsid w:val="00AB1EF9"/>
    <w:rsid w:val="00AB645C"/>
    <w:rsid w:val="00AC233D"/>
    <w:rsid w:val="00AC6E86"/>
    <w:rsid w:val="00AC7867"/>
    <w:rsid w:val="00AC7CB6"/>
    <w:rsid w:val="00AD0241"/>
    <w:rsid w:val="00AD4C0A"/>
    <w:rsid w:val="00AD7449"/>
    <w:rsid w:val="00AE6CE9"/>
    <w:rsid w:val="00AF186F"/>
    <w:rsid w:val="00AF30F7"/>
    <w:rsid w:val="00AF7EA1"/>
    <w:rsid w:val="00B039EE"/>
    <w:rsid w:val="00B1257D"/>
    <w:rsid w:val="00B1601B"/>
    <w:rsid w:val="00B21ACD"/>
    <w:rsid w:val="00B26BA3"/>
    <w:rsid w:val="00B33A05"/>
    <w:rsid w:val="00B46729"/>
    <w:rsid w:val="00B66E33"/>
    <w:rsid w:val="00B77191"/>
    <w:rsid w:val="00B77723"/>
    <w:rsid w:val="00B80AD8"/>
    <w:rsid w:val="00B80BDB"/>
    <w:rsid w:val="00B82B53"/>
    <w:rsid w:val="00B849C1"/>
    <w:rsid w:val="00B84ABD"/>
    <w:rsid w:val="00B944A4"/>
    <w:rsid w:val="00B945B2"/>
    <w:rsid w:val="00BA0809"/>
    <w:rsid w:val="00BA38F5"/>
    <w:rsid w:val="00BA506A"/>
    <w:rsid w:val="00BA6949"/>
    <w:rsid w:val="00BB34B4"/>
    <w:rsid w:val="00BB538A"/>
    <w:rsid w:val="00BC2081"/>
    <w:rsid w:val="00BC6D41"/>
    <w:rsid w:val="00BC6DC6"/>
    <w:rsid w:val="00BD0032"/>
    <w:rsid w:val="00BF1AD6"/>
    <w:rsid w:val="00BF7D09"/>
    <w:rsid w:val="00C11BFD"/>
    <w:rsid w:val="00C16AD2"/>
    <w:rsid w:val="00C30F59"/>
    <w:rsid w:val="00C31856"/>
    <w:rsid w:val="00C400FE"/>
    <w:rsid w:val="00C42F70"/>
    <w:rsid w:val="00C45E48"/>
    <w:rsid w:val="00C46E46"/>
    <w:rsid w:val="00C541D5"/>
    <w:rsid w:val="00C56E91"/>
    <w:rsid w:val="00C604F9"/>
    <w:rsid w:val="00C607A6"/>
    <w:rsid w:val="00C75A47"/>
    <w:rsid w:val="00C7715B"/>
    <w:rsid w:val="00C819CA"/>
    <w:rsid w:val="00C92689"/>
    <w:rsid w:val="00C93336"/>
    <w:rsid w:val="00CA1F99"/>
    <w:rsid w:val="00CA4D31"/>
    <w:rsid w:val="00CB17AD"/>
    <w:rsid w:val="00CB4213"/>
    <w:rsid w:val="00CC4A93"/>
    <w:rsid w:val="00CD263E"/>
    <w:rsid w:val="00CD33F9"/>
    <w:rsid w:val="00CD521E"/>
    <w:rsid w:val="00CD5907"/>
    <w:rsid w:val="00CE027D"/>
    <w:rsid w:val="00CE4AFA"/>
    <w:rsid w:val="00CF02D9"/>
    <w:rsid w:val="00CF0502"/>
    <w:rsid w:val="00CF0856"/>
    <w:rsid w:val="00CF267A"/>
    <w:rsid w:val="00CF2D87"/>
    <w:rsid w:val="00CF7F78"/>
    <w:rsid w:val="00D02AAA"/>
    <w:rsid w:val="00D07624"/>
    <w:rsid w:val="00D14962"/>
    <w:rsid w:val="00D17859"/>
    <w:rsid w:val="00D21456"/>
    <w:rsid w:val="00D21E00"/>
    <w:rsid w:val="00D26038"/>
    <w:rsid w:val="00D35710"/>
    <w:rsid w:val="00D43EA7"/>
    <w:rsid w:val="00D45134"/>
    <w:rsid w:val="00D56432"/>
    <w:rsid w:val="00D573AC"/>
    <w:rsid w:val="00D6228C"/>
    <w:rsid w:val="00D66A00"/>
    <w:rsid w:val="00D7236D"/>
    <w:rsid w:val="00D9512D"/>
    <w:rsid w:val="00DA1548"/>
    <w:rsid w:val="00DB4D9C"/>
    <w:rsid w:val="00DB6A2D"/>
    <w:rsid w:val="00DC3AEC"/>
    <w:rsid w:val="00DC66F2"/>
    <w:rsid w:val="00DC7639"/>
    <w:rsid w:val="00DD6584"/>
    <w:rsid w:val="00DE3CC8"/>
    <w:rsid w:val="00DE6E86"/>
    <w:rsid w:val="00DE72B9"/>
    <w:rsid w:val="00E02C91"/>
    <w:rsid w:val="00E14384"/>
    <w:rsid w:val="00E161E3"/>
    <w:rsid w:val="00E21107"/>
    <w:rsid w:val="00E25426"/>
    <w:rsid w:val="00E2777B"/>
    <w:rsid w:val="00E27B57"/>
    <w:rsid w:val="00E30CA9"/>
    <w:rsid w:val="00E32D38"/>
    <w:rsid w:val="00E37881"/>
    <w:rsid w:val="00E37C34"/>
    <w:rsid w:val="00E46A64"/>
    <w:rsid w:val="00E46F51"/>
    <w:rsid w:val="00E51743"/>
    <w:rsid w:val="00E54805"/>
    <w:rsid w:val="00E625CD"/>
    <w:rsid w:val="00E632FE"/>
    <w:rsid w:val="00E6517A"/>
    <w:rsid w:val="00E679D3"/>
    <w:rsid w:val="00E67D97"/>
    <w:rsid w:val="00E7024E"/>
    <w:rsid w:val="00E73A4A"/>
    <w:rsid w:val="00E76153"/>
    <w:rsid w:val="00E77CE3"/>
    <w:rsid w:val="00E862B6"/>
    <w:rsid w:val="00E90E03"/>
    <w:rsid w:val="00E91377"/>
    <w:rsid w:val="00E91CD9"/>
    <w:rsid w:val="00E9351B"/>
    <w:rsid w:val="00EA4A4D"/>
    <w:rsid w:val="00EA7635"/>
    <w:rsid w:val="00EB169C"/>
    <w:rsid w:val="00EB7988"/>
    <w:rsid w:val="00EC676B"/>
    <w:rsid w:val="00EC7BA9"/>
    <w:rsid w:val="00EC7EB4"/>
    <w:rsid w:val="00ED28A5"/>
    <w:rsid w:val="00ED4F1F"/>
    <w:rsid w:val="00ED5909"/>
    <w:rsid w:val="00EE2C4C"/>
    <w:rsid w:val="00EE65F7"/>
    <w:rsid w:val="00EF7E43"/>
    <w:rsid w:val="00F03BE0"/>
    <w:rsid w:val="00F11E8F"/>
    <w:rsid w:val="00F1549E"/>
    <w:rsid w:val="00F17612"/>
    <w:rsid w:val="00F233D3"/>
    <w:rsid w:val="00F31B85"/>
    <w:rsid w:val="00F31D9D"/>
    <w:rsid w:val="00F46D5C"/>
    <w:rsid w:val="00F57220"/>
    <w:rsid w:val="00F62A65"/>
    <w:rsid w:val="00F6390C"/>
    <w:rsid w:val="00F6678C"/>
    <w:rsid w:val="00F738D6"/>
    <w:rsid w:val="00F75F27"/>
    <w:rsid w:val="00F8514C"/>
    <w:rsid w:val="00F861FF"/>
    <w:rsid w:val="00F9643E"/>
    <w:rsid w:val="00FA3908"/>
    <w:rsid w:val="00FA5B27"/>
    <w:rsid w:val="00FA7AE3"/>
    <w:rsid w:val="00FB62B2"/>
    <w:rsid w:val="00FB74D0"/>
    <w:rsid w:val="00FC6076"/>
    <w:rsid w:val="00FC6D82"/>
    <w:rsid w:val="00FD5E73"/>
    <w:rsid w:val="00FD7E2E"/>
    <w:rsid w:val="00FE38E2"/>
    <w:rsid w:val="00FF0908"/>
    <w:rsid w:val="00FF1D5C"/>
    <w:rsid w:val="00FF3326"/>
    <w:rsid w:val="00FF451E"/>
    <w:rsid w:val="00FF48AD"/>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A5854F"/>
  <w15:chartTrackingRefBased/>
  <w15:docId w15:val="{83071681-AA1F-4F4C-946D-1976C556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027D"/>
    <w:pPr>
      <w:widowControl w:val="0"/>
      <w:jc w:val="both"/>
    </w:pPr>
    <w:rPr>
      <w:kern w:val="2"/>
      <w:sz w:val="21"/>
      <w:szCs w:val="24"/>
    </w:rPr>
  </w:style>
  <w:style w:type="paragraph" w:styleId="1">
    <w:name w:val="heading 1"/>
    <w:basedOn w:val="a0"/>
    <w:next w:val="a"/>
    <w:link w:val="10"/>
    <w:uiPriority w:val="9"/>
    <w:qFormat/>
    <w:rsid w:val="00E9351B"/>
    <w:pPr>
      <w:ind w:left="210" w:hangingChars="100" w:hanging="210"/>
      <w:jc w:val="both"/>
      <w:outlineLvl w:val="0"/>
    </w:pPr>
    <w:rPr>
      <w:rFonts w:ascii="ＭＳ ゴシック" w:eastAsia="ＭＳ ゴシック" w:hAnsi="ＭＳ ゴシック"/>
      <w:szCs w:val="21"/>
    </w:rPr>
  </w:style>
  <w:style w:type="paragraph" w:styleId="3">
    <w:name w:val="heading 3"/>
    <w:basedOn w:val="a0"/>
    <w:next w:val="a"/>
    <w:link w:val="30"/>
    <w:uiPriority w:val="9"/>
    <w:unhideWhenUsed/>
    <w:qFormat/>
    <w:rsid w:val="00E9351B"/>
    <w:pPr>
      <w:tabs>
        <w:tab w:val="right" w:pos="372"/>
      </w:tabs>
      <w:ind w:leftChars="177" w:left="653" w:hangingChars="134" w:hanging="281"/>
      <w:jc w:val="both"/>
      <w:outlineLvl w:val="2"/>
    </w:pPr>
    <w:rPr>
      <w:rFonts w:ascii="ＭＳ 明朝" w:hAnsi="ＭＳ 明朝"/>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D4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C7EB4"/>
    <w:pPr>
      <w:tabs>
        <w:tab w:val="center" w:pos="4252"/>
        <w:tab w:val="right" w:pos="8504"/>
      </w:tabs>
      <w:snapToGrid w:val="0"/>
    </w:pPr>
    <w:rPr>
      <w:lang w:val="x-none" w:eastAsia="x-none"/>
    </w:rPr>
  </w:style>
  <w:style w:type="character" w:customStyle="1" w:styleId="a6">
    <w:name w:val="ヘッダー (文字)"/>
    <w:link w:val="a5"/>
    <w:rsid w:val="00EC7EB4"/>
    <w:rPr>
      <w:kern w:val="2"/>
      <w:sz w:val="21"/>
      <w:szCs w:val="24"/>
    </w:rPr>
  </w:style>
  <w:style w:type="paragraph" w:styleId="a7">
    <w:name w:val="footer"/>
    <w:basedOn w:val="a"/>
    <w:link w:val="a8"/>
    <w:uiPriority w:val="99"/>
    <w:rsid w:val="00EC7EB4"/>
    <w:pPr>
      <w:tabs>
        <w:tab w:val="center" w:pos="4252"/>
        <w:tab w:val="right" w:pos="8504"/>
      </w:tabs>
      <w:snapToGrid w:val="0"/>
    </w:pPr>
    <w:rPr>
      <w:lang w:val="x-none" w:eastAsia="x-none"/>
    </w:rPr>
  </w:style>
  <w:style w:type="character" w:customStyle="1" w:styleId="a8">
    <w:name w:val="フッター (文字)"/>
    <w:link w:val="a7"/>
    <w:uiPriority w:val="99"/>
    <w:rsid w:val="00EC7EB4"/>
    <w:rPr>
      <w:kern w:val="2"/>
      <w:sz w:val="21"/>
      <w:szCs w:val="24"/>
    </w:rPr>
  </w:style>
  <w:style w:type="paragraph" w:styleId="a9">
    <w:name w:val="Note Heading"/>
    <w:basedOn w:val="a"/>
    <w:next w:val="a"/>
    <w:link w:val="aa"/>
    <w:rsid w:val="003A6F98"/>
    <w:pPr>
      <w:jc w:val="center"/>
    </w:pPr>
    <w:rPr>
      <w:rFonts w:ascii="ＭＳ 明朝"/>
      <w:lang w:val="x-none" w:eastAsia="x-none"/>
    </w:rPr>
  </w:style>
  <w:style w:type="character" w:customStyle="1" w:styleId="aa">
    <w:name w:val="記 (文字)"/>
    <w:link w:val="a9"/>
    <w:rsid w:val="003A6F98"/>
    <w:rPr>
      <w:rFonts w:ascii="ＭＳ 明朝"/>
      <w:kern w:val="2"/>
      <w:sz w:val="21"/>
      <w:szCs w:val="24"/>
    </w:rPr>
  </w:style>
  <w:style w:type="paragraph" w:styleId="a0">
    <w:name w:val="Closing"/>
    <w:basedOn w:val="a"/>
    <w:link w:val="ab"/>
    <w:rsid w:val="003A6F98"/>
    <w:pPr>
      <w:jc w:val="right"/>
    </w:pPr>
    <w:rPr>
      <w:lang w:val="x-none" w:eastAsia="x-none"/>
    </w:rPr>
  </w:style>
  <w:style w:type="character" w:customStyle="1" w:styleId="ab">
    <w:name w:val="結語 (文字)"/>
    <w:link w:val="a0"/>
    <w:rsid w:val="003A6F98"/>
    <w:rPr>
      <w:kern w:val="2"/>
      <w:sz w:val="21"/>
      <w:szCs w:val="24"/>
    </w:rPr>
  </w:style>
  <w:style w:type="paragraph" w:styleId="ac">
    <w:name w:val="Date"/>
    <w:basedOn w:val="a"/>
    <w:next w:val="a"/>
    <w:link w:val="ad"/>
    <w:rsid w:val="003A6F98"/>
    <w:rPr>
      <w:rFonts w:ascii="ＭＳ 明朝"/>
      <w:lang w:val="x-none" w:eastAsia="x-none"/>
    </w:rPr>
  </w:style>
  <w:style w:type="character" w:customStyle="1" w:styleId="ad">
    <w:name w:val="日付 (文字)"/>
    <w:link w:val="ac"/>
    <w:rsid w:val="003A6F98"/>
    <w:rPr>
      <w:rFonts w:ascii="ＭＳ 明朝"/>
      <w:kern w:val="2"/>
      <w:sz w:val="21"/>
      <w:szCs w:val="24"/>
    </w:rPr>
  </w:style>
  <w:style w:type="character" w:styleId="ae">
    <w:name w:val="Hyperlink"/>
    <w:rsid w:val="003A6F98"/>
    <w:rPr>
      <w:color w:val="0000FF"/>
      <w:u w:val="single"/>
    </w:rPr>
  </w:style>
  <w:style w:type="character" w:styleId="af">
    <w:name w:val="page number"/>
    <w:basedOn w:val="a1"/>
    <w:rsid w:val="003A6F98"/>
  </w:style>
  <w:style w:type="paragraph" w:styleId="af0">
    <w:name w:val="Balloon Text"/>
    <w:basedOn w:val="a"/>
    <w:link w:val="af1"/>
    <w:rsid w:val="003A6F98"/>
    <w:rPr>
      <w:rFonts w:ascii="Arial" w:eastAsia="ＭＳ ゴシック" w:hAnsi="Arial"/>
      <w:sz w:val="18"/>
      <w:szCs w:val="18"/>
      <w:lang w:val="x-none" w:eastAsia="x-none"/>
    </w:rPr>
  </w:style>
  <w:style w:type="character" w:customStyle="1" w:styleId="af1">
    <w:name w:val="吹き出し (文字)"/>
    <w:link w:val="af0"/>
    <w:rsid w:val="003A6F98"/>
    <w:rPr>
      <w:rFonts w:ascii="Arial" w:eastAsia="ＭＳ ゴシック" w:hAnsi="Arial"/>
      <w:kern w:val="2"/>
      <w:sz w:val="18"/>
      <w:szCs w:val="18"/>
    </w:rPr>
  </w:style>
  <w:style w:type="table" w:styleId="31">
    <w:name w:val="Table List 3"/>
    <w:basedOn w:val="a2"/>
    <w:rsid w:val="0074523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2">
    <w:name w:val="List Paragraph"/>
    <w:basedOn w:val="a"/>
    <w:uiPriority w:val="34"/>
    <w:qFormat/>
    <w:rsid w:val="007643FF"/>
    <w:pPr>
      <w:ind w:leftChars="400" w:left="840"/>
    </w:pPr>
  </w:style>
  <w:style w:type="character" w:customStyle="1" w:styleId="10">
    <w:name w:val="見出し 1 (文字)"/>
    <w:link w:val="1"/>
    <w:uiPriority w:val="9"/>
    <w:rsid w:val="00E9351B"/>
    <w:rPr>
      <w:rFonts w:ascii="ＭＳ ゴシック" w:eastAsia="ＭＳ ゴシック" w:hAnsi="ＭＳ ゴシック"/>
      <w:kern w:val="2"/>
      <w:sz w:val="21"/>
      <w:szCs w:val="21"/>
      <w:lang w:val="x-none" w:eastAsia="x-none"/>
    </w:rPr>
  </w:style>
  <w:style w:type="character" w:customStyle="1" w:styleId="30">
    <w:name w:val="見出し 3 (文字)"/>
    <w:link w:val="3"/>
    <w:uiPriority w:val="9"/>
    <w:rsid w:val="00E9351B"/>
    <w:rPr>
      <w:rFonts w:ascii="ＭＳ 明朝" w:hAnsi="ＭＳ 明朝"/>
      <w:kern w:val="2"/>
      <w:sz w:val="21"/>
      <w:szCs w:val="21"/>
      <w:lang w:val="x-none" w:eastAsia="x-none"/>
    </w:rPr>
  </w:style>
  <w:style w:type="paragraph" w:styleId="HTML">
    <w:name w:val="HTML Preformatted"/>
    <w:basedOn w:val="a"/>
    <w:link w:val="HTML0"/>
    <w:uiPriority w:val="99"/>
    <w:unhideWhenUsed/>
    <w:rsid w:val="004316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4316ED"/>
    <w:rPr>
      <w:rFonts w:ascii="ＭＳ ゴシック" w:eastAsia="ＭＳ ゴシック" w:hAnsi="ＭＳ ゴシック" w:cs="ＭＳ ゴシック"/>
      <w:sz w:val="24"/>
      <w:szCs w:val="24"/>
    </w:rPr>
  </w:style>
  <w:style w:type="character" w:styleId="af3">
    <w:name w:val="FollowedHyperlink"/>
    <w:basedOn w:val="a1"/>
    <w:rsid w:val="00D5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4773">
      <w:bodyDiv w:val="1"/>
      <w:marLeft w:val="0"/>
      <w:marRight w:val="0"/>
      <w:marTop w:val="0"/>
      <w:marBottom w:val="0"/>
      <w:divBdr>
        <w:top w:val="none" w:sz="0" w:space="0" w:color="auto"/>
        <w:left w:val="none" w:sz="0" w:space="0" w:color="auto"/>
        <w:bottom w:val="none" w:sz="0" w:space="0" w:color="auto"/>
        <w:right w:val="none" w:sz="0" w:space="0" w:color="auto"/>
      </w:divBdr>
      <w:divsChild>
        <w:div w:id="1250044408">
          <w:marLeft w:val="0"/>
          <w:marRight w:val="0"/>
          <w:marTop w:val="0"/>
          <w:marBottom w:val="0"/>
          <w:divBdr>
            <w:top w:val="none" w:sz="0" w:space="0" w:color="auto"/>
            <w:left w:val="none" w:sz="0" w:space="0" w:color="auto"/>
            <w:bottom w:val="none" w:sz="0" w:space="0" w:color="auto"/>
            <w:right w:val="none" w:sz="0" w:space="0" w:color="auto"/>
          </w:divBdr>
        </w:div>
      </w:divsChild>
    </w:div>
    <w:div w:id="331223905">
      <w:bodyDiv w:val="1"/>
      <w:marLeft w:val="0"/>
      <w:marRight w:val="0"/>
      <w:marTop w:val="0"/>
      <w:marBottom w:val="0"/>
      <w:divBdr>
        <w:top w:val="none" w:sz="0" w:space="0" w:color="auto"/>
        <w:left w:val="none" w:sz="0" w:space="0" w:color="auto"/>
        <w:bottom w:val="none" w:sz="0" w:space="0" w:color="auto"/>
        <w:right w:val="none" w:sz="0" w:space="0" w:color="auto"/>
      </w:divBdr>
    </w:div>
    <w:div w:id="501092440">
      <w:bodyDiv w:val="1"/>
      <w:marLeft w:val="0"/>
      <w:marRight w:val="0"/>
      <w:marTop w:val="0"/>
      <w:marBottom w:val="0"/>
      <w:divBdr>
        <w:top w:val="none" w:sz="0" w:space="0" w:color="auto"/>
        <w:left w:val="none" w:sz="0" w:space="0" w:color="auto"/>
        <w:bottom w:val="none" w:sz="0" w:space="0" w:color="auto"/>
        <w:right w:val="none" w:sz="0" w:space="0" w:color="auto"/>
      </w:divBdr>
    </w:div>
    <w:div w:id="583994275">
      <w:bodyDiv w:val="1"/>
      <w:marLeft w:val="0"/>
      <w:marRight w:val="0"/>
      <w:marTop w:val="0"/>
      <w:marBottom w:val="0"/>
      <w:divBdr>
        <w:top w:val="none" w:sz="0" w:space="0" w:color="auto"/>
        <w:left w:val="none" w:sz="0" w:space="0" w:color="auto"/>
        <w:bottom w:val="none" w:sz="0" w:space="0" w:color="auto"/>
        <w:right w:val="none" w:sz="0" w:space="0" w:color="auto"/>
      </w:divBdr>
    </w:div>
    <w:div w:id="740061930">
      <w:bodyDiv w:val="1"/>
      <w:marLeft w:val="0"/>
      <w:marRight w:val="0"/>
      <w:marTop w:val="0"/>
      <w:marBottom w:val="0"/>
      <w:divBdr>
        <w:top w:val="none" w:sz="0" w:space="0" w:color="auto"/>
        <w:left w:val="none" w:sz="0" w:space="0" w:color="auto"/>
        <w:bottom w:val="none" w:sz="0" w:space="0" w:color="auto"/>
        <w:right w:val="none" w:sz="0" w:space="0" w:color="auto"/>
      </w:divBdr>
    </w:div>
    <w:div w:id="749229742">
      <w:bodyDiv w:val="1"/>
      <w:marLeft w:val="0"/>
      <w:marRight w:val="0"/>
      <w:marTop w:val="0"/>
      <w:marBottom w:val="0"/>
      <w:divBdr>
        <w:top w:val="none" w:sz="0" w:space="0" w:color="auto"/>
        <w:left w:val="none" w:sz="0" w:space="0" w:color="auto"/>
        <w:bottom w:val="none" w:sz="0" w:space="0" w:color="auto"/>
        <w:right w:val="none" w:sz="0" w:space="0" w:color="auto"/>
      </w:divBdr>
    </w:div>
    <w:div w:id="896623850">
      <w:bodyDiv w:val="1"/>
      <w:marLeft w:val="0"/>
      <w:marRight w:val="0"/>
      <w:marTop w:val="0"/>
      <w:marBottom w:val="0"/>
      <w:divBdr>
        <w:top w:val="none" w:sz="0" w:space="0" w:color="auto"/>
        <w:left w:val="none" w:sz="0" w:space="0" w:color="auto"/>
        <w:bottom w:val="none" w:sz="0" w:space="0" w:color="auto"/>
        <w:right w:val="none" w:sz="0" w:space="0" w:color="auto"/>
      </w:divBdr>
    </w:div>
    <w:div w:id="1442801580">
      <w:bodyDiv w:val="1"/>
      <w:marLeft w:val="0"/>
      <w:marRight w:val="0"/>
      <w:marTop w:val="0"/>
      <w:marBottom w:val="0"/>
      <w:divBdr>
        <w:top w:val="none" w:sz="0" w:space="0" w:color="auto"/>
        <w:left w:val="none" w:sz="0" w:space="0" w:color="auto"/>
        <w:bottom w:val="none" w:sz="0" w:space="0" w:color="auto"/>
        <w:right w:val="none" w:sz="0" w:space="0" w:color="auto"/>
      </w:divBdr>
    </w:div>
    <w:div w:id="1449736540">
      <w:bodyDiv w:val="1"/>
      <w:marLeft w:val="0"/>
      <w:marRight w:val="0"/>
      <w:marTop w:val="0"/>
      <w:marBottom w:val="0"/>
      <w:divBdr>
        <w:top w:val="none" w:sz="0" w:space="0" w:color="auto"/>
        <w:left w:val="none" w:sz="0" w:space="0" w:color="auto"/>
        <w:bottom w:val="none" w:sz="0" w:space="0" w:color="auto"/>
        <w:right w:val="none" w:sz="0" w:space="0" w:color="auto"/>
      </w:divBdr>
    </w:div>
    <w:div w:id="1514690207">
      <w:bodyDiv w:val="1"/>
      <w:marLeft w:val="0"/>
      <w:marRight w:val="0"/>
      <w:marTop w:val="0"/>
      <w:marBottom w:val="0"/>
      <w:divBdr>
        <w:top w:val="none" w:sz="0" w:space="0" w:color="auto"/>
        <w:left w:val="none" w:sz="0" w:space="0" w:color="auto"/>
        <w:bottom w:val="none" w:sz="0" w:space="0" w:color="auto"/>
        <w:right w:val="none" w:sz="0" w:space="0" w:color="auto"/>
      </w:divBdr>
    </w:div>
    <w:div w:id="1769614836">
      <w:bodyDiv w:val="1"/>
      <w:marLeft w:val="0"/>
      <w:marRight w:val="0"/>
      <w:marTop w:val="0"/>
      <w:marBottom w:val="0"/>
      <w:divBdr>
        <w:top w:val="none" w:sz="0" w:space="0" w:color="auto"/>
        <w:left w:val="none" w:sz="0" w:space="0" w:color="auto"/>
        <w:bottom w:val="none" w:sz="0" w:space="0" w:color="auto"/>
        <w:right w:val="none" w:sz="0" w:space="0" w:color="auto"/>
      </w:divBdr>
    </w:div>
    <w:div w:id="1905219849">
      <w:bodyDiv w:val="1"/>
      <w:marLeft w:val="0"/>
      <w:marRight w:val="0"/>
      <w:marTop w:val="0"/>
      <w:marBottom w:val="0"/>
      <w:divBdr>
        <w:top w:val="none" w:sz="0" w:space="0" w:color="auto"/>
        <w:left w:val="none" w:sz="0" w:space="0" w:color="auto"/>
        <w:bottom w:val="none" w:sz="0" w:space="0" w:color="auto"/>
        <w:right w:val="none" w:sz="0" w:space="0" w:color="auto"/>
      </w:divBdr>
    </w:div>
    <w:div w:id="1949660360">
      <w:bodyDiv w:val="1"/>
      <w:marLeft w:val="0"/>
      <w:marRight w:val="0"/>
      <w:marTop w:val="0"/>
      <w:marBottom w:val="0"/>
      <w:divBdr>
        <w:top w:val="none" w:sz="0" w:space="0" w:color="auto"/>
        <w:left w:val="none" w:sz="0" w:space="0" w:color="auto"/>
        <w:bottom w:val="none" w:sz="0" w:space="0" w:color="auto"/>
        <w:right w:val="none" w:sz="0" w:space="0" w:color="auto"/>
      </w:divBdr>
    </w:div>
    <w:div w:id="2096634024">
      <w:bodyDiv w:val="1"/>
      <w:marLeft w:val="0"/>
      <w:marRight w:val="0"/>
      <w:marTop w:val="0"/>
      <w:marBottom w:val="0"/>
      <w:divBdr>
        <w:top w:val="none" w:sz="0" w:space="0" w:color="auto"/>
        <w:left w:val="none" w:sz="0" w:space="0" w:color="auto"/>
        <w:bottom w:val="none" w:sz="0" w:space="0" w:color="auto"/>
        <w:right w:val="none" w:sz="0" w:space="0" w:color="auto"/>
      </w:divBdr>
    </w:div>
    <w:div w:id="2102754021">
      <w:bodyDiv w:val="1"/>
      <w:marLeft w:val="0"/>
      <w:marRight w:val="0"/>
      <w:marTop w:val="0"/>
      <w:marBottom w:val="0"/>
      <w:divBdr>
        <w:top w:val="none" w:sz="0" w:space="0" w:color="auto"/>
        <w:left w:val="none" w:sz="0" w:space="0" w:color="auto"/>
        <w:bottom w:val="none" w:sz="0" w:space="0" w:color="auto"/>
        <w:right w:val="none" w:sz="0" w:space="0" w:color="auto"/>
      </w:divBdr>
    </w:div>
    <w:div w:id="21129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3FAD-4ED8-47B6-BE20-62F54F81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1026</Words>
  <Characters>5852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東北農業試験研究推進会議資料</vt:lpstr>
      <vt:lpstr>2009年度 東北農業試験研究推進会議資料</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東北農業試験研究推進会議資料</dc:title>
  <dc:subject/>
  <dc:creator>mhachiya</dc:creator>
  <cp:keywords/>
  <cp:lastModifiedBy>zentei2</cp:lastModifiedBy>
  <cp:revision>2</cp:revision>
  <cp:lastPrinted>2015-12-15T09:07:00Z</cp:lastPrinted>
  <dcterms:created xsi:type="dcterms:W3CDTF">2019-12-09T01:56:00Z</dcterms:created>
  <dcterms:modified xsi:type="dcterms:W3CDTF">2019-12-09T01:56:00Z</dcterms:modified>
</cp:coreProperties>
</file>